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1D5" w:rsidRDefault="004657DD" w:rsidP="004657DD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1E024E">
        <w:rPr>
          <w:sz w:val="24"/>
          <w:szCs w:val="24"/>
        </w:rPr>
        <w:t xml:space="preserve">NAUNTON VILLAGE HALL </w:t>
      </w:r>
      <w:r w:rsidR="00FB31D5">
        <w:rPr>
          <w:sz w:val="24"/>
          <w:szCs w:val="24"/>
        </w:rPr>
        <w:t xml:space="preserve">RESTORATION </w:t>
      </w:r>
    </w:p>
    <w:p w:rsidR="00A845CF" w:rsidRPr="001E024E" w:rsidRDefault="004657DD" w:rsidP="004657DD">
      <w:pPr>
        <w:spacing w:after="0" w:line="240" w:lineRule="auto"/>
        <w:jc w:val="center"/>
        <w:rPr>
          <w:sz w:val="24"/>
          <w:szCs w:val="24"/>
        </w:rPr>
      </w:pPr>
      <w:r w:rsidRPr="001E024E">
        <w:rPr>
          <w:sz w:val="24"/>
          <w:szCs w:val="24"/>
        </w:rPr>
        <w:t xml:space="preserve">REPORT </w:t>
      </w:r>
      <w:r w:rsidR="00FB31D5">
        <w:rPr>
          <w:sz w:val="24"/>
          <w:szCs w:val="24"/>
        </w:rPr>
        <w:t xml:space="preserve">TO ANNUAL PARISH MEETING </w:t>
      </w:r>
      <w:r w:rsidRPr="001E024E">
        <w:rPr>
          <w:sz w:val="24"/>
          <w:szCs w:val="24"/>
        </w:rPr>
        <w:t>2017-18</w:t>
      </w:r>
    </w:p>
    <w:p w:rsidR="004657DD" w:rsidRPr="001E024E" w:rsidRDefault="004657DD" w:rsidP="004657DD">
      <w:pPr>
        <w:spacing w:after="0" w:line="240" w:lineRule="auto"/>
        <w:jc w:val="center"/>
        <w:rPr>
          <w:sz w:val="24"/>
          <w:szCs w:val="24"/>
        </w:rPr>
      </w:pPr>
    </w:p>
    <w:p w:rsidR="004657DD" w:rsidRPr="001E024E" w:rsidRDefault="004657DD" w:rsidP="004657DD">
      <w:pPr>
        <w:spacing w:after="0" w:line="240" w:lineRule="auto"/>
        <w:jc w:val="center"/>
        <w:rPr>
          <w:sz w:val="24"/>
          <w:szCs w:val="24"/>
        </w:rPr>
      </w:pPr>
    </w:p>
    <w:p w:rsidR="004657DD" w:rsidRPr="001E024E" w:rsidRDefault="004657DD" w:rsidP="00FB31D5">
      <w:pPr>
        <w:spacing w:after="0" w:line="240" w:lineRule="auto"/>
        <w:rPr>
          <w:sz w:val="24"/>
          <w:szCs w:val="24"/>
        </w:rPr>
      </w:pPr>
      <w:r w:rsidRPr="001E024E">
        <w:rPr>
          <w:sz w:val="24"/>
          <w:szCs w:val="24"/>
        </w:rPr>
        <w:t xml:space="preserve">The past 12 months have been some of the </w:t>
      </w:r>
      <w:r w:rsidR="001E024E">
        <w:rPr>
          <w:sz w:val="24"/>
          <w:szCs w:val="24"/>
        </w:rPr>
        <w:t xml:space="preserve">most </w:t>
      </w:r>
      <w:r w:rsidRPr="001E024E">
        <w:rPr>
          <w:sz w:val="24"/>
          <w:szCs w:val="24"/>
        </w:rPr>
        <w:t>momentous in the hall’s 80-year history.</w:t>
      </w:r>
    </w:p>
    <w:p w:rsidR="004657DD" w:rsidRDefault="004657DD" w:rsidP="00FB31D5">
      <w:pPr>
        <w:spacing w:after="0" w:line="240" w:lineRule="auto"/>
        <w:rPr>
          <w:sz w:val="24"/>
          <w:szCs w:val="24"/>
        </w:rPr>
      </w:pPr>
      <w:r w:rsidRPr="001E024E">
        <w:rPr>
          <w:sz w:val="24"/>
          <w:szCs w:val="24"/>
        </w:rPr>
        <w:t xml:space="preserve">Following a Parish-wide survey to determine how the hall can best benefit the Parish and surrounding </w:t>
      </w:r>
      <w:r w:rsidR="00980E43" w:rsidRPr="001E024E">
        <w:rPr>
          <w:sz w:val="24"/>
          <w:szCs w:val="24"/>
        </w:rPr>
        <w:t>communities</w:t>
      </w:r>
      <w:r w:rsidRPr="001E024E">
        <w:rPr>
          <w:sz w:val="24"/>
          <w:szCs w:val="24"/>
        </w:rPr>
        <w:t xml:space="preserve"> and a number of meetings with local residents the decision was taken </w:t>
      </w:r>
      <w:r w:rsidR="001E024E">
        <w:rPr>
          <w:sz w:val="24"/>
          <w:szCs w:val="24"/>
        </w:rPr>
        <w:t>to upgrade the hall</w:t>
      </w:r>
      <w:r w:rsidRPr="001E024E">
        <w:rPr>
          <w:sz w:val="24"/>
          <w:szCs w:val="24"/>
        </w:rPr>
        <w:t>.</w:t>
      </w:r>
    </w:p>
    <w:p w:rsidR="00FB31D5" w:rsidRPr="001E024E" w:rsidRDefault="00FB31D5" w:rsidP="00FB31D5">
      <w:pPr>
        <w:spacing w:after="0" w:line="240" w:lineRule="auto"/>
        <w:rPr>
          <w:sz w:val="24"/>
          <w:szCs w:val="24"/>
        </w:rPr>
      </w:pPr>
    </w:p>
    <w:p w:rsidR="004657DD" w:rsidRDefault="004657DD" w:rsidP="00FB31D5">
      <w:pPr>
        <w:spacing w:after="0" w:line="240" w:lineRule="auto"/>
        <w:rPr>
          <w:sz w:val="24"/>
          <w:szCs w:val="24"/>
        </w:rPr>
      </w:pPr>
      <w:r w:rsidRPr="001E024E">
        <w:rPr>
          <w:sz w:val="24"/>
          <w:szCs w:val="24"/>
        </w:rPr>
        <w:t>The immediate improvements to include: an environmentally-friendly heating system, full insulation throughout the building, an extended and revamped kitchen, building a meeting room and complete redecoration of both the interior and exterior.</w:t>
      </w:r>
    </w:p>
    <w:p w:rsidR="00FB31D5" w:rsidRPr="001E024E" w:rsidRDefault="00FB31D5" w:rsidP="00FB31D5">
      <w:pPr>
        <w:spacing w:after="0" w:line="240" w:lineRule="auto"/>
        <w:rPr>
          <w:sz w:val="24"/>
          <w:szCs w:val="24"/>
        </w:rPr>
      </w:pPr>
    </w:p>
    <w:p w:rsidR="00D36E18" w:rsidRDefault="004657DD" w:rsidP="00FB31D5">
      <w:pPr>
        <w:spacing w:after="0" w:line="240" w:lineRule="auto"/>
        <w:rPr>
          <w:sz w:val="24"/>
          <w:szCs w:val="24"/>
        </w:rPr>
      </w:pPr>
      <w:r w:rsidRPr="001E024E">
        <w:rPr>
          <w:sz w:val="24"/>
          <w:szCs w:val="24"/>
        </w:rPr>
        <w:t>A number of fund raising events over the years had already established a reasonable working fund and this was further added to by grants from Garfield Weston, the Summerfield Trust, Notgrove Trust and Cotswold District Council.</w:t>
      </w:r>
      <w:r w:rsidR="00FB31D5">
        <w:rPr>
          <w:sz w:val="24"/>
          <w:szCs w:val="24"/>
        </w:rPr>
        <w:t xml:space="preserve">  </w:t>
      </w:r>
      <w:r w:rsidRPr="001E024E">
        <w:rPr>
          <w:sz w:val="24"/>
          <w:szCs w:val="24"/>
        </w:rPr>
        <w:t>Although these inputted to the budget the most significant financial contributions to the rebuild fund came from the residents of Naunton itself: the first in the form of personal monetary contributions plus gift aid and, secondly, by the precept.</w:t>
      </w:r>
      <w:r w:rsidR="00FB31D5">
        <w:rPr>
          <w:sz w:val="24"/>
          <w:szCs w:val="24"/>
        </w:rPr>
        <w:t xml:space="preserve">  </w:t>
      </w:r>
      <w:r w:rsidRPr="001E024E">
        <w:rPr>
          <w:sz w:val="24"/>
          <w:szCs w:val="24"/>
        </w:rPr>
        <w:t xml:space="preserve">The latter was voted through by </w:t>
      </w:r>
      <w:r w:rsidR="00D36E18" w:rsidRPr="001E024E">
        <w:rPr>
          <w:sz w:val="24"/>
          <w:szCs w:val="24"/>
        </w:rPr>
        <w:t xml:space="preserve">parishioners and enabled the Parish Council to apply for the funding. </w:t>
      </w:r>
      <w:r w:rsidR="00FB31D5">
        <w:rPr>
          <w:sz w:val="24"/>
          <w:szCs w:val="24"/>
        </w:rPr>
        <w:t xml:space="preserve"> </w:t>
      </w:r>
      <w:r w:rsidR="00D36E18" w:rsidRPr="001E024E">
        <w:rPr>
          <w:sz w:val="24"/>
          <w:szCs w:val="24"/>
        </w:rPr>
        <w:t xml:space="preserve">The Village Hall Trustees would like to put on record </w:t>
      </w:r>
      <w:r w:rsidR="001E024E">
        <w:rPr>
          <w:sz w:val="24"/>
          <w:szCs w:val="24"/>
        </w:rPr>
        <w:t>its</w:t>
      </w:r>
      <w:r w:rsidR="00D36E18" w:rsidRPr="001E024E">
        <w:rPr>
          <w:sz w:val="24"/>
          <w:szCs w:val="24"/>
        </w:rPr>
        <w:t xml:space="preserve"> appreciation of the support this project has received from the Parish Council; without the precept it would have been challenging to realise the village hall improvement programme.</w:t>
      </w:r>
    </w:p>
    <w:p w:rsidR="00FB31D5" w:rsidRPr="001E024E" w:rsidRDefault="00FB31D5" w:rsidP="00FB31D5">
      <w:pPr>
        <w:spacing w:after="0" w:line="240" w:lineRule="auto"/>
        <w:rPr>
          <w:sz w:val="24"/>
          <w:szCs w:val="24"/>
        </w:rPr>
      </w:pPr>
    </w:p>
    <w:p w:rsidR="00D36E18" w:rsidRDefault="00D36E18" w:rsidP="00FB31D5">
      <w:pPr>
        <w:spacing w:after="0" w:line="240" w:lineRule="auto"/>
        <w:rPr>
          <w:sz w:val="24"/>
          <w:szCs w:val="24"/>
        </w:rPr>
      </w:pPr>
      <w:r w:rsidRPr="001E024E">
        <w:rPr>
          <w:sz w:val="24"/>
          <w:szCs w:val="24"/>
        </w:rPr>
        <w:t>Building work commenced at the end of 2017 but, due to the severe winter, didn’t finish on schedule. The site was cleared, eventually, on 18</w:t>
      </w:r>
      <w:r w:rsidRPr="00FB31D5">
        <w:rPr>
          <w:sz w:val="24"/>
          <w:szCs w:val="24"/>
        </w:rPr>
        <w:t>th</w:t>
      </w:r>
      <w:r w:rsidRPr="001E024E">
        <w:rPr>
          <w:sz w:val="24"/>
          <w:szCs w:val="24"/>
        </w:rPr>
        <w:t xml:space="preserve"> May.</w:t>
      </w:r>
      <w:r w:rsidR="00FB31D5">
        <w:rPr>
          <w:sz w:val="24"/>
          <w:szCs w:val="24"/>
        </w:rPr>
        <w:t xml:space="preserve">  </w:t>
      </w:r>
      <w:r w:rsidRPr="001E024E">
        <w:rPr>
          <w:sz w:val="24"/>
          <w:szCs w:val="24"/>
        </w:rPr>
        <w:t>However, there is still some cosmetic work to be completed. It was decided from the offset that, to minimise costs, certain jobs would be undertaken by local volunteers, including: refitting the kitchen, decorating the lobby and re-equipping the toilets, stripping out the old bar and renovating Huntsman’s bar in the lounge as well as tidying up the hall grounds.</w:t>
      </w:r>
    </w:p>
    <w:p w:rsidR="00FB31D5" w:rsidRPr="001E024E" w:rsidRDefault="00FB31D5" w:rsidP="00FB31D5">
      <w:pPr>
        <w:spacing w:after="0" w:line="240" w:lineRule="auto"/>
        <w:rPr>
          <w:sz w:val="24"/>
          <w:szCs w:val="24"/>
        </w:rPr>
      </w:pPr>
    </w:p>
    <w:p w:rsidR="00D36E18" w:rsidRDefault="00D36E18" w:rsidP="00FB31D5">
      <w:pPr>
        <w:spacing w:after="0" w:line="240" w:lineRule="auto"/>
        <w:rPr>
          <w:sz w:val="24"/>
          <w:szCs w:val="24"/>
        </w:rPr>
      </w:pPr>
      <w:r w:rsidRPr="001E024E">
        <w:rPr>
          <w:sz w:val="24"/>
          <w:szCs w:val="24"/>
        </w:rPr>
        <w:t xml:space="preserve">This work is now underway and the renewed hall is expected to </w:t>
      </w:r>
      <w:r w:rsidR="001E024E">
        <w:rPr>
          <w:sz w:val="24"/>
          <w:szCs w:val="24"/>
        </w:rPr>
        <w:t>re-</w:t>
      </w:r>
      <w:r w:rsidRPr="001E024E">
        <w:rPr>
          <w:sz w:val="24"/>
          <w:szCs w:val="24"/>
        </w:rPr>
        <w:t xml:space="preserve">open at the end of July for a village </w:t>
      </w:r>
      <w:r w:rsidR="001E024E">
        <w:rPr>
          <w:sz w:val="24"/>
          <w:szCs w:val="24"/>
        </w:rPr>
        <w:t>celebration</w:t>
      </w:r>
      <w:r w:rsidRPr="001E024E">
        <w:rPr>
          <w:sz w:val="24"/>
          <w:szCs w:val="24"/>
        </w:rPr>
        <w:t>; a separate marketing event will be held to promote the hall to local schools and other parties who might be interested in making use of the new facility.</w:t>
      </w:r>
    </w:p>
    <w:p w:rsidR="00FB31D5" w:rsidRPr="001E024E" w:rsidRDefault="00FB31D5" w:rsidP="00FB31D5">
      <w:pPr>
        <w:spacing w:after="0" w:line="240" w:lineRule="auto"/>
        <w:rPr>
          <w:sz w:val="24"/>
          <w:szCs w:val="24"/>
        </w:rPr>
      </w:pPr>
    </w:p>
    <w:p w:rsidR="00D36E18" w:rsidRDefault="00D36E18" w:rsidP="00FB31D5">
      <w:pPr>
        <w:spacing w:after="0" w:line="240" w:lineRule="auto"/>
        <w:rPr>
          <w:sz w:val="24"/>
          <w:szCs w:val="24"/>
        </w:rPr>
      </w:pPr>
      <w:r w:rsidRPr="001E024E">
        <w:rPr>
          <w:sz w:val="24"/>
          <w:szCs w:val="24"/>
        </w:rPr>
        <w:t>As chair of the Village Hall Trust I would like to put on record my appreciation of the support that has been rece</w:t>
      </w:r>
      <w:r w:rsidR="001E024E">
        <w:rPr>
          <w:sz w:val="24"/>
          <w:szCs w:val="24"/>
        </w:rPr>
        <w:t>ived from the Parish Council, Na</w:t>
      </w:r>
      <w:r w:rsidRPr="001E024E">
        <w:rPr>
          <w:sz w:val="24"/>
          <w:szCs w:val="24"/>
        </w:rPr>
        <w:t>unton residents, the Trustees and, especially</w:t>
      </w:r>
      <w:r w:rsidR="001E024E" w:rsidRPr="001E024E">
        <w:rPr>
          <w:sz w:val="24"/>
          <w:szCs w:val="24"/>
        </w:rPr>
        <w:t>,</w:t>
      </w:r>
      <w:r w:rsidRPr="001E024E">
        <w:rPr>
          <w:sz w:val="24"/>
          <w:szCs w:val="24"/>
        </w:rPr>
        <w:t xml:space="preserve"> Vanessa Gatford, Keith Russell and Neil Vincent who were the </w:t>
      </w:r>
      <w:r w:rsidR="001E024E" w:rsidRPr="001E024E">
        <w:rPr>
          <w:sz w:val="24"/>
          <w:szCs w:val="24"/>
        </w:rPr>
        <w:t>backbone of the working group who helped deliver the refurbished hall which will serve community for future generations.</w:t>
      </w:r>
    </w:p>
    <w:p w:rsidR="00FB31D5" w:rsidRPr="001E024E" w:rsidRDefault="00FB31D5" w:rsidP="00FB31D5">
      <w:pPr>
        <w:spacing w:after="0" w:line="240" w:lineRule="auto"/>
        <w:rPr>
          <w:sz w:val="24"/>
          <w:szCs w:val="24"/>
        </w:rPr>
      </w:pPr>
    </w:p>
    <w:p w:rsidR="001E024E" w:rsidRPr="001E024E" w:rsidRDefault="001E024E" w:rsidP="00FB31D5">
      <w:pPr>
        <w:spacing w:after="0" w:line="240" w:lineRule="auto"/>
        <w:rPr>
          <w:sz w:val="24"/>
          <w:szCs w:val="24"/>
        </w:rPr>
      </w:pPr>
      <w:r w:rsidRPr="001E024E">
        <w:rPr>
          <w:sz w:val="24"/>
          <w:szCs w:val="24"/>
        </w:rPr>
        <w:t>Ian Adcock</w:t>
      </w:r>
    </w:p>
    <w:p w:rsidR="001E024E" w:rsidRPr="001E024E" w:rsidRDefault="001E024E" w:rsidP="00FB31D5">
      <w:pPr>
        <w:spacing w:after="0" w:line="240" w:lineRule="auto"/>
        <w:rPr>
          <w:sz w:val="24"/>
          <w:szCs w:val="24"/>
        </w:rPr>
      </w:pPr>
      <w:r w:rsidRPr="001E024E">
        <w:rPr>
          <w:sz w:val="24"/>
          <w:szCs w:val="24"/>
        </w:rPr>
        <w:t>Chair Naunton Village Hall Trust</w:t>
      </w:r>
    </w:p>
    <w:sectPr w:rsidR="001E024E" w:rsidRPr="001E024E" w:rsidSect="00A845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DD"/>
    <w:rsid w:val="000C6122"/>
    <w:rsid w:val="001E024E"/>
    <w:rsid w:val="004657DD"/>
    <w:rsid w:val="00577CC9"/>
    <w:rsid w:val="00980E43"/>
    <w:rsid w:val="00A84250"/>
    <w:rsid w:val="00A845CF"/>
    <w:rsid w:val="00BB5C30"/>
    <w:rsid w:val="00D36E18"/>
    <w:rsid w:val="00FB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A95DE6-8B8C-44EF-96DA-94444620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4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Sabre Inc.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Maxi Freeman</cp:lastModifiedBy>
  <cp:revision>2</cp:revision>
  <dcterms:created xsi:type="dcterms:W3CDTF">2018-07-19T20:36:00Z</dcterms:created>
  <dcterms:modified xsi:type="dcterms:W3CDTF">2018-07-19T20:36:00Z</dcterms:modified>
</cp:coreProperties>
</file>