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B" w:rsidRPr="00367676" w:rsidRDefault="00367676">
      <w:pPr>
        <w:rPr>
          <w:rFonts w:ascii="Times New Roman" w:hAnsi="Times New Roman" w:cs="Times New Roman"/>
          <w:b/>
          <w:sz w:val="24"/>
          <w:szCs w:val="24"/>
        </w:rPr>
      </w:pPr>
      <w:r w:rsidRPr="00367676">
        <w:rPr>
          <w:rFonts w:ascii="Times New Roman" w:hAnsi="Times New Roman" w:cs="Times New Roman"/>
          <w:b/>
          <w:sz w:val="24"/>
          <w:szCs w:val="24"/>
        </w:rPr>
        <w:t>CP US History Chapter 16 Questions</w:t>
      </w:r>
      <w:r w:rsidRPr="00367676">
        <w:rPr>
          <w:rFonts w:ascii="Times New Roman" w:hAnsi="Times New Roman" w:cs="Times New Roman"/>
          <w:b/>
          <w:sz w:val="24"/>
          <w:szCs w:val="24"/>
        </w:rPr>
        <w:tab/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How did li</w:t>
      </w:r>
      <w:r w:rsidR="00E2259B">
        <w:rPr>
          <w:rFonts w:ascii="Times New Roman" w:hAnsi="Times New Roman" w:cs="Times New Roman"/>
          <w:sz w:val="24"/>
          <w:szCs w:val="24"/>
        </w:rPr>
        <w:t>f</w:t>
      </w:r>
      <w:r w:rsidRPr="00367676">
        <w:rPr>
          <w:rFonts w:ascii="Times New Roman" w:hAnsi="Times New Roman" w:cs="Times New Roman"/>
          <w:sz w:val="24"/>
          <w:szCs w:val="24"/>
        </w:rPr>
        <w:t>e in the city change at the turn of the century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Identify and explain the new technologies at the turn of the century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Describe the changes in education at the turn of the century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Describe the discrimination faced by African Americans at the turn of the century and how did black Americans fight against it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Describe debt peonage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Define what is meant be mass culture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 xml:space="preserve">Identify forms of popular American leisure at the turn of the century 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How was mass culture spread throughout the US</w:t>
      </w:r>
      <w:bookmarkStart w:id="0" w:name="_GoBack"/>
      <w:bookmarkEnd w:id="0"/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What was the focus of the Ashcan School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What kind of literature was popular at the turn of the century in America</w:t>
      </w:r>
    </w:p>
    <w:p w:rsidR="00367676" w:rsidRP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Identify and explain the four main forms of non-sports theatrical entertainment at the turn of the century</w:t>
      </w:r>
    </w:p>
    <w:p w:rsidR="00367676" w:rsidRDefault="00367676" w:rsidP="0036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676">
        <w:rPr>
          <w:rFonts w:ascii="Times New Roman" w:hAnsi="Times New Roman" w:cs="Times New Roman"/>
          <w:sz w:val="24"/>
          <w:szCs w:val="24"/>
        </w:rPr>
        <w:t>Describe the consumer society and how it developed at the turn of the century in America</w:t>
      </w:r>
    </w:p>
    <w:p w:rsidR="00E2259B" w:rsidRPr="006D6EEC" w:rsidRDefault="00E2259B" w:rsidP="00E2259B">
      <w:pPr>
        <w:rPr>
          <w:rFonts w:ascii="Times New Roman" w:hAnsi="Times New Roman" w:cs="Times New Roman"/>
          <w:b/>
          <w:sz w:val="24"/>
          <w:szCs w:val="24"/>
        </w:rPr>
      </w:pPr>
      <w:r w:rsidRPr="006D6EEC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:rsidR="00E2259B" w:rsidRDefault="00E2259B" w:rsidP="006D6E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Booker T Washington: </w:t>
      </w:r>
      <w:r w:rsidRPr="006D6EEC">
        <w:rPr>
          <w:rFonts w:ascii="Times New Roman" w:hAnsi="Times New Roman" w:cs="Times New Roman"/>
          <w:i/>
          <w:sz w:val="24"/>
          <w:szCs w:val="24"/>
        </w:rPr>
        <w:t>The Atlanta Exposition Address</w:t>
      </w:r>
    </w:p>
    <w:p w:rsidR="00E2259B" w:rsidRDefault="00E2259B" w:rsidP="006D6E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Hope: </w:t>
      </w:r>
      <w:r w:rsidRPr="006D6EEC">
        <w:rPr>
          <w:rFonts w:ascii="Times New Roman" w:hAnsi="Times New Roman" w:cs="Times New Roman"/>
          <w:i/>
          <w:sz w:val="24"/>
          <w:szCs w:val="24"/>
        </w:rPr>
        <w:t>Reply to Booker T Washington</w:t>
      </w:r>
    </w:p>
    <w:p w:rsidR="006D6EEC" w:rsidRDefault="006D6EEC" w:rsidP="006D6E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Marshall Harlan: </w:t>
      </w:r>
      <w:r w:rsidRPr="006D6EEC">
        <w:rPr>
          <w:rFonts w:ascii="Times New Roman" w:hAnsi="Times New Roman" w:cs="Times New Roman"/>
          <w:i/>
          <w:sz w:val="24"/>
          <w:szCs w:val="24"/>
        </w:rPr>
        <w:t>Dissent from Plessy v Ferguson</w:t>
      </w:r>
    </w:p>
    <w:p w:rsidR="006D6EEC" w:rsidRDefault="006D6EEC" w:rsidP="006D6E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DuBois: </w:t>
      </w:r>
      <w:r w:rsidRPr="006D6EEC">
        <w:rPr>
          <w:rFonts w:ascii="Times New Roman" w:hAnsi="Times New Roman" w:cs="Times New Roman"/>
          <w:i/>
          <w:sz w:val="24"/>
          <w:szCs w:val="24"/>
        </w:rPr>
        <w:t>The Talented Tenth</w:t>
      </w:r>
    </w:p>
    <w:p w:rsidR="006D6EEC" w:rsidRDefault="006D6EEC" w:rsidP="006D6E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DuBois: </w:t>
      </w:r>
      <w:r w:rsidRPr="006D6EEC">
        <w:rPr>
          <w:rFonts w:ascii="Times New Roman" w:hAnsi="Times New Roman" w:cs="Times New Roman"/>
          <w:i/>
          <w:sz w:val="24"/>
          <w:szCs w:val="24"/>
        </w:rPr>
        <w:t>Advise to a Black School Girl</w:t>
      </w:r>
    </w:p>
    <w:p w:rsidR="006D6EEC" w:rsidRPr="006D6EEC" w:rsidRDefault="006D6EEC" w:rsidP="006D6EE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D6EEC">
        <w:rPr>
          <w:rFonts w:ascii="Times New Roman" w:hAnsi="Times New Roman" w:cs="Times New Roman"/>
          <w:i/>
          <w:sz w:val="24"/>
          <w:szCs w:val="24"/>
        </w:rPr>
        <w:t>The Niagara Movement Declaration of Principles</w:t>
      </w:r>
    </w:p>
    <w:p w:rsidR="006D6EEC" w:rsidRDefault="006D6EEC" w:rsidP="00E2259B">
      <w:pPr>
        <w:rPr>
          <w:rFonts w:ascii="Times New Roman" w:hAnsi="Times New Roman" w:cs="Times New Roman"/>
          <w:sz w:val="24"/>
          <w:szCs w:val="24"/>
        </w:rPr>
      </w:pPr>
    </w:p>
    <w:p w:rsidR="00E2259B" w:rsidRPr="00E2259B" w:rsidRDefault="00E2259B" w:rsidP="00E2259B">
      <w:pPr>
        <w:rPr>
          <w:rFonts w:ascii="Times New Roman" w:hAnsi="Times New Roman" w:cs="Times New Roman"/>
          <w:sz w:val="24"/>
          <w:szCs w:val="24"/>
        </w:rPr>
      </w:pPr>
    </w:p>
    <w:sectPr w:rsidR="00E2259B" w:rsidRPr="00E2259B" w:rsidSect="007A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DDA"/>
    <w:multiLevelType w:val="hybridMultilevel"/>
    <w:tmpl w:val="D91C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76"/>
    <w:rsid w:val="000C1C5B"/>
    <w:rsid w:val="00367676"/>
    <w:rsid w:val="006D6EEC"/>
    <w:rsid w:val="007A6755"/>
    <w:rsid w:val="009806A8"/>
    <w:rsid w:val="00994E77"/>
    <w:rsid w:val="00E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7B67F5C4</Template>
  <TotalTime>213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2018-05-04T14:52:00Z</cp:lastPrinted>
  <dcterms:created xsi:type="dcterms:W3CDTF">2017-04-12T19:49:00Z</dcterms:created>
  <dcterms:modified xsi:type="dcterms:W3CDTF">2018-05-04T18:20:00Z</dcterms:modified>
</cp:coreProperties>
</file>