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DB8A5" w14:textId="77777777" w:rsidR="00FF28F7" w:rsidRDefault="00FF28F7" w:rsidP="00FF28F7">
      <w:pPr>
        <w:jc w:val="center"/>
        <w:rPr>
          <w:rFonts w:ascii="BatangChe" w:eastAsia="BatangChe" w:hAnsi="BatangChe"/>
          <w:b/>
          <w:sz w:val="44"/>
          <w:szCs w:val="44"/>
        </w:rPr>
      </w:pPr>
    </w:p>
    <w:p w14:paraId="2CD146D8" w14:textId="77777777" w:rsidR="00FF28F7" w:rsidRDefault="002F6342" w:rsidP="00FF28F7">
      <w:pPr>
        <w:jc w:val="center"/>
        <w:rPr>
          <w:rFonts w:ascii="BatangChe" w:eastAsia="BatangChe" w:hAnsi="BatangChe"/>
          <w:b/>
          <w:sz w:val="44"/>
          <w:szCs w:val="44"/>
        </w:rPr>
      </w:pPr>
      <w:r>
        <w:rPr>
          <w:rFonts w:ascii="BatangChe" w:eastAsia="BatangChe" w:hAnsi="BatangChe"/>
          <w:b/>
          <w:noProof/>
          <w:sz w:val="44"/>
          <w:szCs w:val="44"/>
        </w:rPr>
        <w:drawing>
          <wp:inline distT="0" distB="0" distL="0" distR="0" wp14:anchorId="376B4A64" wp14:editId="2A11C069">
            <wp:extent cx="382905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01212010_0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250" cy="2535106"/>
                    </a:xfrm>
                    <a:prstGeom prst="rect">
                      <a:avLst/>
                    </a:prstGeom>
                  </pic:spPr>
                </pic:pic>
              </a:graphicData>
            </a:graphic>
          </wp:inline>
        </w:drawing>
      </w:r>
    </w:p>
    <w:p w14:paraId="73978915" w14:textId="77777777" w:rsidR="00FF28F7" w:rsidRDefault="00FF28F7" w:rsidP="00FF28F7">
      <w:pPr>
        <w:jc w:val="center"/>
        <w:rPr>
          <w:rFonts w:ascii="BatangChe" w:eastAsia="BatangChe" w:hAnsi="BatangChe"/>
          <w:b/>
          <w:sz w:val="44"/>
          <w:szCs w:val="44"/>
        </w:rPr>
      </w:pPr>
    </w:p>
    <w:p w14:paraId="1772E8D0"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HANDBOOK</w:t>
      </w:r>
    </w:p>
    <w:p w14:paraId="2E5A228B" w14:textId="77777777" w:rsidR="00FF28F7" w:rsidRDefault="00FF28F7" w:rsidP="00FF28F7">
      <w:pPr>
        <w:rPr>
          <w:rFonts w:ascii="BatangChe" w:eastAsia="BatangChe" w:hAnsi="BatangChe"/>
          <w:b/>
          <w:sz w:val="44"/>
          <w:szCs w:val="44"/>
        </w:rPr>
      </w:pPr>
      <w:r>
        <w:rPr>
          <w:rFonts w:ascii="BatangChe" w:eastAsia="BatangChe" w:hAnsi="BatangChe"/>
          <w:b/>
          <w:sz w:val="44"/>
          <w:szCs w:val="44"/>
        </w:rPr>
        <w:t>Bright Beginnings Academy for Kids LLC</w:t>
      </w:r>
    </w:p>
    <w:p w14:paraId="52EC0410"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363 S. Main St</w:t>
      </w:r>
    </w:p>
    <w:p w14:paraId="4364C449"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Fond du lac, WI 54935</w:t>
      </w:r>
    </w:p>
    <w:p w14:paraId="0BCB02A2"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923-5750</w:t>
      </w:r>
    </w:p>
    <w:p w14:paraId="0630B9BA" w14:textId="77777777" w:rsidR="009C29C6" w:rsidRDefault="009C29C6" w:rsidP="00FF28F7">
      <w:pPr>
        <w:jc w:val="center"/>
        <w:rPr>
          <w:rFonts w:ascii="BatangChe" w:eastAsia="BatangChe" w:hAnsi="BatangChe"/>
          <w:b/>
          <w:sz w:val="44"/>
          <w:szCs w:val="44"/>
        </w:rPr>
      </w:pPr>
      <w:r>
        <w:rPr>
          <w:rFonts w:ascii="BatangChe" w:eastAsia="BatangChe" w:hAnsi="BatangChe"/>
          <w:b/>
          <w:sz w:val="44"/>
          <w:szCs w:val="44"/>
        </w:rPr>
        <w:t>(920) 933-3423</w:t>
      </w:r>
    </w:p>
    <w:p w14:paraId="1651C2E1"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(920) 933-3214 FAX</w:t>
      </w:r>
    </w:p>
    <w:p w14:paraId="59ADEEF4" w14:textId="77777777" w:rsidR="00FF28F7" w:rsidRDefault="00FF28F7" w:rsidP="00FF28F7">
      <w:pPr>
        <w:jc w:val="center"/>
        <w:rPr>
          <w:rFonts w:ascii="BatangChe" w:eastAsia="BatangChe" w:hAnsi="BatangChe"/>
          <w:b/>
          <w:sz w:val="44"/>
          <w:szCs w:val="44"/>
        </w:rPr>
      </w:pPr>
      <w:r>
        <w:rPr>
          <w:rFonts w:ascii="BatangChe" w:eastAsia="BatangChe" w:hAnsi="BatangChe"/>
          <w:b/>
          <w:sz w:val="44"/>
          <w:szCs w:val="44"/>
        </w:rPr>
        <w:t xml:space="preserve">EMAIL: </w:t>
      </w:r>
      <w:hyperlink r:id="rId9" w:history="1">
        <w:r w:rsidRPr="0017741B">
          <w:rPr>
            <w:rStyle w:val="Hyperlink"/>
            <w:rFonts w:ascii="BatangChe" w:eastAsia="BatangChe" w:hAnsi="BatangChe"/>
            <w:b/>
            <w:sz w:val="44"/>
            <w:szCs w:val="44"/>
          </w:rPr>
          <w:t>brightbeginningsacademy@gmail.com</w:t>
        </w:r>
      </w:hyperlink>
    </w:p>
    <w:p w14:paraId="00B4EFD8" w14:textId="77777777" w:rsidR="00FF28F7" w:rsidRDefault="002F6342" w:rsidP="00FF28F7">
      <w:pPr>
        <w:jc w:val="center"/>
        <w:rPr>
          <w:rFonts w:ascii="BatangChe" w:eastAsia="BatangChe" w:hAnsi="BatangChe"/>
          <w:b/>
          <w:sz w:val="44"/>
          <w:szCs w:val="44"/>
        </w:rPr>
      </w:pPr>
      <w:r>
        <w:rPr>
          <w:rFonts w:ascii="BatangChe" w:eastAsia="BatangChe" w:hAnsi="BatangChe"/>
          <w:b/>
          <w:sz w:val="44"/>
          <w:szCs w:val="44"/>
        </w:rPr>
        <w:t xml:space="preserve">Website: </w:t>
      </w:r>
      <w:hyperlink r:id="rId10" w:history="1">
        <w:r w:rsidR="009B3AE4" w:rsidRPr="004D61EE">
          <w:rPr>
            <w:rStyle w:val="Hyperlink"/>
            <w:rFonts w:ascii="BatangChe" w:eastAsia="BatangChe" w:hAnsi="BatangChe"/>
            <w:b/>
            <w:sz w:val="44"/>
            <w:szCs w:val="44"/>
          </w:rPr>
          <w:t>www.bbacademyfdl.com</w:t>
        </w:r>
      </w:hyperlink>
      <w:r>
        <w:rPr>
          <w:rFonts w:ascii="BatangChe" w:eastAsia="BatangChe" w:hAnsi="BatangChe"/>
          <w:b/>
          <w:sz w:val="44"/>
          <w:szCs w:val="44"/>
        </w:rPr>
        <w:t xml:space="preserve"> </w:t>
      </w:r>
    </w:p>
    <w:p w14:paraId="3861E5D8" w14:textId="77777777" w:rsidR="00FF28F7" w:rsidRDefault="00FF28F7" w:rsidP="00FF28F7">
      <w:pPr>
        <w:jc w:val="center"/>
        <w:rPr>
          <w:rFonts w:ascii="BatangChe" w:eastAsia="BatangChe" w:hAnsi="BatangChe"/>
          <w:b/>
          <w:sz w:val="44"/>
          <w:szCs w:val="44"/>
        </w:rPr>
      </w:pPr>
    </w:p>
    <w:p w14:paraId="1EBB680A" w14:textId="77777777" w:rsidR="00FF28F7" w:rsidRDefault="00FF28F7" w:rsidP="00FF28F7">
      <w:pPr>
        <w:jc w:val="center"/>
        <w:rPr>
          <w:rFonts w:ascii="BatangChe" w:eastAsia="BatangChe" w:hAnsi="BatangChe"/>
          <w:b/>
          <w:sz w:val="44"/>
          <w:szCs w:val="44"/>
        </w:rPr>
      </w:pPr>
    </w:p>
    <w:p w14:paraId="1692FB09" w14:textId="77777777" w:rsidR="00FF28F7" w:rsidRDefault="00FF28F7" w:rsidP="00FF28F7">
      <w:pPr>
        <w:jc w:val="center"/>
        <w:rPr>
          <w:rFonts w:ascii="BatangChe" w:eastAsia="BatangChe" w:hAnsi="BatangChe"/>
          <w:b/>
          <w:sz w:val="44"/>
          <w:szCs w:val="44"/>
        </w:rPr>
      </w:pPr>
    </w:p>
    <w:p w14:paraId="1FB552FA" w14:textId="77777777" w:rsidR="00FF28F7" w:rsidRDefault="00FF28F7" w:rsidP="00237FD7">
      <w:pPr>
        <w:jc w:val="center"/>
        <w:rPr>
          <w:rFonts w:ascii="Times New Roman" w:hAnsi="Times New Roman" w:cs="Times New Roman"/>
          <w:b/>
          <w:sz w:val="24"/>
          <w:szCs w:val="24"/>
        </w:rPr>
      </w:pPr>
    </w:p>
    <w:p w14:paraId="0A3CF7F9" w14:textId="77777777" w:rsidR="00BB46E2" w:rsidRPr="00E96CDB" w:rsidRDefault="00237FD7" w:rsidP="00237FD7">
      <w:pPr>
        <w:jc w:val="center"/>
        <w:rPr>
          <w:rFonts w:ascii="Times New Roman" w:hAnsi="Times New Roman" w:cs="Times New Roman"/>
          <w:b/>
          <w:sz w:val="24"/>
          <w:szCs w:val="24"/>
        </w:rPr>
      </w:pPr>
      <w:r w:rsidRPr="00E96CDB">
        <w:rPr>
          <w:rFonts w:ascii="Times New Roman" w:hAnsi="Times New Roman" w:cs="Times New Roman"/>
          <w:b/>
          <w:sz w:val="24"/>
          <w:szCs w:val="24"/>
        </w:rPr>
        <w:t>Bright Beginnings Academy for Kids LLC</w:t>
      </w:r>
    </w:p>
    <w:p w14:paraId="6001B2F1" w14:textId="77777777"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363 S. Main St.</w:t>
      </w:r>
    </w:p>
    <w:p w14:paraId="3C3ABD30" w14:textId="77777777"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Fond du lac, WI 54935</w:t>
      </w:r>
    </w:p>
    <w:p w14:paraId="3478BB05" w14:textId="77777777"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(920) 923-5750</w:t>
      </w:r>
    </w:p>
    <w:p w14:paraId="16AB8DD4" w14:textId="77777777" w:rsidR="00237FD7" w:rsidRPr="00E96CDB"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FAX (920) 933-3214</w:t>
      </w:r>
    </w:p>
    <w:p w14:paraId="4E6CBDC7" w14:textId="77777777" w:rsidR="00237FD7" w:rsidRDefault="00237FD7" w:rsidP="00237FD7">
      <w:pPr>
        <w:jc w:val="center"/>
        <w:rPr>
          <w:rFonts w:ascii="Times New Roman" w:hAnsi="Times New Roman" w:cs="Times New Roman"/>
          <w:sz w:val="24"/>
          <w:szCs w:val="24"/>
        </w:rPr>
      </w:pPr>
      <w:r w:rsidRPr="00E96CDB">
        <w:rPr>
          <w:rFonts w:ascii="Times New Roman" w:hAnsi="Times New Roman" w:cs="Times New Roman"/>
          <w:sz w:val="24"/>
          <w:szCs w:val="24"/>
        </w:rPr>
        <w:t xml:space="preserve">Policy Effective Date:  </w:t>
      </w:r>
      <w:r w:rsidR="00AA0C2A" w:rsidRPr="006C25DB">
        <w:rPr>
          <w:rFonts w:ascii="Times New Roman" w:hAnsi="Times New Roman" w:cs="Times New Roman"/>
          <w:sz w:val="24"/>
          <w:szCs w:val="24"/>
        </w:rPr>
        <w:t>09/04/2018</w:t>
      </w:r>
    </w:p>
    <w:p w14:paraId="3CB96B3D" w14:textId="77777777" w:rsidR="00C77303" w:rsidRDefault="00C77303" w:rsidP="00237FD7">
      <w:pPr>
        <w:jc w:val="center"/>
        <w:rPr>
          <w:rFonts w:ascii="Times New Roman" w:hAnsi="Times New Roman" w:cs="Times New Roman"/>
          <w:sz w:val="24"/>
          <w:szCs w:val="24"/>
        </w:rPr>
      </w:pPr>
    </w:p>
    <w:p w14:paraId="3053C4E0" w14:textId="77777777" w:rsidR="00C77303" w:rsidRDefault="00C77303" w:rsidP="00C77303">
      <w:pPr>
        <w:rPr>
          <w:rFonts w:ascii="Times New Roman" w:hAnsi="Times New Roman" w:cs="Times New Roman"/>
          <w:b/>
          <w:sz w:val="24"/>
          <w:szCs w:val="24"/>
          <w:u w:val="single"/>
        </w:rPr>
      </w:pPr>
      <w:r>
        <w:rPr>
          <w:rFonts w:ascii="Times New Roman" w:hAnsi="Times New Roman" w:cs="Times New Roman"/>
          <w:b/>
          <w:sz w:val="24"/>
          <w:szCs w:val="24"/>
          <w:u w:val="single"/>
        </w:rPr>
        <w:t xml:space="preserve">MISSION STATEMENT </w:t>
      </w:r>
    </w:p>
    <w:p w14:paraId="18B48451" w14:textId="77777777" w:rsidR="00C77303" w:rsidRDefault="00C77303" w:rsidP="00C77303">
      <w:r>
        <w:rPr>
          <w:rStyle w:val="Strong"/>
          <w:rFonts w:ascii="Verdana" w:eastAsia="Times New Roman" w:hAnsi="Verdana"/>
          <w:color w:val="707070"/>
          <w:sz w:val="27"/>
          <w:szCs w:val="27"/>
          <w:shd w:val="clear" w:color="auto" w:fill="FFFFFF"/>
        </w:rPr>
        <w:t xml:space="preserve">Every child is unique and we believe that success and growth come from encouragement and praise. Our teachers focus on building every child’s self-esteem </w:t>
      </w:r>
      <w:r>
        <w:rPr>
          <w:rStyle w:val="editoraccentgray"/>
          <w:rFonts w:ascii="Arial" w:hAnsi="Arial" w:cs="Arial"/>
          <w:color w:val="000000"/>
          <w:sz w:val="30"/>
          <w:szCs w:val="30"/>
          <w:shd w:val="clear" w:color="auto" w:fill="FFFFFF"/>
        </w:rPr>
        <w:t>and</w:t>
      </w:r>
      <w:r>
        <w:rPr>
          <w:rStyle w:val="Strong"/>
          <w:rFonts w:ascii="Verdana" w:eastAsia="Times New Roman" w:hAnsi="Verdana"/>
          <w:color w:val="707070"/>
          <w:sz w:val="27"/>
          <w:szCs w:val="27"/>
          <w:shd w:val="clear" w:color="auto" w:fill="FFFFFF"/>
        </w:rPr>
        <w:t xml:space="preserve"> confidence through positive feedback and rewards. We believe a positive childhood starts with family. We strive to help families in all aspects. We believe that you are part of our family when you attend Bright Beginnings Academy for Kids.</w:t>
      </w:r>
      <w:r>
        <w:t xml:space="preserve"> </w:t>
      </w:r>
    </w:p>
    <w:p w14:paraId="6044E114" w14:textId="77777777" w:rsidR="00C77303" w:rsidRPr="00C77303" w:rsidRDefault="00C77303" w:rsidP="00C77303">
      <w:pPr>
        <w:rPr>
          <w:rFonts w:ascii="Times New Roman" w:hAnsi="Times New Roman" w:cs="Times New Roman"/>
          <w:b/>
          <w:sz w:val="24"/>
          <w:szCs w:val="24"/>
          <w:u w:val="single"/>
        </w:rPr>
      </w:pPr>
    </w:p>
    <w:p w14:paraId="4D7BAB4F" w14:textId="77777777" w:rsidR="00237FD7" w:rsidRPr="00E96CDB" w:rsidRDefault="00237FD7" w:rsidP="00237FD7">
      <w:pPr>
        <w:jc w:val="center"/>
        <w:rPr>
          <w:rFonts w:ascii="Times New Roman" w:hAnsi="Times New Roman" w:cs="Times New Roman"/>
          <w:sz w:val="24"/>
          <w:szCs w:val="24"/>
        </w:rPr>
      </w:pPr>
    </w:p>
    <w:p w14:paraId="1C67D6E2" w14:textId="77777777"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b/>
          <w:sz w:val="24"/>
          <w:szCs w:val="24"/>
          <w:u w:val="single"/>
        </w:rPr>
        <w:t>ADMISSION POLICY</w:t>
      </w:r>
    </w:p>
    <w:p w14:paraId="56AB6621" w14:textId="6AB84E12"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Bright Beginnings Academy for Kids LLC is licensed by the State of Wisconsin, Department of Health and Family Services.  </w:t>
      </w:r>
      <w:r w:rsidRPr="006C25DB">
        <w:rPr>
          <w:rFonts w:ascii="Times New Roman" w:hAnsi="Times New Roman" w:cs="Times New Roman"/>
          <w:sz w:val="24"/>
          <w:szCs w:val="24"/>
        </w:rPr>
        <w:t xml:space="preserve">It is owned and operated by </w:t>
      </w:r>
      <w:r w:rsidRPr="00A2210D">
        <w:rPr>
          <w:rFonts w:ascii="Times New Roman" w:hAnsi="Times New Roman" w:cs="Times New Roman"/>
          <w:sz w:val="24"/>
          <w:szCs w:val="24"/>
          <w:highlight w:val="yellow"/>
        </w:rPr>
        <w:t xml:space="preserve">Candy </w:t>
      </w:r>
      <w:r w:rsidR="006C25DB" w:rsidRPr="00A2210D">
        <w:rPr>
          <w:rFonts w:ascii="Times New Roman" w:hAnsi="Times New Roman" w:cs="Times New Roman"/>
          <w:sz w:val="24"/>
          <w:szCs w:val="24"/>
          <w:highlight w:val="yellow"/>
        </w:rPr>
        <w:t>Gloyd</w:t>
      </w:r>
      <w:r w:rsidRPr="006C25DB">
        <w:rPr>
          <w:rFonts w:ascii="Times New Roman" w:hAnsi="Times New Roman" w:cs="Times New Roman"/>
          <w:sz w:val="24"/>
          <w:szCs w:val="24"/>
        </w:rPr>
        <w:t xml:space="preserve"> as an LLC. </w:t>
      </w:r>
      <w:r w:rsidR="00AA0C2A" w:rsidRPr="00A2210D">
        <w:rPr>
          <w:rFonts w:ascii="Times New Roman" w:hAnsi="Times New Roman" w:cs="Times New Roman"/>
          <w:sz w:val="24"/>
          <w:szCs w:val="24"/>
          <w:highlight w:val="yellow"/>
        </w:rPr>
        <w:t xml:space="preserve">Ashley </w:t>
      </w:r>
      <w:r w:rsidR="00681E60" w:rsidRPr="00A2210D">
        <w:rPr>
          <w:rFonts w:ascii="Times New Roman" w:hAnsi="Times New Roman" w:cs="Times New Roman"/>
          <w:sz w:val="24"/>
          <w:szCs w:val="24"/>
          <w:highlight w:val="yellow"/>
        </w:rPr>
        <w:t>Ford</w:t>
      </w:r>
      <w:r w:rsidR="00123F51" w:rsidRPr="006C25DB">
        <w:rPr>
          <w:rFonts w:ascii="Times New Roman" w:hAnsi="Times New Roman" w:cs="Times New Roman"/>
          <w:sz w:val="24"/>
          <w:szCs w:val="24"/>
        </w:rPr>
        <w:t xml:space="preserve"> serves as Administrator </w:t>
      </w:r>
      <w:r w:rsidR="00722511" w:rsidRPr="006C25DB">
        <w:rPr>
          <w:rFonts w:ascii="Times New Roman" w:hAnsi="Times New Roman" w:cs="Times New Roman"/>
          <w:sz w:val="24"/>
          <w:szCs w:val="24"/>
        </w:rPr>
        <w:t>and</w:t>
      </w:r>
      <w:r w:rsidR="00123F51" w:rsidRPr="006C25DB">
        <w:rPr>
          <w:rFonts w:ascii="Times New Roman" w:hAnsi="Times New Roman" w:cs="Times New Roman"/>
          <w:sz w:val="24"/>
          <w:szCs w:val="24"/>
        </w:rPr>
        <w:t xml:space="preserve"> </w:t>
      </w:r>
      <w:r w:rsidR="00AA0C2A" w:rsidRPr="006C25DB">
        <w:rPr>
          <w:rFonts w:ascii="Times New Roman" w:hAnsi="Times New Roman" w:cs="Times New Roman"/>
          <w:sz w:val="24"/>
          <w:szCs w:val="24"/>
        </w:rPr>
        <w:t xml:space="preserve">director </w:t>
      </w:r>
      <w:r w:rsidR="00123F51" w:rsidRPr="006C25DB">
        <w:rPr>
          <w:rFonts w:ascii="Times New Roman" w:hAnsi="Times New Roman" w:cs="Times New Roman"/>
          <w:sz w:val="24"/>
          <w:szCs w:val="24"/>
        </w:rPr>
        <w:t xml:space="preserve">will oversee the center in its entirety. </w:t>
      </w:r>
      <w:r w:rsidRPr="006C25DB">
        <w:rPr>
          <w:rFonts w:ascii="Times New Roman" w:hAnsi="Times New Roman" w:cs="Times New Roman"/>
          <w:sz w:val="24"/>
          <w:szCs w:val="24"/>
        </w:rPr>
        <w:t xml:space="preserve"> </w:t>
      </w:r>
      <w:proofErr w:type="spellStart"/>
      <w:r w:rsidR="00AA0C2A" w:rsidRPr="006C25DB">
        <w:rPr>
          <w:rFonts w:ascii="Times New Roman" w:hAnsi="Times New Roman" w:cs="Times New Roman"/>
          <w:sz w:val="24"/>
          <w:szCs w:val="24"/>
        </w:rPr>
        <w:t>Aolean</w:t>
      </w:r>
      <w:proofErr w:type="spellEnd"/>
      <w:r w:rsidR="00AA0C2A" w:rsidRPr="006C25DB">
        <w:rPr>
          <w:rFonts w:ascii="Times New Roman" w:hAnsi="Times New Roman" w:cs="Times New Roman"/>
          <w:sz w:val="24"/>
          <w:szCs w:val="24"/>
        </w:rPr>
        <w:t xml:space="preserve"> Teat</w:t>
      </w:r>
      <w:r w:rsidR="00722511" w:rsidRPr="006C25DB">
        <w:rPr>
          <w:rFonts w:ascii="Times New Roman" w:hAnsi="Times New Roman" w:cs="Times New Roman"/>
          <w:sz w:val="24"/>
          <w:szCs w:val="24"/>
        </w:rPr>
        <w:t xml:space="preserve"> serves as the director of operations.</w:t>
      </w:r>
      <w:r w:rsidR="000F6DC2">
        <w:rPr>
          <w:rFonts w:ascii="Times New Roman" w:hAnsi="Times New Roman" w:cs="Times New Roman"/>
          <w:sz w:val="24"/>
          <w:szCs w:val="24"/>
        </w:rPr>
        <w:t xml:space="preserve"> </w:t>
      </w:r>
      <w:r w:rsidRPr="00E751B3">
        <w:rPr>
          <w:rFonts w:ascii="Times New Roman" w:hAnsi="Times New Roman" w:cs="Times New Roman"/>
          <w:sz w:val="24"/>
          <w:szCs w:val="24"/>
        </w:rPr>
        <w:t>Bright Beginnings is lice</w:t>
      </w:r>
      <w:r w:rsidR="006535BF" w:rsidRPr="00E751B3">
        <w:rPr>
          <w:rFonts w:ascii="Times New Roman" w:hAnsi="Times New Roman" w:cs="Times New Roman"/>
          <w:sz w:val="24"/>
          <w:szCs w:val="24"/>
        </w:rPr>
        <w:t xml:space="preserve">nsed to care for no more than </w:t>
      </w:r>
      <w:r w:rsidR="002C4BE5" w:rsidRPr="00E751B3">
        <w:rPr>
          <w:rFonts w:ascii="Times New Roman" w:hAnsi="Times New Roman" w:cs="Times New Roman"/>
          <w:sz w:val="24"/>
          <w:szCs w:val="24"/>
        </w:rPr>
        <w:t>70</w:t>
      </w:r>
      <w:r w:rsidRPr="00E751B3">
        <w:rPr>
          <w:rFonts w:ascii="Times New Roman" w:hAnsi="Times New Roman" w:cs="Times New Roman"/>
          <w:sz w:val="24"/>
          <w:szCs w:val="24"/>
        </w:rPr>
        <w:t xml:space="preserve"> children at any one time.  We will serve children ages </w:t>
      </w:r>
      <w:r w:rsidR="006535BF" w:rsidRPr="00E751B3">
        <w:rPr>
          <w:rFonts w:ascii="Times New Roman" w:hAnsi="Times New Roman" w:cs="Times New Roman"/>
          <w:sz w:val="24"/>
          <w:szCs w:val="24"/>
        </w:rPr>
        <w:t>4</w:t>
      </w:r>
      <w:r w:rsidRPr="00E751B3">
        <w:rPr>
          <w:rFonts w:ascii="Times New Roman" w:hAnsi="Times New Roman" w:cs="Times New Roman"/>
          <w:sz w:val="24"/>
          <w:szCs w:val="24"/>
        </w:rPr>
        <w:t xml:space="preserve"> weeks to 12 years old.  </w:t>
      </w:r>
      <w:r w:rsidRPr="00AA0C2A">
        <w:rPr>
          <w:rFonts w:ascii="Times New Roman" w:hAnsi="Times New Roman" w:cs="Times New Roman"/>
          <w:sz w:val="24"/>
          <w:szCs w:val="24"/>
        </w:rPr>
        <w:t>We are open Monday thro</w:t>
      </w:r>
      <w:r w:rsidR="006535BF" w:rsidRPr="00AA0C2A">
        <w:rPr>
          <w:rFonts w:ascii="Times New Roman" w:hAnsi="Times New Roman" w:cs="Times New Roman"/>
          <w:sz w:val="24"/>
          <w:szCs w:val="24"/>
        </w:rPr>
        <w:t xml:space="preserve">ugh Friday, from </w:t>
      </w:r>
      <w:r w:rsidR="002C4BE5" w:rsidRPr="00AA0C2A">
        <w:rPr>
          <w:rFonts w:ascii="Times New Roman" w:hAnsi="Times New Roman" w:cs="Times New Roman"/>
          <w:sz w:val="24"/>
          <w:szCs w:val="24"/>
        </w:rPr>
        <w:t xml:space="preserve">5:30 AM to </w:t>
      </w:r>
      <w:r w:rsidR="00681E60">
        <w:rPr>
          <w:rFonts w:ascii="Times New Roman" w:hAnsi="Times New Roman" w:cs="Times New Roman"/>
          <w:sz w:val="24"/>
          <w:szCs w:val="24"/>
        </w:rPr>
        <w:t>6</w:t>
      </w:r>
      <w:r w:rsidR="001F2C49" w:rsidRPr="00AA0C2A">
        <w:rPr>
          <w:rFonts w:ascii="Times New Roman" w:hAnsi="Times New Roman" w:cs="Times New Roman"/>
          <w:sz w:val="24"/>
          <w:szCs w:val="24"/>
        </w:rPr>
        <w:t>:30</w:t>
      </w:r>
      <w:r w:rsidR="00722511" w:rsidRPr="00AA0C2A">
        <w:rPr>
          <w:rFonts w:ascii="Times New Roman" w:hAnsi="Times New Roman" w:cs="Times New Roman"/>
          <w:sz w:val="24"/>
          <w:szCs w:val="24"/>
        </w:rPr>
        <w:t xml:space="preserve"> PM.</w:t>
      </w:r>
      <w:r w:rsidR="00722511">
        <w:rPr>
          <w:rFonts w:ascii="Times New Roman" w:hAnsi="Times New Roman" w:cs="Times New Roman"/>
          <w:sz w:val="24"/>
          <w:szCs w:val="24"/>
        </w:rPr>
        <w:t xml:space="preserve"> </w:t>
      </w:r>
      <w:r w:rsidRPr="00E751B3">
        <w:rPr>
          <w:rFonts w:ascii="Times New Roman" w:hAnsi="Times New Roman" w:cs="Times New Roman"/>
          <w:sz w:val="24"/>
          <w:szCs w:val="24"/>
        </w:rPr>
        <w:t>January through December. No service will be provided on</w:t>
      </w:r>
      <w:r w:rsidR="002C4BE5" w:rsidRPr="00E751B3">
        <w:rPr>
          <w:rFonts w:ascii="Times New Roman" w:hAnsi="Times New Roman" w:cs="Times New Roman"/>
          <w:sz w:val="24"/>
          <w:szCs w:val="24"/>
        </w:rPr>
        <w:t xml:space="preserve"> New </w:t>
      </w:r>
      <w:r w:rsidR="00123F51" w:rsidRPr="00E751B3">
        <w:rPr>
          <w:rFonts w:ascii="Times New Roman" w:hAnsi="Times New Roman" w:cs="Times New Roman"/>
          <w:sz w:val="24"/>
          <w:szCs w:val="24"/>
        </w:rPr>
        <w:t>Year’s</w:t>
      </w:r>
      <w:r w:rsidR="002C4BE5" w:rsidRPr="00E751B3">
        <w:rPr>
          <w:rFonts w:ascii="Times New Roman" w:hAnsi="Times New Roman" w:cs="Times New Roman"/>
          <w:sz w:val="24"/>
          <w:szCs w:val="24"/>
        </w:rPr>
        <w:t xml:space="preserve"> Eve</w:t>
      </w:r>
      <w:r w:rsidR="00123F51" w:rsidRPr="00E751B3">
        <w:rPr>
          <w:rFonts w:ascii="Times New Roman" w:hAnsi="Times New Roman" w:cs="Times New Roman"/>
          <w:sz w:val="24"/>
          <w:szCs w:val="24"/>
        </w:rPr>
        <w:t>, New</w:t>
      </w:r>
      <w:r w:rsidRPr="00E751B3">
        <w:rPr>
          <w:rFonts w:ascii="Times New Roman" w:hAnsi="Times New Roman" w:cs="Times New Roman"/>
          <w:sz w:val="24"/>
          <w:szCs w:val="24"/>
        </w:rPr>
        <w:t xml:space="preserve"> Year's Day, Memorial Day, July 4th, Labor Day, Thanksgiving,</w:t>
      </w:r>
      <w:r w:rsidR="002C4BE5" w:rsidRPr="00E751B3">
        <w:rPr>
          <w:rFonts w:ascii="Times New Roman" w:hAnsi="Times New Roman" w:cs="Times New Roman"/>
          <w:sz w:val="24"/>
          <w:szCs w:val="24"/>
        </w:rPr>
        <w:t xml:space="preserve"> the day after Thanksgiving, Christmas Eve and </w:t>
      </w:r>
      <w:r w:rsidRPr="00E751B3">
        <w:rPr>
          <w:rFonts w:ascii="Times New Roman" w:hAnsi="Times New Roman" w:cs="Times New Roman"/>
          <w:sz w:val="24"/>
          <w:szCs w:val="24"/>
        </w:rPr>
        <w:t>Christmas Day</w:t>
      </w:r>
      <w:r w:rsidR="00722511">
        <w:rPr>
          <w:rFonts w:ascii="Times New Roman" w:hAnsi="Times New Roman" w:cs="Times New Roman"/>
          <w:sz w:val="24"/>
          <w:szCs w:val="24"/>
        </w:rPr>
        <w:t xml:space="preserve">. </w:t>
      </w:r>
      <w:r w:rsidR="00A2210D" w:rsidRPr="00A2210D">
        <w:rPr>
          <w:rFonts w:ascii="Times New Roman" w:hAnsi="Times New Roman" w:cs="Times New Roman"/>
          <w:sz w:val="24"/>
          <w:szCs w:val="24"/>
          <w:highlight w:val="yellow"/>
        </w:rPr>
        <w:t>Half day rates will apply for those closure dates</w:t>
      </w:r>
      <w:r w:rsidRPr="00A2210D">
        <w:rPr>
          <w:rFonts w:ascii="Times New Roman" w:hAnsi="Times New Roman" w:cs="Times New Roman"/>
          <w:sz w:val="24"/>
          <w:szCs w:val="24"/>
          <w:highlight w:val="yellow"/>
        </w:rPr>
        <w:t>.</w:t>
      </w:r>
      <w:r w:rsidRPr="00E751B3">
        <w:rPr>
          <w:rFonts w:ascii="Times New Roman" w:hAnsi="Times New Roman" w:cs="Times New Roman"/>
          <w:sz w:val="24"/>
          <w:szCs w:val="24"/>
        </w:rPr>
        <w:t xml:space="preserve">  If a holiday falls on a Saturday, we will be closed the previous Friday.  If a holiday falls on a Sunday, we will be closed Monday following.</w:t>
      </w:r>
      <w:r w:rsidR="00722511" w:rsidRPr="00AA0C2A">
        <w:rPr>
          <w:rFonts w:ascii="Times New Roman" w:hAnsi="Times New Roman" w:cs="Times New Roman"/>
          <w:sz w:val="24"/>
          <w:szCs w:val="24"/>
        </w:rPr>
        <w:t xml:space="preserve">  We reserve the right to close the week of 4</w:t>
      </w:r>
      <w:r w:rsidR="00722511" w:rsidRPr="00AA0C2A">
        <w:rPr>
          <w:rFonts w:ascii="Times New Roman" w:hAnsi="Times New Roman" w:cs="Times New Roman"/>
          <w:sz w:val="24"/>
          <w:szCs w:val="24"/>
          <w:vertAlign w:val="superscript"/>
        </w:rPr>
        <w:t>th</w:t>
      </w:r>
      <w:r w:rsidR="00722511" w:rsidRPr="00AA0C2A">
        <w:rPr>
          <w:rFonts w:ascii="Times New Roman" w:hAnsi="Times New Roman" w:cs="Times New Roman"/>
          <w:sz w:val="24"/>
          <w:szCs w:val="24"/>
        </w:rPr>
        <w:t xml:space="preserve"> of July or the week of Christmas for building maintenance, we will give as much notice as possible so that you may find alternate care if we choose to close one of those weeks.</w:t>
      </w:r>
      <w:r w:rsidR="00722511">
        <w:rPr>
          <w:rFonts w:ascii="Times New Roman" w:hAnsi="Times New Roman" w:cs="Times New Roman"/>
          <w:sz w:val="24"/>
          <w:szCs w:val="24"/>
        </w:rPr>
        <w:t xml:space="preserve">  </w:t>
      </w:r>
    </w:p>
    <w:p w14:paraId="0879EB84" w14:textId="77777777" w:rsidR="00FF4ECD" w:rsidRPr="00E751B3"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are inspected regularly to insure that we meet licensing standards.  Smoking is not permitted anywhere on the premises of the center, indoors or outside. </w:t>
      </w:r>
    </w:p>
    <w:p w14:paraId="484CCD2B" w14:textId="77777777" w:rsidR="00FF4ECD" w:rsidRPr="00E96CDB" w:rsidRDefault="00FF4ECD" w:rsidP="006535BF">
      <w:pPr>
        <w:ind w:firstLine="720"/>
        <w:rPr>
          <w:rFonts w:ascii="Times New Roman" w:hAnsi="Times New Roman" w:cs="Times New Roman"/>
          <w:sz w:val="24"/>
          <w:szCs w:val="24"/>
        </w:rPr>
      </w:pPr>
      <w:r w:rsidRPr="00E751B3">
        <w:rPr>
          <w:rFonts w:ascii="Times New Roman" w:hAnsi="Times New Roman" w:cs="Times New Roman"/>
          <w:sz w:val="24"/>
          <w:szCs w:val="24"/>
        </w:rPr>
        <w:t xml:space="preserve">We will post the following items for parents’ review </w:t>
      </w:r>
      <w:r w:rsidR="002C4BE5" w:rsidRPr="00E751B3">
        <w:rPr>
          <w:rFonts w:ascii="Times New Roman" w:hAnsi="Times New Roman" w:cs="Times New Roman"/>
          <w:sz w:val="24"/>
          <w:szCs w:val="24"/>
        </w:rPr>
        <w:t xml:space="preserve">across from the office </w:t>
      </w:r>
      <w:r w:rsidRPr="00E751B3">
        <w:rPr>
          <w:rFonts w:ascii="Times New Roman" w:hAnsi="Times New Roman" w:cs="Times New Roman"/>
          <w:sz w:val="24"/>
          <w:szCs w:val="24"/>
        </w:rPr>
        <w:t xml:space="preserve">on the parent information board: license certificate, a complete copy of operating policies and procedures, the </w:t>
      </w:r>
      <w:r w:rsidRPr="00E751B3">
        <w:rPr>
          <w:rFonts w:ascii="Times New Roman" w:hAnsi="Times New Roman" w:cs="Times New Roman"/>
          <w:sz w:val="24"/>
          <w:szCs w:val="24"/>
        </w:rPr>
        <w:lastRenderedPageBreak/>
        <w:t>results of our most recent licensing monitoring visit, a copy of the licensing regulations and the</w:t>
      </w:r>
      <w:r w:rsidRPr="00E96CDB">
        <w:rPr>
          <w:rFonts w:ascii="Times New Roman" w:hAnsi="Times New Roman" w:cs="Times New Roman"/>
          <w:sz w:val="24"/>
          <w:szCs w:val="24"/>
        </w:rPr>
        <w:t xml:space="preserve"> weekly menu. </w:t>
      </w:r>
    </w:p>
    <w:p w14:paraId="4567B686" w14:textId="77777777" w:rsidR="00672AD7"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6535BF">
        <w:rPr>
          <w:rFonts w:ascii="Times New Roman" w:hAnsi="Times New Roman" w:cs="Times New Roman"/>
          <w:sz w:val="24"/>
          <w:szCs w:val="24"/>
        </w:rPr>
        <w:tab/>
      </w:r>
      <w:r w:rsidRPr="00E96CDB">
        <w:rPr>
          <w:rFonts w:ascii="Times New Roman" w:hAnsi="Times New Roman" w:cs="Times New Roman"/>
          <w:sz w:val="24"/>
          <w:szCs w:val="24"/>
        </w:rPr>
        <w:t xml:space="preserve">Bright Beginnings Academy for Kids is covered by liability insurance in the amounts required by DHFS.   </w:t>
      </w:r>
      <w:r w:rsidR="00672AD7">
        <w:rPr>
          <w:rFonts w:ascii="Times New Roman" w:hAnsi="Times New Roman" w:cs="Times New Roman"/>
          <w:sz w:val="24"/>
          <w:szCs w:val="24"/>
        </w:rPr>
        <w:tab/>
      </w:r>
    </w:p>
    <w:p w14:paraId="36D20C98" w14:textId="77777777" w:rsidR="00FF4ECD" w:rsidRPr="00E96CDB" w:rsidRDefault="00FF4ECD" w:rsidP="00672AD7">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authorized adults are required to bring children into the building and to sign the children in at the beginning of the day (documenting arrival time) and sign them out at the end of the day (documenting departure time).  Staff will also take daily attendance to know the names and number of children at the center at all times. </w:t>
      </w:r>
    </w:p>
    <w:p w14:paraId="3339FBDC" w14:textId="77777777"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To protect each family's confidentiality, Bright Beginnings Academy for Kids will not share information about a child or a child's family with anyone who is not authorized to receive this information</w:t>
      </w:r>
      <w:r w:rsidRPr="00897229">
        <w:rPr>
          <w:rFonts w:ascii="Times New Roman" w:hAnsi="Times New Roman" w:cs="Times New Roman"/>
          <w:sz w:val="24"/>
          <w:szCs w:val="24"/>
        </w:rPr>
        <w:t>.</w:t>
      </w:r>
      <w:r w:rsidR="006535BF" w:rsidRPr="00897229">
        <w:rPr>
          <w:rFonts w:ascii="Times New Roman" w:hAnsi="Times New Roman" w:cs="Times New Roman"/>
          <w:sz w:val="24"/>
          <w:szCs w:val="24"/>
        </w:rPr>
        <w:t xml:space="preserve"> Please understand both parents are entitled to information unless restricted by court order.</w:t>
      </w:r>
      <w:r w:rsidR="006535BF">
        <w:rPr>
          <w:rFonts w:ascii="Times New Roman" w:hAnsi="Times New Roman" w:cs="Times New Roman"/>
          <w:sz w:val="24"/>
          <w:szCs w:val="24"/>
        </w:rPr>
        <w:t xml:space="preserve"> </w:t>
      </w:r>
      <w:r w:rsidRPr="00E96CDB">
        <w:rPr>
          <w:rFonts w:ascii="Times New Roman" w:hAnsi="Times New Roman" w:cs="Times New Roman"/>
          <w:sz w:val="24"/>
          <w:szCs w:val="24"/>
        </w:rPr>
        <w:t xml:space="preserve"> </w:t>
      </w:r>
    </w:p>
    <w:p w14:paraId="527FFC31" w14:textId="77777777"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As a child care center, all staff is required to report any suspected abuse or neglect to the county’s Child Protective Services (CPS) office.  We must notify the proper authorities if we suspect that any child is being improperly treated.  </w:t>
      </w:r>
    </w:p>
    <w:p w14:paraId="12FAB267" w14:textId="77777777" w:rsidR="00C77303"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p>
    <w:p w14:paraId="369AE1A6" w14:textId="77777777" w:rsidR="00FF4ECD" w:rsidRPr="00AA0C2A" w:rsidRDefault="00FF4ECD" w:rsidP="00FF4ECD">
      <w:pPr>
        <w:rPr>
          <w:rFonts w:ascii="Times New Roman" w:hAnsi="Times New Roman" w:cs="Times New Roman"/>
          <w:sz w:val="24"/>
          <w:szCs w:val="24"/>
        </w:rPr>
      </w:pPr>
      <w:r w:rsidRPr="00AA0C2A">
        <w:rPr>
          <w:rFonts w:ascii="Times New Roman" w:hAnsi="Times New Roman" w:cs="Times New Roman"/>
          <w:sz w:val="24"/>
          <w:szCs w:val="24"/>
        </w:rPr>
        <w:t xml:space="preserve">Our administrative structure is as follows:    </w:t>
      </w:r>
    </w:p>
    <w:p w14:paraId="6ECF7B0A" w14:textId="77777777" w:rsidR="00FF4ECD" w:rsidRPr="00AA0C2A" w:rsidRDefault="002C4BE5" w:rsidP="00FF4ECD">
      <w:pPr>
        <w:rPr>
          <w:rFonts w:ascii="Times New Roman" w:hAnsi="Times New Roman" w:cs="Times New Roman"/>
          <w:sz w:val="24"/>
          <w:szCs w:val="24"/>
        </w:rPr>
      </w:pPr>
      <w:r w:rsidRPr="00AA0C2A">
        <w:rPr>
          <w:rFonts w:ascii="Times New Roman" w:hAnsi="Times New Roman" w:cs="Times New Roman"/>
          <w:sz w:val="24"/>
          <w:szCs w:val="24"/>
        </w:rPr>
        <w:t>Administrator</w:t>
      </w:r>
      <w:r w:rsidR="00722511" w:rsidRPr="00AA0C2A">
        <w:rPr>
          <w:rFonts w:ascii="Times New Roman" w:hAnsi="Times New Roman" w:cs="Times New Roman"/>
          <w:sz w:val="24"/>
          <w:szCs w:val="24"/>
        </w:rPr>
        <w:t>/Director</w:t>
      </w:r>
    </w:p>
    <w:p w14:paraId="28B01164" w14:textId="77777777" w:rsidR="00722511" w:rsidRPr="00AA0C2A" w:rsidRDefault="00722511" w:rsidP="00FF4ECD">
      <w:pPr>
        <w:rPr>
          <w:rFonts w:ascii="Times New Roman" w:hAnsi="Times New Roman" w:cs="Times New Roman"/>
          <w:sz w:val="24"/>
          <w:szCs w:val="24"/>
        </w:rPr>
      </w:pPr>
      <w:r w:rsidRPr="00AA0C2A">
        <w:rPr>
          <w:rFonts w:ascii="Times New Roman" w:hAnsi="Times New Roman" w:cs="Times New Roman"/>
          <w:sz w:val="24"/>
          <w:szCs w:val="24"/>
        </w:rPr>
        <w:t>Director of operations</w:t>
      </w:r>
    </w:p>
    <w:p w14:paraId="0597EC65" w14:textId="77777777" w:rsidR="002C4BE5" w:rsidRPr="00AA0C2A" w:rsidRDefault="002C4BE5" w:rsidP="00FF4ECD">
      <w:pPr>
        <w:rPr>
          <w:rFonts w:ascii="Times New Roman" w:hAnsi="Times New Roman" w:cs="Times New Roman"/>
          <w:sz w:val="24"/>
          <w:szCs w:val="24"/>
        </w:rPr>
      </w:pPr>
      <w:r w:rsidRPr="00AA0C2A">
        <w:rPr>
          <w:rFonts w:ascii="Times New Roman" w:hAnsi="Times New Roman" w:cs="Times New Roman"/>
          <w:sz w:val="24"/>
          <w:szCs w:val="24"/>
        </w:rPr>
        <w:t>Assistant Director</w:t>
      </w:r>
    </w:p>
    <w:p w14:paraId="3054819C" w14:textId="77777777" w:rsidR="00C77303" w:rsidRPr="00AA0C2A" w:rsidRDefault="00722511" w:rsidP="00FF4ECD">
      <w:pPr>
        <w:rPr>
          <w:rFonts w:ascii="Times New Roman" w:hAnsi="Times New Roman" w:cs="Times New Roman"/>
          <w:sz w:val="24"/>
          <w:szCs w:val="24"/>
        </w:rPr>
      </w:pPr>
      <w:r w:rsidRPr="00AA0C2A">
        <w:rPr>
          <w:rFonts w:ascii="Times New Roman" w:hAnsi="Times New Roman" w:cs="Times New Roman"/>
          <w:sz w:val="24"/>
          <w:szCs w:val="24"/>
        </w:rPr>
        <w:t xml:space="preserve">Assistant Director of Operations </w:t>
      </w:r>
    </w:p>
    <w:p w14:paraId="34FD09E0" w14:textId="77777777" w:rsidR="00FF4ECD" w:rsidRPr="00AA0C2A" w:rsidRDefault="00FF4ECD" w:rsidP="00FF4ECD">
      <w:pPr>
        <w:rPr>
          <w:rFonts w:ascii="Times New Roman" w:hAnsi="Times New Roman" w:cs="Times New Roman"/>
          <w:sz w:val="24"/>
          <w:szCs w:val="24"/>
        </w:rPr>
      </w:pPr>
      <w:r w:rsidRPr="00AA0C2A">
        <w:rPr>
          <w:rFonts w:ascii="Times New Roman" w:hAnsi="Times New Roman" w:cs="Times New Roman"/>
          <w:sz w:val="24"/>
          <w:szCs w:val="24"/>
        </w:rPr>
        <w:t>Lead Teacher</w:t>
      </w:r>
      <w:r w:rsidR="008B0F9A" w:rsidRPr="00AA0C2A">
        <w:rPr>
          <w:rFonts w:ascii="Times New Roman" w:hAnsi="Times New Roman" w:cs="Times New Roman"/>
          <w:sz w:val="24"/>
          <w:szCs w:val="24"/>
        </w:rPr>
        <w:t>s</w:t>
      </w:r>
    </w:p>
    <w:p w14:paraId="6A70A5CC" w14:textId="77777777" w:rsidR="00FF4ECD" w:rsidRPr="00E751B3" w:rsidRDefault="00FF4ECD" w:rsidP="00FF4ECD">
      <w:pPr>
        <w:rPr>
          <w:rFonts w:ascii="Times New Roman" w:hAnsi="Times New Roman" w:cs="Times New Roman"/>
          <w:sz w:val="24"/>
          <w:szCs w:val="24"/>
        </w:rPr>
      </w:pPr>
      <w:r w:rsidRPr="00AA0C2A">
        <w:rPr>
          <w:rFonts w:ascii="Times New Roman" w:hAnsi="Times New Roman" w:cs="Times New Roman"/>
          <w:sz w:val="24"/>
          <w:szCs w:val="24"/>
        </w:rPr>
        <w:t>Teacher</w:t>
      </w:r>
      <w:r w:rsidRPr="00E751B3">
        <w:rPr>
          <w:rFonts w:ascii="Times New Roman" w:hAnsi="Times New Roman" w:cs="Times New Roman"/>
          <w:sz w:val="24"/>
          <w:szCs w:val="24"/>
        </w:rPr>
        <w:t xml:space="preserve"> </w:t>
      </w:r>
    </w:p>
    <w:p w14:paraId="7E9571A0" w14:textId="77777777" w:rsidR="00FF4ECD" w:rsidRPr="00E96CDB"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Assistant Teacher</w:t>
      </w:r>
    </w:p>
    <w:p w14:paraId="46350441" w14:textId="77777777" w:rsidR="00123F51"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are welcome to visit at any time during the hours of operation unless prohibited by a court order.  If so, a copy of the order must be on file at the center. </w:t>
      </w:r>
      <w:r w:rsidRPr="00AA0C2A">
        <w:rPr>
          <w:rFonts w:ascii="Times New Roman" w:hAnsi="Times New Roman" w:cs="Times New Roman"/>
          <w:sz w:val="24"/>
          <w:szCs w:val="24"/>
        </w:rPr>
        <w:t xml:space="preserve">Any person visiting the Center </w:t>
      </w:r>
      <w:r w:rsidR="00E0490E" w:rsidRPr="00AA0C2A">
        <w:rPr>
          <w:rFonts w:ascii="Times New Roman" w:hAnsi="Times New Roman" w:cs="Times New Roman"/>
          <w:sz w:val="24"/>
          <w:szCs w:val="24"/>
        </w:rPr>
        <w:t>must</w:t>
      </w:r>
      <w:r w:rsidRPr="00AA0C2A">
        <w:rPr>
          <w:rFonts w:ascii="Times New Roman" w:hAnsi="Times New Roman" w:cs="Times New Roman"/>
          <w:sz w:val="24"/>
          <w:szCs w:val="24"/>
        </w:rPr>
        <w:t xml:space="preserve"> stop in the office </w:t>
      </w:r>
      <w:r w:rsidR="00123F51" w:rsidRPr="00AA0C2A">
        <w:rPr>
          <w:rFonts w:ascii="Times New Roman" w:hAnsi="Times New Roman" w:cs="Times New Roman"/>
          <w:sz w:val="24"/>
          <w:szCs w:val="24"/>
        </w:rPr>
        <w:t>before proceeding to classroom.</w:t>
      </w:r>
      <w:r w:rsidRPr="00E96CDB">
        <w:rPr>
          <w:rFonts w:ascii="Times New Roman" w:hAnsi="Times New Roman" w:cs="Times New Roman"/>
          <w:sz w:val="24"/>
          <w:szCs w:val="24"/>
        </w:rPr>
        <w:t xml:space="preserve"> This is </w:t>
      </w:r>
      <w:r w:rsidR="00E0490E" w:rsidRPr="00E96CDB">
        <w:rPr>
          <w:rFonts w:ascii="Times New Roman" w:hAnsi="Times New Roman" w:cs="Times New Roman"/>
          <w:sz w:val="24"/>
          <w:szCs w:val="24"/>
        </w:rPr>
        <w:t>insu</w:t>
      </w:r>
      <w:r w:rsidR="00E0490E">
        <w:rPr>
          <w:rFonts w:ascii="Times New Roman" w:hAnsi="Times New Roman" w:cs="Times New Roman"/>
          <w:sz w:val="24"/>
          <w:szCs w:val="24"/>
        </w:rPr>
        <w:t>r</w:t>
      </w:r>
      <w:r w:rsidR="00E0490E" w:rsidRPr="00E96CDB">
        <w:rPr>
          <w:rFonts w:ascii="Times New Roman" w:hAnsi="Times New Roman" w:cs="Times New Roman"/>
          <w:sz w:val="24"/>
          <w:szCs w:val="24"/>
        </w:rPr>
        <w:t>ing</w:t>
      </w:r>
      <w:r w:rsidRPr="00E96CDB">
        <w:rPr>
          <w:rFonts w:ascii="Times New Roman" w:hAnsi="Times New Roman" w:cs="Times New Roman"/>
          <w:sz w:val="24"/>
          <w:szCs w:val="24"/>
        </w:rPr>
        <w:t xml:space="preserve"> that we are aware of all who are in contact with the children</w:t>
      </w:r>
    </w:p>
    <w:p w14:paraId="7AF118A3" w14:textId="77777777"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Parents or designated adult is required to escort children into their classroom upon arrival and sign the child in. Bright Beginnings will call parents at the home number that we have listed if the child has not arrived within an hour of their scheduled arrival time. Phone calls will be documented. </w:t>
      </w:r>
    </w:p>
    <w:p w14:paraId="0E4B1C0E" w14:textId="77777777" w:rsidR="00FF4ECD" w:rsidRPr="00E96CDB" w:rsidRDefault="00FF4ECD" w:rsidP="00E0490E">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only be released to persons listed on the enrollment form.  If anyone other than the child's parent or someone who is listed on the enrollment form is to pick up a </w:t>
      </w:r>
      <w:r w:rsidR="001F2C49" w:rsidRPr="00E96CDB">
        <w:rPr>
          <w:rFonts w:ascii="Times New Roman" w:hAnsi="Times New Roman" w:cs="Times New Roman"/>
          <w:sz w:val="24"/>
          <w:szCs w:val="24"/>
        </w:rPr>
        <w:t>child (</w:t>
      </w:r>
      <w:r w:rsidRPr="00E96CDB">
        <w:rPr>
          <w:rFonts w:ascii="Times New Roman" w:hAnsi="Times New Roman" w:cs="Times New Roman"/>
          <w:sz w:val="24"/>
          <w:szCs w:val="24"/>
        </w:rPr>
        <w:t xml:space="preserve">ren), we will need to be notified in writing or by a telephone call in advance.  The person picking </w:t>
      </w:r>
      <w:r w:rsidR="00E0490E">
        <w:rPr>
          <w:rFonts w:ascii="Times New Roman" w:hAnsi="Times New Roman" w:cs="Times New Roman"/>
          <w:sz w:val="24"/>
          <w:szCs w:val="24"/>
        </w:rPr>
        <w:t xml:space="preserve">the </w:t>
      </w:r>
      <w:r w:rsidR="001F2C49">
        <w:rPr>
          <w:rFonts w:ascii="Times New Roman" w:hAnsi="Times New Roman" w:cs="Times New Roman"/>
          <w:sz w:val="24"/>
          <w:szCs w:val="24"/>
        </w:rPr>
        <w:t>child (</w:t>
      </w:r>
      <w:r w:rsidR="00E0490E">
        <w:rPr>
          <w:rFonts w:ascii="Times New Roman" w:hAnsi="Times New Roman" w:cs="Times New Roman"/>
          <w:sz w:val="24"/>
          <w:szCs w:val="24"/>
        </w:rPr>
        <w:t xml:space="preserve">ren) up </w:t>
      </w:r>
      <w:r w:rsidR="00E0490E" w:rsidRPr="00897229">
        <w:rPr>
          <w:rFonts w:ascii="Times New Roman" w:hAnsi="Times New Roman" w:cs="Times New Roman"/>
          <w:sz w:val="24"/>
          <w:szCs w:val="24"/>
        </w:rPr>
        <w:t>will</w:t>
      </w:r>
      <w:r w:rsidRPr="00E96CDB">
        <w:rPr>
          <w:rFonts w:ascii="Times New Roman" w:hAnsi="Times New Roman" w:cs="Times New Roman"/>
          <w:sz w:val="24"/>
          <w:szCs w:val="24"/>
        </w:rPr>
        <w:t xml:space="preserve"> need to show a driver's license or other </w:t>
      </w:r>
      <w:r w:rsidR="001F2C49" w:rsidRPr="00E96CDB">
        <w:rPr>
          <w:rFonts w:ascii="Times New Roman" w:hAnsi="Times New Roman" w:cs="Times New Roman"/>
          <w:sz w:val="24"/>
          <w:szCs w:val="24"/>
        </w:rPr>
        <w:t>photo ID</w:t>
      </w:r>
      <w:r w:rsidRPr="00E96CDB">
        <w:rPr>
          <w:rFonts w:ascii="Times New Roman" w:hAnsi="Times New Roman" w:cs="Times New Roman"/>
          <w:sz w:val="24"/>
          <w:szCs w:val="24"/>
        </w:rPr>
        <w:t xml:space="preserve">. All parents are allowed to pick up the children unless restricted by a court order in which the Center must have a copy of court order on file.  </w:t>
      </w:r>
    </w:p>
    <w:p w14:paraId="727FFBDB" w14:textId="77777777"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a parent or other authorized person arrives to pick up a child and that person appears to be intoxicated or under the influence of drugs, all reasonable steps will be taken to prevent the </w:t>
      </w:r>
      <w:r w:rsidRPr="00E96CDB">
        <w:rPr>
          <w:rFonts w:ascii="Times New Roman" w:hAnsi="Times New Roman" w:cs="Times New Roman"/>
          <w:sz w:val="24"/>
          <w:szCs w:val="24"/>
        </w:rPr>
        <w:lastRenderedPageBreak/>
        <w:t xml:space="preserve">person from leaving with the child, including offering to call a cab or another contact person.  While staff cannot legally withhold a child from the legal guardian we will not hesitate to call the local authorities if we feel the child is in danger. </w:t>
      </w:r>
    </w:p>
    <w:p w14:paraId="32EDF84C" w14:textId="3688B105" w:rsidR="00FF4ECD" w:rsidRPr="00AA0C2A"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It is important that we communicate daily concerning the needs and interests of each child.  If there are issues or concerns that need to be discussed, parents should arrange with us a convenient time to talk on the phone. </w:t>
      </w:r>
      <w:r w:rsidRPr="00AA0C2A">
        <w:rPr>
          <w:rFonts w:ascii="Times New Roman" w:hAnsi="Times New Roman" w:cs="Times New Roman"/>
          <w:sz w:val="24"/>
          <w:szCs w:val="24"/>
        </w:rPr>
        <w:t xml:space="preserve">To foster communication on a regular basis, Bright Beginnings provides scheduled conferences/written newsletters/parent bulletin board and daily conversations. </w:t>
      </w:r>
      <w:r w:rsidR="00FC3C87" w:rsidRPr="00AA0C2A">
        <w:rPr>
          <w:rFonts w:ascii="Times New Roman" w:hAnsi="Times New Roman" w:cs="Times New Roman"/>
          <w:sz w:val="24"/>
          <w:szCs w:val="24"/>
        </w:rPr>
        <w:t xml:space="preserve">We also use an app called Brightwheel to communicate daily.  </w:t>
      </w:r>
      <w:r w:rsidR="00D14F09" w:rsidRPr="00AA0C2A">
        <w:rPr>
          <w:rFonts w:ascii="Times New Roman" w:hAnsi="Times New Roman" w:cs="Times New Roman"/>
          <w:sz w:val="24"/>
          <w:szCs w:val="24"/>
        </w:rPr>
        <w:t>Bright Beginnings Academy also has a parent committee that meets every other month to discuss upcoming events and issues, concerns and solutions.</w:t>
      </w:r>
      <w:r w:rsidR="00FC3C87" w:rsidRPr="00AA0C2A">
        <w:rPr>
          <w:rFonts w:ascii="Times New Roman" w:hAnsi="Times New Roman" w:cs="Times New Roman"/>
          <w:sz w:val="24"/>
          <w:szCs w:val="24"/>
        </w:rPr>
        <w:t xml:space="preserve"> We also utilize Facebook for information as well as place to have schedules turned in. The following are email addresses </w:t>
      </w:r>
      <w:r w:rsidR="00A2210D">
        <w:rPr>
          <w:rFonts w:ascii="Times New Roman" w:hAnsi="Times New Roman" w:cs="Times New Roman"/>
          <w:sz w:val="24"/>
          <w:szCs w:val="24"/>
        </w:rPr>
        <w:t>that can be used for communication</w:t>
      </w:r>
      <w:r w:rsidR="00FC3C87" w:rsidRPr="00AA0C2A">
        <w:rPr>
          <w:rFonts w:ascii="Times New Roman" w:hAnsi="Times New Roman" w:cs="Times New Roman"/>
          <w:sz w:val="24"/>
          <w:szCs w:val="24"/>
        </w:rPr>
        <w:t xml:space="preserve">: </w:t>
      </w:r>
    </w:p>
    <w:p w14:paraId="76CB60FA" w14:textId="15796932" w:rsidR="00A2210D" w:rsidRPr="00A2210D" w:rsidRDefault="00A2210D" w:rsidP="00B951B8">
      <w:pPr>
        <w:ind w:firstLine="720"/>
        <w:rPr>
          <w:rFonts w:ascii="Times New Roman" w:hAnsi="Times New Roman" w:cs="Times New Roman"/>
          <w:sz w:val="24"/>
          <w:szCs w:val="24"/>
          <w:highlight w:val="yellow"/>
        </w:rPr>
      </w:pPr>
      <w:r w:rsidRPr="00A2210D">
        <w:rPr>
          <w:rFonts w:ascii="Times New Roman" w:hAnsi="Times New Roman" w:cs="Times New Roman"/>
          <w:sz w:val="24"/>
          <w:szCs w:val="24"/>
          <w:highlight w:val="yellow"/>
        </w:rPr>
        <w:t xml:space="preserve">Candy: </w:t>
      </w:r>
      <w:hyperlink r:id="rId11" w:history="1">
        <w:r w:rsidRPr="00A2210D">
          <w:rPr>
            <w:rStyle w:val="Hyperlink"/>
            <w:rFonts w:ascii="Times New Roman" w:hAnsi="Times New Roman" w:cs="Times New Roman"/>
            <w:sz w:val="24"/>
            <w:szCs w:val="24"/>
            <w:highlight w:val="yellow"/>
          </w:rPr>
          <w:t>bbacandy08@gmail.com</w:t>
        </w:r>
      </w:hyperlink>
    </w:p>
    <w:p w14:paraId="6E5B3946" w14:textId="6DC55DC1" w:rsidR="00FC3C87" w:rsidRPr="00A2210D" w:rsidRDefault="00A2210D" w:rsidP="00B951B8">
      <w:pPr>
        <w:ind w:firstLine="720"/>
        <w:rPr>
          <w:rStyle w:val="Hyperlink"/>
          <w:rFonts w:ascii="Times New Roman" w:hAnsi="Times New Roman" w:cs="Times New Roman"/>
          <w:sz w:val="24"/>
          <w:szCs w:val="24"/>
          <w:highlight w:val="yellow"/>
        </w:rPr>
      </w:pPr>
      <w:r w:rsidRPr="00A2210D">
        <w:rPr>
          <w:rFonts w:ascii="Times New Roman" w:hAnsi="Times New Roman" w:cs="Times New Roman"/>
          <w:sz w:val="24"/>
          <w:szCs w:val="24"/>
          <w:highlight w:val="yellow"/>
        </w:rPr>
        <w:t>Ashley</w:t>
      </w:r>
      <w:r w:rsidR="00FC3C87" w:rsidRPr="00A2210D">
        <w:rPr>
          <w:rFonts w:ascii="Times New Roman" w:hAnsi="Times New Roman" w:cs="Times New Roman"/>
          <w:sz w:val="24"/>
          <w:szCs w:val="24"/>
          <w:highlight w:val="yellow"/>
        </w:rPr>
        <w:t xml:space="preserve">: </w:t>
      </w:r>
      <w:hyperlink r:id="rId12" w:history="1">
        <w:r w:rsidR="00FC3C87" w:rsidRPr="00A2210D">
          <w:rPr>
            <w:rStyle w:val="Hyperlink"/>
            <w:rFonts w:ascii="Times New Roman" w:hAnsi="Times New Roman" w:cs="Times New Roman"/>
            <w:sz w:val="24"/>
            <w:szCs w:val="24"/>
            <w:highlight w:val="yellow"/>
          </w:rPr>
          <w:t>brightbeginningsacademy@gmail.com</w:t>
        </w:r>
      </w:hyperlink>
    </w:p>
    <w:p w14:paraId="47AAB6F7" w14:textId="532E4797" w:rsidR="00A2210D" w:rsidRPr="00A2210D" w:rsidRDefault="00A2210D" w:rsidP="00A2210D">
      <w:pPr>
        <w:pStyle w:val="NoSpacing"/>
        <w:ind w:firstLine="720"/>
        <w:rPr>
          <w:rStyle w:val="Hyperlink"/>
          <w:rFonts w:ascii="Times New Roman" w:hAnsi="Times New Roman" w:cs="Times New Roman"/>
          <w:sz w:val="24"/>
          <w:szCs w:val="24"/>
          <w:highlight w:val="yellow"/>
        </w:rPr>
      </w:pPr>
      <w:r w:rsidRPr="00A2210D">
        <w:rPr>
          <w:rFonts w:ascii="Times New Roman" w:hAnsi="Times New Roman" w:cs="Times New Roman"/>
          <w:highlight w:val="yellow"/>
        </w:rPr>
        <w:t>Allie:</w:t>
      </w:r>
      <w:r w:rsidRPr="00A2210D">
        <w:rPr>
          <w:rStyle w:val="Hyperlink"/>
          <w:rFonts w:ascii="Times New Roman" w:hAnsi="Times New Roman" w:cs="Times New Roman"/>
          <w:sz w:val="24"/>
          <w:szCs w:val="24"/>
          <w:highlight w:val="yellow"/>
        </w:rPr>
        <w:t xml:space="preserve"> </w:t>
      </w:r>
      <w:hyperlink r:id="rId13" w:history="1">
        <w:r w:rsidRPr="00A2210D">
          <w:rPr>
            <w:rStyle w:val="Hyperlink"/>
            <w:rFonts w:ascii="Times New Roman" w:hAnsi="Times New Roman" w:cs="Times New Roman"/>
            <w:sz w:val="24"/>
            <w:szCs w:val="24"/>
            <w:highlight w:val="yellow"/>
          </w:rPr>
          <w:t>bbacademyoffice08@gmail.com</w:t>
        </w:r>
      </w:hyperlink>
    </w:p>
    <w:p w14:paraId="5B9E3A99" w14:textId="13C39241" w:rsidR="00A2210D" w:rsidRPr="00AA0C2A" w:rsidRDefault="00A2210D" w:rsidP="00A2210D">
      <w:pPr>
        <w:pStyle w:val="NoSpacing"/>
        <w:ind w:firstLine="720"/>
      </w:pPr>
      <w:r w:rsidRPr="00A2210D">
        <w:rPr>
          <w:rFonts w:ascii="Times New Roman" w:hAnsi="Times New Roman" w:cs="Times New Roman"/>
          <w:highlight w:val="yellow"/>
        </w:rPr>
        <w:t>Erin:</w:t>
      </w:r>
      <w:r w:rsidRPr="00A2210D">
        <w:rPr>
          <w:rStyle w:val="Hyperlink"/>
          <w:rFonts w:ascii="Times New Roman" w:hAnsi="Times New Roman" w:cs="Times New Roman"/>
          <w:sz w:val="24"/>
          <w:szCs w:val="24"/>
          <w:highlight w:val="yellow"/>
        </w:rPr>
        <w:t xml:space="preserve"> bbacademyoffice2008@gmail.com</w:t>
      </w:r>
    </w:p>
    <w:p w14:paraId="543F18EB" w14:textId="77777777" w:rsidR="00FF4ECD"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Bright Beginnings will provide care fo</w:t>
      </w:r>
      <w:r w:rsidR="00B951B8">
        <w:rPr>
          <w:rFonts w:ascii="Times New Roman" w:hAnsi="Times New Roman" w:cs="Times New Roman"/>
          <w:sz w:val="24"/>
          <w:szCs w:val="24"/>
        </w:rPr>
        <w:t xml:space="preserve">r children between the ages </w:t>
      </w:r>
      <w:r w:rsidR="00B951B8" w:rsidRPr="00897229">
        <w:rPr>
          <w:rFonts w:ascii="Times New Roman" w:hAnsi="Times New Roman" w:cs="Times New Roman"/>
          <w:sz w:val="24"/>
          <w:szCs w:val="24"/>
        </w:rPr>
        <w:t>of 4</w:t>
      </w:r>
      <w:r w:rsidRPr="00897229">
        <w:rPr>
          <w:rFonts w:ascii="Times New Roman" w:hAnsi="Times New Roman" w:cs="Times New Roman"/>
          <w:sz w:val="24"/>
          <w:szCs w:val="24"/>
        </w:rPr>
        <w:t xml:space="preserve"> weeks and 12</w:t>
      </w:r>
      <w:r w:rsidRPr="00E96CDB">
        <w:rPr>
          <w:rFonts w:ascii="Times New Roman" w:hAnsi="Times New Roman" w:cs="Times New Roman"/>
          <w:sz w:val="24"/>
          <w:szCs w:val="24"/>
        </w:rPr>
        <w:t xml:space="preserve"> </w:t>
      </w:r>
      <w:r w:rsidRPr="00897229">
        <w:rPr>
          <w:rFonts w:ascii="Times New Roman" w:hAnsi="Times New Roman" w:cs="Times New Roman"/>
          <w:sz w:val="24"/>
          <w:szCs w:val="24"/>
        </w:rPr>
        <w:t>years old.</w:t>
      </w:r>
      <w:r w:rsidRPr="00E96CDB">
        <w:rPr>
          <w:rFonts w:ascii="Times New Roman" w:hAnsi="Times New Roman" w:cs="Times New Roman"/>
          <w:sz w:val="24"/>
          <w:szCs w:val="24"/>
        </w:rPr>
        <w:t xml:space="preserve"> We will never refuse to enroll a child on the basis of race, sex, color, creed, political persuasion, national origin, handicap, ancestry or sexual orientation.  All children will be enrolled for a trial period of 2 weeks.  During the trial period either the program or parent may terminate child care without advance notice.  </w:t>
      </w:r>
    </w:p>
    <w:p w14:paraId="13ABD7F9" w14:textId="77777777" w:rsidR="00F96B1E" w:rsidRPr="00E96CDB" w:rsidRDefault="00F96B1E" w:rsidP="00B951B8">
      <w:pPr>
        <w:ind w:firstLine="720"/>
        <w:rPr>
          <w:rFonts w:ascii="Times New Roman" w:hAnsi="Times New Roman" w:cs="Times New Roman"/>
          <w:sz w:val="24"/>
          <w:szCs w:val="24"/>
        </w:rPr>
      </w:pPr>
    </w:p>
    <w:p w14:paraId="428934D0" w14:textId="77777777" w:rsidR="00FF4ECD" w:rsidRPr="00B951B8"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 xml:space="preserve">Items provided by parents:             </w:t>
      </w:r>
      <w:r w:rsidRPr="00B951B8">
        <w:rPr>
          <w:rFonts w:ascii="Times New Roman" w:hAnsi="Times New Roman" w:cs="Times New Roman"/>
          <w:sz w:val="24"/>
          <w:szCs w:val="24"/>
        </w:rPr>
        <w:t xml:space="preserve">            </w:t>
      </w:r>
    </w:p>
    <w:p w14:paraId="24BBE2BC"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Extra clothing appropriate for the season</w:t>
      </w:r>
    </w:p>
    <w:p w14:paraId="56F61199"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Diapers and any ointments needed</w:t>
      </w:r>
    </w:p>
    <w:p w14:paraId="390E097A" w14:textId="77777777" w:rsidR="00FF4ECD" w:rsidRDefault="00D14F09" w:rsidP="00FF4ECD">
      <w:pPr>
        <w:rPr>
          <w:rFonts w:ascii="Times New Roman" w:hAnsi="Times New Roman" w:cs="Times New Roman"/>
          <w:sz w:val="24"/>
          <w:szCs w:val="24"/>
        </w:rPr>
      </w:pPr>
      <w:r>
        <w:rPr>
          <w:rFonts w:ascii="Times New Roman" w:hAnsi="Times New Roman" w:cs="Times New Roman"/>
          <w:sz w:val="24"/>
          <w:szCs w:val="24"/>
        </w:rPr>
        <w:t xml:space="preserve">Wipes </w:t>
      </w:r>
    </w:p>
    <w:p w14:paraId="6A8E6090" w14:textId="77777777" w:rsidR="00F96B1E" w:rsidRPr="00E96CDB" w:rsidRDefault="00F96B1E" w:rsidP="00FF4ECD">
      <w:pPr>
        <w:rPr>
          <w:rFonts w:ascii="Times New Roman" w:hAnsi="Times New Roman" w:cs="Times New Roman"/>
          <w:sz w:val="24"/>
          <w:szCs w:val="24"/>
        </w:rPr>
      </w:pPr>
      <w:r>
        <w:rPr>
          <w:rFonts w:ascii="Times New Roman" w:hAnsi="Times New Roman" w:cs="Times New Roman"/>
          <w:sz w:val="24"/>
          <w:szCs w:val="24"/>
        </w:rPr>
        <w:t xml:space="preserve">Blanket for naps (must be thin) </w:t>
      </w:r>
    </w:p>
    <w:p w14:paraId="731B6CF2" w14:textId="77777777" w:rsidR="00FF4ECD" w:rsidRPr="00F96B1E" w:rsidRDefault="00FF4ECD" w:rsidP="00FF4ECD">
      <w:pPr>
        <w:rPr>
          <w:rFonts w:ascii="Times New Roman" w:hAnsi="Times New Roman" w:cs="Times New Roman"/>
          <w:b/>
          <w:sz w:val="24"/>
          <w:szCs w:val="24"/>
        </w:rPr>
      </w:pPr>
      <w:r w:rsidRPr="00F96B1E">
        <w:rPr>
          <w:rFonts w:ascii="Times New Roman" w:hAnsi="Times New Roman" w:cs="Times New Roman"/>
          <w:b/>
          <w:sz w:val="24"/>
          <w:szCs w:val="24"/>
        </w:rPr>
        <w:t xml:space="preserve">Items provided by center:                           </w:t>
      </w:r>
    </w:p>
    <w:p w14:paraId="7E2F6AAF"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Crib</w:t>
      </w:r>
      <w:r w:rsidR="00F96B1E">
        <w:rPr>
          <w:rFonts w:ascii="Times New Roman" w:hAnsi="Times New Roman" w:cs="Times New Roman"/>
          <w:sz w:val="24"/>
          <w:szCs w:val="24"/>
        </w:rPr>
        <w:t>/Cots</w:t>
      </w:r>
    </w:p>
    <w:p w14:paraId="7C1CB5A1"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Snacks/Meals</w:t>
      </w:r>
    </w:p>
    <w:p w14:paraId="7470DDA4"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Infant </w:t>
      </w:r>
      <w:r w:rsidR="008B0F9A">
        <w:rPr>
          <w:rFonts w:ascii="Times New Roman" w:hAnsi="Times New Roman" w:cs="Times New Roman"/>
          <w:sz w:val="24"/>
          <w:szCs w:val="24"/>
        </w:rPr>
        <w:t xml:space="preserve">Formula </w:t>
      </w:r>
      <w:r w:rsidR="00F96B1E">
        <w:rPr>
          <w:rFonts w:ascii="Times New Roman" w:hAnsi="Times New Roman" w:cs="Times New Roman"/>
          <w:sz w:val="24"/>
          <w:szCs w:val="24"/>
        </w:rPr>
        <w:t>(Gerber Good Start Gentle)</w:t>
      </w:r>
    </w:p>
    <w:p w14:paraId="28F3DC08" w14:textId="77777777" w:rsidR="00FF4ECD" w:rsidRPr="00E96CDB" w:rsidRDefault="008B0F9A" w:rsidP="00FF4ECD">
      <w:pPr>
        <w:rPr>
          <w:rFonts w:ascii="Times New Roman" w:hAnsi="Times New Roman" w:cs="Times New Roman"/>
          <w:sz w:val="24"/>
          <w:szCs w:val="24"/>
        </w:rPr>
      </w:pPr>
      <w:r>
        <w:rPr>
          <w:rFonts w:ascii="Times New Roman" w:hAnsi="Times New Roman" w:cs="Times New Roman"/>
          <w:sz w:val="24"/>
          <w:szCs w:val="24"/>
        </w:rPr>
        <w:t>Infant Foods (1st and 2nd foods and infant cereal)</w:t>
      </w:r>
    </w:p>
    <w:p w14:paraId="2E4CF7B3" w14:textId="77777777" w:rsidR="00453AD1" w:rsidRDefault="00F96B1E" w:rsidP="00FF4ECD">
      <w:pPr>
        <w:rPr>
          <w:rFonts w:ascii="Times New Roman" w:hAnsi="Times New Roman" w:cs="Times New Roman"/>
          <w:sz w:val="24"/>
          <w:szCs w:val="24"/>
        </w:rPr>
      </w:pPr>
      <w:r>
        <w:rPr>
          <w:rFonts w:ascii="Times New Roman" w:hAnsi="Times New Roman" w:cs="Times New Roman"/>
          <w:sz w:val="24"/>
          <w:szCs w:val="24"/>
        </w:rPr>
        <w:t>Crib/Cot sheets</w:t>
      </w:r>
      <w:r w:rsidR="00FF4ECD" w:rsidRPr="00E96CDB">
        <w:rPr>
          <w:rFonts w:ascii="Times New Roman" w:hAnsi="Times New Roman" w:cs="Times New Roman"/>
          <w:sz w:val="24"/>
          <w:szCs w:val="24"/>
        </w:rPr>
        <w:t xml:space="preserve">  </w:t>
      </w:r>
    </w:p>
    <w:p w14:paraId="59C74ADE" w14:textId="77777777" w:rsidR="00453AD1" w:rsidRPr="00E96CDB" w:rsidRDefault="00453AD1" w:rsidP="00FF4ECD">
      <w:pPr>
        <w:rPr>
          <w:rFonts w:ascii="Times New Roman" w:hAnsi="Times New Roman" w:cs="Times New Roman"/>
          <w:sz w:val="24"/>
          <w:szCs w:val="24"/>
        </w:rPr>
      </w:pPr>
    </w:p>
    <w:p w14:paraId="4D90135E" w14:textId="77777777" w:rsidR="00FF4ECD" w:rsidRPr="00E96CDB" w:rsidRDefault="005051B9" w:rsidP="005051B9">
      <w:pPr>
        <w:ind w:firstLine="720"/>
        <w:rPr>
          <w:rFonts w:ascii="Times New Roman" w:hAnsi="Times New Roman" w:cs="Times New Roman"/>
          <w:b/>
          <w:sz w:val="24"/>
          <w:szCs w:val="24"/>
        </w:rPr>
      </w:pPr>
      <w:r>
        <w:rPr>
          <w:rFonts w:ascii="Times New Roman" w:hAnsi="Times New Roman" w:cs="Times New Roman"/>
          <w:b/>
          <w:sz w:val="24"/>
          <w:szCs w:val="24"/>
        </w:rPr>
        <w:t>E</w:t>
      </w:r>
      <w:r w:rsidR="00FF4ECD" w:rsidRPr="00E96CDB">
        <w:rPr>
          <w:rFonts w:ascii="Times New Roman" w:hAnsi="Times New Roman" w:cs="Times New Roman"/>
          <w:b/>
          <w:sz w:val="24"/>
          <w:szCs w:val="24"/>
        </w:rPr>
        <w:t>NROLLMENT PROCEDURES and</w:t>
      </w:r>
    </w:p>
    <w:p w14:paraId="2B43EC7E"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rPr>
        <w:t>DISCHARGE OF ENROLLED CHILDREN</w:t>
      </w:r>
      <w:r w:rsidRPr="00E96CDB">
        <w:rPr>
          <w:rFonts w:ascii="Times New Roman" w:hAnsi="Times New Roman" w:cs="Times New Roman"/>
          <w:sz w:val="24"/>
          <w:szCs w:val="24"/>
        </w:rPr>
        <w:t xml:space="preserve"> </w:t>
      </w:r>
    </w:p>
    <w:p w14:paraId="67D47477"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Parents interested in enrolling their children at Bright Beginnings must meet with the Director to discuss their child's specific needs and to review program policies.  The following items must be completed and returned to the center at least 3 days prior to enrollment.  </w:t>
      </w:r>
    </w:p>
    <w:p w14:paraId="5C84D923"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CFS-62, "Child Care Enrollment"</w:t>
      </w:r>
    </w:p>
    <w:p w14:paraId="6F8B00BC"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CFS-2344, "Heath History and Emergency Care Plan</w:t>
      </w:r>
    </w:p>
    <w:p w14:paraId="42A81127"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CFS-104, "Alternate Arrival/Release Agreement" (if applicable)</w:t>
      </w:r>
    </w:p>
    <w:p w14:paraId="44A6CB87"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lastRenderedPageBreak/>
        <w:t>·        Form CFS-56, "Child Care Center Transportation Permission" (if applicable)</w:t>
      </w:r>
    </w:p>
    <w:p w14:paraId="4DDAC306"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CFS-61, "Child Care Intake for Child Under 2 Years" (if applicable) </w:t>
      </w:r>
    </w:p>
    <w:p w14:paraId="5C7893DF"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The Director will inform parents when updates are needed, giving 30 days’ advance notice to submit updated forms. </w:t>
      </w:r>
    </w:p>
    <w:p w14:paraId="18CDB1EC" w14:textId="77777777" w:rsidR="00FF4ECD" w:rsidRPr="00E96CDB" w:rsidRDefault="00FF4ECD" w:rsidP="00FF4ECD">
      <w:pPr>
        <w:rPr>
          <w:rFonts w:ascii="Times New Roman" w:hAnsi="Times New Roman" w:cs="Times New Roman"/>
          <w:sz w:val="24"/>
          <w:szCs w:val="24"/>
        </w:rPr>
      </w:pPr>
      <w:r w:rsidRPr="00B951B8">
        <w:rPr>
          <w:rFonts w:ascii="Times New Roman" w:hAnsi="Times New Roman" w:cs="Times New Roman"/>
          <w:b/>
          <w:sz w:val="24"/>
          <w:szCs w:val="24"/>
        </w:rPr>
        <w:t>Due, completed, within 30 days</w:t>
      </w:r>
      <w:r w:rsidRPr="00E96CDB">
        <w:rPr>
          <w:rFonts w:ascii="Times New Roman" w:hAnsi="Times New Roman" w:cs="Times New Roman"/>
          <w:sz w:val="24"/>
          <w:szCs w:val="24"/>
        </w:rPr>
        <w:t xml:space="preserve"> after child starts attending:</w:t>
      </w:r>
    </w:p>
    <w:p w14:paraId="262F7165"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Form DPH-4192, "Day Care Immunization Record" or an electronic record of your child's immunizations</w:t>
      </w:r>
    </w:p>
    <w:p w14:paraId="051DEE2F" w14:textId="77777777" w:rsidR="00FF4ECD" w:rsidRPr="00E96CDB" w:rsidRDefault="00F96B1E" w:rsidP="00FF4ECD">
      <w:pPr>
        <w:rPr>
          <w:rFonts w:ascii="Times New Roman" w:hAnsi="Times New Roman" w:cs="Times New Roman"/>
          <w:sz w:val="24"/>
          <w:szCs w:val="24"/>
        </w:rPr>
      </w:pPr>
      <w:r>
        <w:rPr>
          <w:rFonts w:ascii="Times New Roman" w:hAnsi="Times New Roman" w:cs="Times New Roman"/>
          <w:b/>
          <w:sz w:val="24"/>
          <w:szCs w:val="24"/>
        </w:rPr>
        <w:t xml:space="preserve">Due </w:t>
      </w:r>
      <w:r w:rsidR="00FF4ECD" w:rsidRPr="00B951B8">
        <w:rPr>
          <w:rFonts w:ascii="Times New Roman" w:hAnsi="Times New Roman" w:cs="Times New Roman"/>
          <w:b/>
          <w:sz w:val="24"/>
          <w:szCs w:val="24"/>
        </w:rPr>
        <w:t>within 90 days</w:t>
      </w:r>
      <w:r>
        <w:rPr>
          <w:rFonts w:ascii="Times New Roman" w:hAnsi="Times New Roman" w:cs="Times New Roman"/>
          <w:sz w:val="24"/>
          <w:szCs w:val="24"/>
        </w:rPr>
        <w:t xml:space="preserve">, signed by medical professional </w:t>
      </w:r>
      <w:r w:rsidR="00FF4ECD" w:rsidRPr="00E96CDB">
        <w:rPr>
          <w:rFonts w:ascii="Times New Roman" w:hAnsi="Times New Roman" w:cs="Times New Roman"/>
          <w:sz w:val="24"/>
          <w:szCs w:val="24"/>
        </w:rPr>
        <w:t>after child begins attending:</w:t>
      </w:r>
    </w:p>
    <w:p w14:paraId="68474748"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Form CFS-60, "Child Health Report" </w:t>
      </w:r>
    </w:p>
    <w:p w14:paraId="11867691" w14:textId="77777777" w:rsidR="00FF4ECD" w:rsidRPr="00E96CDB" w:rsidRDefault="00FF4ECD" w:rsidP="00B951B8">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may be enrolled on a full-time </w:t>
      </w:r>
      <w:r w:rsidR="008B0F9A" w:rsidRPr="00E96CDB">
        <w:rPr>
          <w:rFonts w:ascii="Times New Roman" w:hAnsi="Times New Roman" w:cs="Times New Roman"/>
          <w:sz w:val="24"/>
          <w:szCs w:val="24"/>
        </w:rPr>
        <w:t>basis for</w:t>
      </w:r>
      <w:r w:rsidRPr="00E96CDB">
        <w:rPr>
          <w:rFonts w:ascii="Times New Roman" w:hAnsi="Times New Roman" w:cs="Times New Roman"/>
          <w:sz w:val="24"/>
          <w:szCs w:val="24"/>
        </w:rPr>
        <w:t xml:space="preserve"> more than 5 hours per day, or a part-time </w:t>
      </w:r>
      <w:r w:rsidR="008B0F9A" w:rsidRPr="00E96CDB">
        <w:rPr>
          <w:rFonts w:ascii="Times New Roman" w:hAnsi="Times New Roman" w:cs="Times New Roman"/>
          <w:sz w:val="24"/>
          <w:szCs w:val="24"/>
        </w:rPr>
        <w:t>basis 5</w:t>
      </w:r>
      <w:r w:rsidRPr="00E96CDB">
        <w:rPr>
          <w:rFonts w:ascii="Times New Roman" w:hAnsi="Times New Roman" w:cs="Times New Roman"/>
          <w:sz w:val="24"/>
          <w:szCs w:val="24"/>
        </w:rPr>
        <w:t xml:space="preserve"> hours or less per day.  </w:t>
      </w:r>
    </w:p>
    <w:p w14:paraId="6E7F513E" w14:textId="77777777" w:rsidR="00FF4ECD" w:rsidRPr="00E96CDB" w:rsidRDefault="00B951B8" w:rsidP="005051B9">
      <w:pPr>
        <w:ind w:firstLine="720"/>
        <w:rPr>
          <w:rFonts w:ascii="Times New Roman" w:hAnsi="Times New Roman" w:cs="Times New Roman"/>
          <w:sz w:val="24"/>
          <w:szCs w:val="24"/>
        </w:rPr>
      </w:pPr>
      <w:r>
        <w:rPr>
          <w:rFonts w:ascii="Times New Roman" w:hAnsi="Times New Roman" w:cs="Times New Roman"/>
          <w:sz w:val="24"/>
          <w:szCs w:val="24"/>
        </w:rPr>
        <w:t>A</w:t>
      </w:r>
      <w:r w:rsidR="00FF4ECD" w:rsidRPr="00E96CDB">
        <w:rPr>
          <w:rFonts w:ascii="Times New Roman" w:hAnsi="Times New Roman" w:cs="Times New Roman"/>
          <w:sz w:val="24"/>
          <w:szCs w:val="24"/>
        </w:rPr>
        <w:t xml:space="preserve"> child may be discharged from the center for reasons such as, but not limited to: </w:t>
      </w:r>
    </w:p>
    <w:p w14:paraId="255CBD0C" w14:textId="77777777"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Failure to pay fees on time.  (Grounds for immediate termination, without advance notice.) </w:t>
      </w:r>
    </w:p>
    <w:p w14:paraId="71CD4335" w14:textId="77777777" w:rsidR="00FF4ECD" w:rsidRPr="00B951B8" w:rsidRDefault="00FF4ECD" w:rsidP="00FF4ECD">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 xml:space="preserve">Lack of parental cooperation. </w:t>
      </w:r>
    </w:p>
    <w:p w14:paraId="6A983DE4" w14:textId="77777777" w:rsidR="00FF4ECD" w:rsidRPr="00B951B8"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Inability of child care program to meet the needs of the child.  Staff will consult with the parent concerning how any problems might be solved before ending the care arrangement.  The parent will be referred to other community resources.</w:t>
      </w:r>
    </w:p>
    <w:p w14:paraId="6D8B348F" w14:textId="77777777" w:rsidR="00FF4ECD" w:rsidRPr="00F96B1E" w:rsidRDefault="00FF4ECD" w:rsidP="00FF4ECD">
      <w:pPr>
        <w:pStyle w:val="ListParagraph"/>
        <w:numPr>
          <w:ilvl w:val="0"/>
          <w:numId w:val="1"/>
        </w:numPr>
        <w:rPr>
          <w:rFonts w:ascii="Times New Roman" w:hAnsi="Times New Roman" w:cs="Times New Roman"/>
          <w:sz w:val="24"/>
          <w:szCs w:val="24"/>
        </w:rPr>
      </w:pPr>
      <w:r w:rsidRPr="00F96B1E">
        <w:rPr>
          <w:rFonts w:ascii="Times New Roman" w:hAnsi="Times New Roman" w:cs="Times New Roman"/>
          <w:sz w:val="24"/>
          <w:szCs w:val="24"/>
        </w:rPr>
        <w:t xml:space="preserve">Repeated failure to pick up the child at scheduled time. </w:t>
      </w:r>
    </w:p>
    <w:p w14:paraId="106C3EE6" w14:textId="77777777" w:rsidR="00FF4ECD" w:rsidRDefault="00FF4ECD" w:rsidP="00B951B8">
      <w:pPr>
        <w:pStyle w:val="ListParagraph"/>
        <w:numPr>
          <w:ilvl w:val="0"/>
          <w:numId w:val="1"/>
        </w:numPr>
        <w:rPr>
          <w:rFonts w:ascii="Times New Roman" w:hAnsi="Times New Roman" w:cs="Times New Roman"/>
          <w:sz w:val="24"/>
          <w:szCs w:val="24"/>
        </w:rPr>
      </w:pPr>
      <w:r w:rsidRPr="00B951B8">
        <w:rPr>
          <w:rFonts w:ascii="Times New Roman" w:hAnsi="Times New Roman" w:cs="Times New Roman"/>
          <w:sz w:val="24"/>
          <w:szCs w:val="24"/>
        </w:rPr>
        <w:t>Failure to complete and return required forms.</w:t>
      </w:r>
    </w:p>
    <w:p w14:paraId="23B5B53A" w14:textId="77777777" w:rsidR="00F96B1E" w:rsidRDefault="00F96B1E" w:rsidP="00B951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Failure to provide a schedule</w:t>
      </w:r>
    </w:p>
    <w:p w14:paraId="0CF64A57" w14:textId="77777777" w:rsidR="00FF4ECD" w:rsidRDefault="00453AD1" w:rsidP="00453AD1">
      <w:pPr>
        <w:ind w:firstLine="360"/>
        <w:rPr>
          <w:rFonts w:ascii="Times New Roman" w:hAnsi="Times New Roman" w:cs="Times New Roman"/>
          <w:sz w:val="24"/>
          <w:szCs w:val="24"/>
        </w:rPr>
      </w:pPr>
      <w:r>
        <w:rPr>
          <w:rFonts w:ascii="Times New Roman" w:hAnsi="Times New Roman" w:cs="Times New Roman"/>
          <w:sz w:val="24"/>
          <w:szCs w:val="24"/>
        </w:rPr>
        <w:t xml:space="preserve">Parents are required to meet with director prior to regular attendance to go over paperwork and schedule. Parents are also encouraged to visit the classroom with their child prior to regular attendance to make transition into our care a smoother transition for all involved. </w:t>
      </w:r>
      <w:r w:rsidR="00FF4ECD" w:rsidRPr="00E96CDB">
        <w:rPr>
          <w:rFonts w:ascii="Times New Roman" w:hAnsi="Times New Roman" w:cs="Times New Roman"/>
          <w:sz w:val="24"/>
          <w:szCs w:val="24"/>
        </w:rPr>
        <w:t xml:space="preserve"> </w:t>
      </w:r>
    </w:p>
    <w:p w14:paraId="5F8E9E08" w14:textId="77777777" w:rsidR="00AC289A" w:rsidRPr="00E96CDB" w:rsidRDefault="00AC289A" w:rsidP="00453AD1">
      <w:pPr>
        <w:ind w:firstLine="360"/>
        <w:rPr>
          <w:rFonts w:ascii="Times New Roman" w:hAnsi="Times New Roman" w:cs="Times New Roman"/>
          <w:sz w:val="24"/>
          <w:szCs w:val="24"/>
        </w:rPr>
      </w:pPr>
      <w:r>
        <w:rPr>
          <w:rFonts w:ascii="Times New Roman" w:hAnsi="Times New Roman" w:cs="Times New Roman"/>
          <w:sz w:val="24"/>
          <w:szCs w:val="24"/>
        </w:rPr>
        <w:t xml:space="preserve">Parents are encouraged to give input regarding policies by putting it in writing, requesting a meeting with Administrator or attending our bi-monthly parent group meetings held by the director. </w:t>
      </w:r>
    </w:p>
    <w:p w14:paraId="7D517C1C" w14:textId="77777777" w:rsidR="00FF4ECD" w:rsidRPr="00E96CDB" w:rsidRDefault="00FF4ECD" w:rsidP="00B951B8">
      <w:pPr>
        <w:ind w:firstLine="360"/>
        <w:rPr>
          <w:rFonts w:ascii="Times New Roman" w:hAnsi="Times New Roman" w:cs="Times New Roman"/>
          <w:sz w:val="24"/>
          <w:szCs w:val="24"/>
        </w:rPr>
      </w:pPr>
      <w:r w:rsidRPr="00E96CDB">
        <w:rPr>
          <w:rFonts w:ascii="Times New Roman" w:hAnsi="Times New Roman" w:cs="Times New Roman"/>
          <w:sz w:val="24"/>
          <w:szCs w:val="24"/>
        </w:rPr>
        <w:t xml:space="preserve">Parents must give a 2 week written notice of their intent to withdraw the </w:t>
      </w:r>
      <w:r w:rsidR="00FC3C87" w:rsidRPr="00E96CDB">
        <w:rPr>
          <w:rFonts w:ascii="Times New Roman" w:hAnsi="Times New Roman" w:cs="Times New Roman"/>
          <w:sz w:val="24"/>
          <w:szCs w:val="24"/>
        </w:rPr>
        <w:t>child (</w:t>
      </w:r>
      <w:r w:rsidRPr="00E96CDB">
        <w:rPr>
          <w:rFonts w:ascii="Times New Roman" w:hAnsi="Times New Roman" w:cs="Times New Roman"/>
          <w:sz w:val="24"/>
          <w:szCs w:val="24"/>
        </w:rPr>
        <w:t>ren</w:t>
      </w:r>
      <w:r w:rsidRPr="00897229">
        <w:rPr>
          <w:rFonts w:ascii="Times New Roman" w:hAnsi="Times New Roman" w:cs="Times New Roman"/>
          <w:sz w:val="24"/>
          <w:szCs w:val="24"/>
        </w:rPr>
        <w:t>).</w:t>
      </w:r>
      <w:r w:rsidR="00B951B8" w:rsidRPr="00897229">
        <w:rPr>
          <w:rFonts w:ascii="Times New Roman" w:hAnsi="Times New Roman" w:cs="Times New Roman"/>
          <w:sz w:val="24"/>
          <w:szCs w:val="24"/>
        </w:rPr>
        <w:t xml:space="preserve"> Failure to give a 2 week notice will result in fees being charged for those 2 weeks.</w:t>
      </w:r>
      <w:r w:rsidRPr="00E96CDB">
        <w:rPr>
          <w:rFonts w:ascii="Times New Roman" w:hAnsi="Times New Roman" w:cs="Times New Roman"/>
          <w:sz w:val="24"/>
          <w:szCs w:val="24"/>
        </w:rPr>
        <w:t xml:space="preserve"> </w:t>
      </w:r>
    </w:p>
    <w:p w14:paraId="3A132AE5" w14:textId="77777777" w:rsidR="00FF4ECD" w:rsidRPr="00E96CDB" w:rsidRDefault="00FF4ECD" w:rsidP="005051B9">
      <w:pPr>
        <w:ind w:firstLine="360"/>
        <w:rPr>
          <w:rFonts w:ascii="Times New Roman" w:hAnsi="Times New Roman" w:cs="Times New Roman"/>
          <w:sz w:val="24"/>
          <w:szCs w:val="24"/>
        </w:rPr>
      </w:pPr>
      <w:r w:rsidRPr="00E96CDB">
        <w:rPr>
          <w:rFonts w:ascii="Times New Roman" w:hAnsi="Times New Roman" w:cs="Times New Roman"/>
          <w:sz w:val="24"/>
          <w:szCs w:val="24"/>
        </w:rPr>
        <w:t xml:space="preserve">We will give 2 weeks written notice of our intent to discharge a child (and try to inform parents of local resources that may be of help to them), except when due to parent's failure to </w:t>
      </w:r>
      <w:r w:rsidR="00F96B1E">
        <w:rPr>
          <w:rFonts w:ascii="Times New Roman" w:hAnsi="Times New Roman" w:cs="Times New Roman"/>
          <w:sz w:val="24"/>
          <w:szCs w:val="24"/>
        </w:rPr>
        <w:t xml:space="preserve">keep current with fees owed.  If parents fail to attend for 2 weeks, enrollment will be terminated. </w:t>
      </w:r>
    </w:p>
    <w:p w14:paraId="0C615C40"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FEE PAYMENT AND REFUNDS</w:t>
      </w:r>
      <w:r w:rsidRPr="00E96CDB">
        <w:rPr>
          <w:rFonts w:ascii="Times New Roman" w:hAnsi="Times New Roman" w:cs="Times New Roman"/>
          <w:sz w:val="24"/>
          <w:szCs w:val="24"/>
        </w:rPr>
        <w:t xml:space="preserve"> </w:t>
      </w:r>
    </w:p>
    <w:p w14:paraId="0E1CBA8D"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Fees are to be paid in ad</w:t>
      </w:r>
      <w:r w:rsidR="00B951B8">
        <w:rPr>
          <w:rFonts w:ascii="Times New Roman" w:hAnsi="Times New Roman" w:cs="Times New Roman"/>
          <w:sz w:val="24"/>
          <w:szCs w:val="24"/>
        </w:rPr>
        <w:t xml:space="preserve">vance on Monday for the week, </w:t>
      </w:r>
      <w:r w:rsidR="00B951B8" w:rsidRPr="00897229">
        <w:rPr>
          <w:rFonts w:ascii="Times New Roman" w:hAnsi="Times New Roman" w:cs="Times New Roman"/>
          <w:sz w:val="24"/>
          <w:szCs w:val="24"/>
        </w:rPr>
        <w:t>unless other arrangements are made with the director.</w:t>
      </w:r>
    </w:p>
    <w:p w14:paraId="7F2D68A5"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there will be a third party payment, as from an employer or the county, a special payment schedule will be arranged and detailed in the contract.  Parents will </w:t>
      </w:r>
      <w:r w:rsidR="00FC3C87">
        <w:rPr>
          <w:rFonts w:ascii="Times New Roman" w:hAnsi="Times New Roman" w:cs="Times New Roman"/>
          <w:sz w:val="24"/>
          <w:szCs w:val="24"/>
        </w:rPr>
        <w:t>be responsible for any</w:t>
      </w:r>
      <w:r w:rsidRPr="00E96CDB">
        <w:rPr>
          <w:rFonts w:ascii="Times New Roman" w:hAnsi="Times New Roman" w:cs="Times New Roman"/>
          <w:sz w:val="24"/>
          <w:szCs w:val="24"/>
        </w:rPr>
        <w:t xml:space="preserve"> co-payments or unpaid amounts.</w:t>
      </w:r>
    </w:p>
    <w:p w14:paraId="0C146F57" w14:textId="77777777" w:rsidR="00FF4ECD" w:rsidRDefault="008B0F9A" w:rsidP="00FF4ECD">
      <w:pPr>
        <w:rPr>
          <w:rFonts w:ascii="Times New Roman" w:hAnsi="Times New Roman" w:cs="Times New Roman"/>
          <w:sz w:val="24"/>
          <w:szCs w:val="24"/>
        </w:rPr>
      </w:pPr>
      <w:r>
        <w:rPr>
          <w:rFonts w:ascii="Times New Roman" w:hAnsi="Times New Roman" w:cs="Times New Roman"/>
          <w:sz w:val="24"/>
          <w:szCs w:val="24"/>
        </w:rPr>
        <w:t xml:space="preserve">2 weeks of absences will be given for each child enrolled. The number of days per week will be prorated if the child does not attend full time. EX. If the child is enrolled 3 days per week they </w:t>
      </w:r>
      <w:r>
        <w:rPr>
          <w:rFonts w:ascii="Times New Roman" w:hAnsi="Times New Roman" w:cs="Times New Roman"/>
          <w:sz w:val="24"/>
          <w:szCs w:val="24"/>
        </w:rPr>
        <w:lastRenderedPageBreak/>
        <w:t xml:space="preserve">will receive 6 absences. </w:t>
      </w:r>
      <w:r w:rsidR="001F2C49">
        <w:rPr>
          <w:rFonts w:ascii="Times New Roman" w:hAnsi="Times New Roman" w:cs="Times New Roman"/>
          <w:sz w:val="24"/>
          <w:szCs w:val="24"/>
        </w:rPr>
        <w:t xml:space="preserve">If your family has a varying schedule or a partial year schedule no vacation days are given. </w:t>
      </w:r>
    </w:p>
    <w:p w14:paraId="07001794" w14:textId="77777777" w:rsidR="008B0F9A" w:rsidRPr="00E96CDB" w:rsidRDefault="008B0F9A" w:rsidP="005051B9">
      <w:pPr>
        <w:ind w:firstLine="720"/>
        <w:rPr>
          <w:rFonts w:ascii="Times New Roman" w:hAnsi="Times New Roman" w:cs="Times New Roman"/>
          <w:sz w:val="24"/>
          <w:szCs w:val="24"/>
        </w:rPr>
      </w:pPr>
      <w:r>
        <w:rPr>
          <w:rFonts w:ascii="Times New Roman" w:hAnsi="Times New Roman" w:cs="Times New Roman"/>
          <w:sz w:val="24"/>
          <w:szCs w:val="24"/>
        </w:rPr>
        <w:t xml:space="preserve">Only full time children attending 5 days per week will receive 10 for the year. </w:t>
      </w:r>
      <w:r w:rsidR="005051B9" w:rsidRPr="00E96CDB">
        <w:rPr>
          <w:rFonts w:ascii="Times New Roman" w:hAnsi="Times New Roman" w:cs="Times New Roman"/>
          <w:sz w:val="24"/>
          <w:szCs w:val="24"/>
        </w:rPr>
        <w:t>If a child will not attend on a regularly scheduled day, parents should let the Director know by 8:00 AM.</w:t>
      </w:r>
      <w:r w:rsidR="00145239">
        <w:rPr>
          <w:rFonts w:ascii="Times New Roman" w:hAnsi="Times New Roman" w:cs="Times New Roman"/>
          <w:sz w:val="24"/>
          <w:szCs w:val="24"/>
        </w:rPr>
        <w:t xml:space="preserve">  Children w</w:t>
      </w:r>
      <w:r w:rsidR="00F96B1E">
        <w:rPr>
          <w:rFonts w:ascii="Times New Roman" w:hAnsi="Times New Roman" w:cs="Times New Roman"/>
          <w:sz w:val="24"/>
          <w:szCs w:val="24"/>
        </w:rPr>
        <w:t>ith</w:t>
      </w:r>
      <w:r w:rsidR="00145239">
        <w:rPr>
          <w:rFonts w:ascii="Times New Roman" w:hAnsi="Times New Roman" w:cs="Times New Roman"/>
          <w:sz w:val="24"/>
          <w:szCs w:val="24"/>
        </w:rPr>
        <w:t xml:space="preserve"> schedules that vary due not receive excused absences</w:t>
      </w:r>
    </w:p>
    <w:p w14:paraId="29953A5F"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 Director will establish a regular rate based on each child's hours of enrollment.</w:t>
      </w:r>
      <w:r w:rsidR="005051B9" w:rsidRPr="00E751B3">
        <w:rPr>
          <w:rFonts w:ascii="Times New Roman" w:hAnsi="Times New Roman" w:cs="Times New Roman"/>
          <w:sz w:val="24"/>
          <w:szCs w:val="24"/>
        </w:rPr>
        <w:t xml:space="preserve"> </w:t>
      </w:r>
    </w:p>
    <w:p w14:paraId="5CED0B6D"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There will be a</w:t>
      </w:r>
      <w:r w:rsidR="008B0F9A" w:rsidRPr="00E751B3">
        <w:rPr>
          <w:rFonts w:ascii="Times New Roman" w:hAnsi="Times New Roman" w:cs="Times New Roman"/>
          <w:sz w:val="24"/>
          <w:szCs w:val="24"/>
        </w:rPr>
        <w:t xml:space="preserve"> </w:t>
      </w:r>
      <w:r w:rsidR="005051B9" w:rsidRPr="00E751B3">
        <w:rPr>
          <w:rFonts w:ascii="Times New Roman" w:hAnsi="Times New Roman" w:cs="Times New Roman"/>
          <w:sz w:val="24"/>
          <w:szCs w:val="24"/>
        </w:rPr>
        <w:t>10% discount for the 2</w:t>
      </w:r>
      <w:r w:rsidR="005051B9" w:rsidRPr="00E751B3">
        <w:rPr>
          <w:rFonts w:ascii="Times New Roman" w:hAnsi="Times New Roman" w:cs="Times New Roman"/>
          <w:sz w:val="24"/>
          <w:szCs w:val="24"/>
          <w:vertAlign w:val="superscript"/>
        </w:rPr>
        <w:t>nd</w:t>
      </w:r>
      <w:r w:rsidR="005051B9" w:rsidRPr="00E751B3">
        <w:rPr>
          <w:rFonts w:ascii="Times New Roman" w:hAnsi="Times New Roman" w:cs="Times New Roman"/>
          <w:sz w:val="24"/>
          <w:szCs w:val="24"/>
        </w:rPr>
        <w:t xml:space="preserve"> child from a family</w:t>
      </w:r>
      <w:r w:rsidRPr="00E751B3">
        <w:rPr>
          <w:rFonts w:ascii="Times New Roman" w:hAnsi="Times New Roman" w:cs="Times New Roman"/>
          <w:sz w:val="24"/>
          <w:szCs w:val="24"/>
        </w:rPr>
        <w:t xml:space="preserve"> that </w:t>
      </w:r>
      <w:r w:rsidR="005051B9" w:rsidRPr="00E751B3">
        <w:rPr>
          <w:rFonts w:ascii="Times New Roman" w:hAnsi="Times New Roman" w:cs="Times New Roman"/>
          <w:sz w:val="24"/>
          <w:szCs w:val="24"/>
        </w:rPr>
        <w:t>attends</w:t>
      </w:r>
      <w:r w:rsidR="002C4BE5" w:rsidRPr="00E751B3">
        <w:rPr>
          <w:rFonts w:ascii="Times New Roman" w:hAnsi="Times New Roman" w:cs="Times New Roman"/>
          <w:sz w:val="24"/>
          <w:szCs w:val="24"/>
        </w:rPr>
        <w:t xml:space="preserve"> the same hours on the same day, and 5% discount for each additional child that attends the same hours and same days</w:t>
      </w:r>
      <w:r w:rsidRPr="00E751B3">
        <w:rPr>
          <w:rFonts w:ascii="Times New Roman" w:hAnsi="Times New Roman" w:cs="Times New Roman"/>
          <w:sz w:val="24"/>
          <w:szCs w:val="24"/>
        </w:rPr>
        <w:t>. The discount will be appli</w:t>
      </w:r>
      <w:r w:rsidR="00A2474A" w:rsidRPr="00E751B3">
        <w:rPr>
          <w:rFonts w:ascii="Times New Roman" w:hAnsi="Times New Roman" w:cs="Times New Roman"/>
          <w:sz w:val="24"/>
          <w:szCs w:val="24"/>
        </w:rPr>
        <w:t>ed to the oldest child’s rates.</w:t>
      </w:r>
      <w:r w:rsidR="005051B9" w:rsidRPr="00E751B3">
        <w:rPr>
          <w:rFonts w:ascii="Times New Roman" w:hAnsi="Times New Roman" w:cs="Times New Roman"/>
          <w:sz w:val="24"/>
          <w:szCs w:val="24"/>
        </w:rPr>
        <w:tab/>
      </w:r>
    </w:p>
    <w:p w14:paraId="0CDC484A" w14:textId="77777777"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will announce any tuition increases at least 2 weeks in advance.</w:t>
      </w:r>
      <w:r w:rsidRPr="00E96CDB">
        <w:rPr>
          <w:rFonts w:ascii="Times New Roman" w:hAnsi="Times New Roman" w:cs="Times New Roman"/>
          <w:sz w:val="24"/>
          <w:szCs w:val="24"/>
        </w:rPr>
        <w:t xml:space="preserve">  </w:t>
      </w:r>
    </w:p>
    <w:p w14:paraId="79CE03BD"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b/>
          <w:sz w:val="24"/>
          <w:szCs w:val="24"/>
          <w:u w:val="single"/>
        </w:rPr>
        <w:t>HEALTH CARE POLICY</w:t>
      </w:r>
      <w:r w:rsidRPr="00E96CDB">
        <w:rPr>
          <w:rFonts w:ascii="Times New Roman" w:hAnsi="Times New Roman" w:cs="Times New Roman"/>
          <w:sz w:val="24"/>
          <w:szCs w:val="24"/>
        </w:rPr>
        <w:t xml:space="preserve"> </w:t>
      </w:r>
    </w:p>
    <w:p w14:paraId="6F726716" w14:textId="77777777"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Special Health Care Needs</w:t>
      </w:r>
      <w:r w:rsidRPr="00E96CDB">
        <w:rPr>
          <w:rFonts w:ascii="Times New Roman" w:hAnsi="Times New Roman" w:cs="Times New Roman"/>
          <w:sz w:val="24"/>
          <w:szCs w:val="24"/>
        </w:rPr>
        <w:t xml:space="preserve"> </w:t>
      </w:r>
    </w:p>
    <w:p w14:paraId="12E9B9E5"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When a child is known to have any special health care needs, that information will be shared with those staff who are assigned to care for that child, but will otherwise b</w:t>
      </w:r>
      <w:r w:rsidR="009C29C6">
        <w:rPr>
          <w:rFonts w:ascii="Times New Roman" w:hAnsi="Times New Roman" w:cs="Times New Roman"/>
          <w:sz w:val="24"/>
          <w:szCs w:val="24"/>
        </w:rPr>
        <w:t xml:space="preserve">e treated with confidentiality. </w:t>
      </w:r>
      <w:r w:rsidR="00901EC3">
        <w:rPr>
          <w:rFonts w:ascii="Times New Roman" w:hAnsi="Times New Roman" w:cs="Times New Roman"/>
          <w:sz w:val="24"/>
          <w:szCs w:val="24"/>
        </w:rPr>
        <w:t>S</w:t>
      </w:r>
      <w:r w:rsidR="00901EC3" w:rsidRPr="00E96CDB">
        <w:rPr>
          <w:rFonts w:ascii="Times New Roman" w:hAnsi="Times New Roman" w:cs="Times New Roman"/>
          <w:sz w:val="24"/>
          <w:szCs w:val="24"/>
        </w:rPr>
        <w:t>pecial need</w:t>
      </w:r>
      <w:r w:rsidR="00901EC3">
        <w:rPr>
          <w:rFonts w:ascii="Times New Roman" w:hAnsi="Times New Roman" w:cs="Times New Roman"/>
          <w:sz w:val="24"/>
          <w:szCs w:val="24"/>
        </w:rPr>
        <w:t>s</w:t>
      </w:r>
      <w:r w:rsidR="00901EC3" w:rsidRPr="00E96CDB">
        <w:rPr>
          <w:rFonts w:ascii="Times New Roman" w:hAnsi="Times New Roman" w:cs="Times New Roman"/>
          <w:sz w:val="24"/>
          <w:szCs w:val="24"/>
        </w:rPr>
        <w:t>, including dietary requirements, all information are</w:t>
      </w:r>
      <w:r w:rsidR="009C29C6">
        <w:rPr>
          <w:rFonts w:ascii="Times New Roman" w:hAnsi="Times New Roman" w:cs="Times New Roman"/>
          <w:sz w:val="24"/>
          <w:szCs w:val="24"/>
        </w:rPr>
        <w:t xml:space="preserve"> kept in each classroom in a binder. </w:t>
      </w:r>
      <w:r w:rsidRPr="00E96CDB">
        <w:rPr>
          <w:rFonts w:ascii="Times New Roman" w:hAnsi="Times New Roman" w:cs="Times New Roman"/>
          <w:sz w:val="24"/>
          <w:szCs w:val="24"/>
        </w:rPr>
        <w:t xml:space="preserve">  When specialized equipment is needed, such as nebulizer or epi-pen, the child’s parent or a medical professional will train staff in correct procedures. </w:t>
      </w:r>
    </w:p>
    <w:p w14:paraId="2B8D4642" w14:textId="77777777" w:rsidR="00FF4ECD" w:rsidRPr="00E96CDB" w:rsidRDefault="005051B9" w:rsidP="00FF4ECD">
      <w:pPr>
        <w:rPr>
          <w:rFonts w:ascii="Times New Roman" w:hAnsi="Times New Roman" w:cs="Times New Roman"/>
          <w:sz w:val="24"/>
          <w:szCs w:val="24"/>
        </w:rPr>
      </w:pPr>
      <w:r>
        <w:rPr>
          <w:rFonts w:ascii="Times New Roman" w:hAnsi="Times New Roman" w:cs="Times New Roman"/>
          <w:b/>
          <w:sz w:val="24"/>
          <w:szCs w:val="24"/>
        </w:rPr>
        <w:t>C</w:t>
      </w:r>
      <w:r w:rsidR="00FF4ECD" w:rsidRPr="007C2B77">
        <w:rPr>
          <w:rFonts w:ascii="Times New Roman" w:hAnsi="Times New Roman" w:cs="Times New Roman"/>
          <w:b/>
          <w:sz w:val="24"/>
          <w:szCs w:val="24"/>
        </w:rPr>
        <w:t>hild Illness</w:t>
      </w:r>
      <w:r w:rsidR="00FF4ECD" w:rsidRPr="00E96CDB">
        <w:rPr>
          <w:rFonts w:ascii="Times New Roman" w:hAnsi="Times New Roman" w:cs="Times New Roman"/>
          <w:sz w:val="24"/>
          <w:szCs w:val="24"/>
        </w:rPr>
        <w:t xml:space="preserve"> </w:t>
      </w:r>
    </w:p>
    <w:p w14:paraId="65CD1110" w14:textId="77777777" w:rsidR="00FF4ECD" w:rsidRPr="00E751B3"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who are ill are not to be </w:t>
      </w:r>
      <w:r w:rsidRPr="00E751B3">
        <w:rPr>
          <w:rFonts w:ascii="Times New Roman" w:hAnsi="Times New Roman" w:cs="Times New Roman"/>
          <w:sz w:val="24"/>
          <w:szCs w:val="24"/>
        </w:rPr>
        <w:t>brought to the center.  Examples of children who are ill:</w:t>
      </w:r>
    </w:p>
    <w:p w14:paraId="071490C5" w14:textId="77777777" w:rsidR="00FF4ECD"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temperature of 101 degrees F. or higher. Vomiting </w:t>
      </w:r>
      <w:r w:rsidR="00145239" w:rsidRPr="00E751B3">
        <w:rPr>
          <w:rFonts w:ascii="Times New Roman" w:hAnsi="Times New Roman" w:cs="Times New Roman"/>
          <w:sz w:val="24"/>
          <w:szCs w:val="24"/>
        </w:rPr>
        <w:t>that has</w:t>
      </w:r>
      <w:r w:rsidR="00FF4ECD" w:rsidRPr="00E751B3">
        <w:rPr>
          <w:rFonts w:ascii="Times New Roman" w:hAnsi="Times New Roman" w:cs="Times New Roman"/>
          <w:sz w:val="24"/>
          <w:szCs w:val="24"/>
        </w:rPr>
        <w:t xml:space="preserve"> occurred in the past 24 hours</w:t>
      </w:r>
      <w:r w:rsidR="00145239" w:rsidRPr="00E751B3">
        <w:rPr>
          <w:rFonts w:ascii="Times New Roman" w:hAnsi="Times New Roman" w:cs="Times New Roman"/>
          <w:sz w:val="24"/>
          <w:szCs w:val="24"/>
        </w:rPr>
        <w:t>.</w:t>
      </w:r>
      <w:r w:rsidR="00D14968" w:rsidRPr="00E751B3">
        <w:rPr>
          <w:rFonts w:ascii="Times New Roman" w:hAnsi="Times New Roman" w:cs="Times New Roman"/>
          <w:sz w:val="24"/>
          <w:szCs w:val="24"/>
        </w:rPr>
        <w:t xml:space="preserve"> Diarrhea </w:t>
      </w:r>
      <w:r w:rsidR="001C635E" w:rsidRPr="00E751B3">
        <w:rPr>
          <w:rFonts w:ascii="Times New Roman" w:hAnsi="Times New Roman" w:cs="Times New Roman"/>
          <w:sz w:val="24"/>
          <w:szCs w:val="24"/>
        </w:rPr>
        <w:t>is handled on a case by case basis depending on other symptoms and approval to attend must be gotten by Director.</w:t>
      </w:r>
      <w:r w:rsidR="001C635E">
        <w:rPr>
          <w:rFonts w:ascii="Times New Roman" w:hAnsi="Times New Roman" w:cs="Times New Roman"/>
          <w:sz w:val="24"/>
          <w:szCs w:val="24"/>
        </w:rPr>
        <w:t xml:space="preserve"> </w:t>
      </w:r>
      <w:r w:rsidR="00B6490E">
        <w:t xml:space="preserve"> </w:t>
      </w:r>
    </w:p>
    <w:p w14:paraId="3B029601" w14:textId="77777777"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w:t>
      </w:r>
      <w:r w:rsidR="00FF4ECD" w:rsidRPr="00E751B3">
        <w:rPr>
          <w:rFonts w:ascii="Times New Roman" w:hAnsi="Times New Roman" w:cs="Times New Roman"/>
          <w:sz w:val="24"/>
          <w:szCs w:val="24"/>
        </w:rPr>
        <w:t xml:space="preserve"> contagious disease such as chicken pox, strep throat or pink eye</w:t>
      </w:r>
      <w:r w:rsidR="00145239" w:rsidRPr="00E751B3">
        <w:rPr>
          <w:rFonts w:ascii="Times New Roman" w:hAnsi="Times New Roman" w:cs="Times New Roman"/>
          <w:sz w:val="24"/>
          <w:szCs w:val="24"/>
        </w:rPr>
        <w:t xml:space="preserve">, strep throat and pink eye requires prescription medication for 24 hours before returning. </w:t>
      </w:r>
    </w:p>
    <w:p w14:paraId="6D41864B" w14:textId="77777777" w:rsidR="00FF4ECD" w:rsidRPr="00E751B3"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An</w:t>
      </w:r>
      <w:r w:rsidR="00FF4ECD" w:rsidRPr="00E751B3">
        <w:rPr>
          <w:rFonts w:ascii="Times New Roman" w:hAnsi="Times New Roman" w:cs="Times New Roman"/>
          <w:sz w:val="24"/>
          <w:szCs w:val="24"/>
        </w:rPr>
        <w:t xml:space="preserve"> unidentified rash</w:t>
      </w:r>
    </w:p>
    <w:p w14:paraId="05C9D499" w14:textId="77777777" w:rsidR="00652D12" w:rsidRPr="00E96CDB" w:rsidRDefault="008B0F9A" w:rsidP="00FF4ECD">
      <w:pPr>
        <w:rPr>
          <w:rFonts w:ascii="Times New Roman" w:hAnsi="Times New Roman" w:cs="Times New Roman"/>
          <w:sz w:val="24"/>
          <w:szCs w:val="24"/>
        </w:rPr>
      </w:pPr>
      <w:r w:rsidRPr="00E751B3">
        <w:rPr>
          <w:rFonts w:ascii="Times New Roman" w:hAnsi="Times New Roman" w:cs="Times New Roman"/>
          <w:sz w:val="24"/>
          <w:szCs w:val="24"/>
        </w:rPr>
        <w:t>· Have</w:t>
      </w:r>
      <w:r w:rsidR="00FF4ECD" w:rsidRPr="00E751B3">
        <w:rPr>
          <w:rFonts w:ascii="Times New Roman" w:hAnsi="Times New Roman" w:cs="Times New Roman"/>
          <w:sz w:val="24"/>
          <w:szCs w:val="24"/>
        </w:rPr>
        <w:t xml:space="preserve"> not been on a prescribed medication for 24 hours or continue to have symptoms</w:t>
      </w:r>
      <w:r w:rsidR="00FF4ECD" w:rsidRPr="00E96CDB">
        <w:rPr>
          <w:rFonts w:ascii="Times New Roman" w:hAnsi="Times New Roman" w:cs="Times New Roman"/>
          <w:sz w:val="24"/>
          <w:szCs w:val="24"/>
        </w:rPr>
        <w:t xml:space="preserve"> of illness</w:t>
      </w:r>
    </w:p>
    <w:p w14:paraId="2AEDB40C"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may return to the center when they are symptom free, have been appropriately treated, or have been given medical approval to return to child care.  We will follow procedures on personal cleanliness and communicable diseases stated in licensing rules and the guidelines for exclusion of children from child care as adapted from the Division of Public Health. </w:t>
      </w:r>
    </w:p>
    <w:p w14:paraId="7C20E841" w14:textId="77777777"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We will report all communicable diseases, when required, to the local health department and to parents of all enrolled children.   </w:t>
      </w:r>
    </w:p>
    <w:p w14:paraId="157AF2C9"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a child should become ill or seriously injured while at the center, parents will be contacted immediately.  Sick children will be isolated within sight and hearing and made as comfortable as possible.  Children should be picked up as soon as possible.  If the child is not picked up within 1 hour, the emergency contact person on the child's enrollment form will be called. </w:t>
      </w:r>
    </w:p>
    <w:p w14:paraId="28C0D586"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Superficial injuries will be washed with soap and water and covered with a bandage or treated with ice.  Parents will be told about the minor injury when they pick their child up. </w:t>
      </w:r>
    </w:p>
    <w:p w14:paraId="08CC3A9E"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lastRenderedPageBreak/>
        <w:t>We will practice universal precautions when handling all blood injuries and bodily fluid.  All staff will use</w:t>
      </w:r>
      <w:r w:rsidR="007E6A82">
        <w:rPr>
          <w:rFonts w:ascii="Times New Roman" w:hAnsi="Times New Roman" w:cs="Times New Roman"/>
          <w:sz w:val="24"/>
          <w:szCs w:val="24"/>
        </w:rPr>
        <w:t xml:space="preserve"> </w:t>
      </w:r>
      <w:r w:rsidRPr="00E96CDB">
        <w:rPr>
          <w:rFonts w:ascii="Times New Roman" w:hAnsi="Times New Roman" w:cs="Times New Roman"/>
          <w:sz w:val="24"/>
          <w:szCs w:val="24"/>
        </w:rPr>
        <w:t xml:space="preserve">disposable gloves when treating blood injuries.  Surfaces touched by blood will be washed and disinfected, and all materials used to treat the injury will be wrapped in an airtight plastic bag and disposed of immediately. </w:t>
      </w:r>
    </w:p>
    <w:p w14:paraId="1DF17713"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If there is a need for emergency medical treatment, 911 will be called and the child will be taken to St. Agnes Hospital.  Should an ambulance be needed, parents will be responsible for any costs.  Parents will be contacted as soon as possible after contacting 911.  All staff will have training in infant and child CPR and first aid.  First aid supplies will be stored in the office area.  </w:t>
      </w:r>
    </w:p>
    <w:p w14:paraId="5371C5CE"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sz w:val="24"/>
          <w:szCs w:val="24"/>
        </w:rPr>
        <w:tab/>
      </w:r>
      <w:r w:rsidRPr="00E96CDB">
        <w:rPr>
          <w:rFonts w:ascii="Times New Roman" w:hAnsi="Times New Roman" w:cs="Times New Roman"/>
          <w:sz w:val="24"/>
          <w:szCs w:val="24"/>
        </w:rPr>
        <w:t>When children are off-site for walk or field trip, staff will take along emergency contac</w:t>
      </w:r>
      <w:r w:rsidR="009C29C6">
        <w:rPr>
          <w:rFonts w:ascii="Times New Roman" w:hAnsi="Times New Roman" w:cs="Times New Roman"/>
          <w:sz w:val="24"/>
          <w:szCs w:val="24"/>
        </w:rPr>
        <w:t xml:space="preserve">t </w:t>
      </w:r>
      <w:r w:rsidR="00D9480D">
        <w:rPr>
          <w:rFonts w:ascii="Times New Roman" w:hAnsi="Times New Roman" w:cs="Times New Roman"/>
          <w:sz w:val="24"/>
          <w:szCs w:val="24"/>
        </w:rPr>
        <w:t>information</w:t>
      </w:r>
      <w:r w:rsidRPr="00E96CDB">
        <w:rPr>
          <w:rFonts w:ascii="Times New Roman" w:hAnsi="Times New Roman" w:cs="Times New Roman"/>
          <w:sz w:val="24"/>
          <w:szCs w:val="24"/>
        </w:rPr>
        <w:t xml:space="preserve"> and a first aid kit in case an injury occurs to children or staff.  The injury will be recorded in the medical log book upon return to the center.   A cell phone will be carried along, in case help is needed. </w:t>
      </w:r>
    </w:p>
    <w:p w14:paraId="4EBE48A0"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We will practice universal precautions when handling all blood injuries and bodily fluid.  All staff will use disposable gloves when treating blood injuries.  Injuries will be properly washed and sanitized and all of the materials used to treat the injury will be wrapped in an airtight plastic bag and disposed of immediately. </w:t>
      </w:r>
    </w:p>
    <w:p w14:paraId="74F50554" w14:textId="77777777"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Cleanliness</w:t>
      </w:r>
      <w:r w:rsidRPr="00E96CDB">
        <w:rPr>
          <w:rFonts w:ascii="Times New Roman" w:hAnsi="Times New Roman" w:cs="Times New Roman"/>
          <w:sz w:val="24"/>
          <w:szCs w:val="24"/>
        </w:rPr>
        <w:t xml:space="preserve"> </w:t>
      </w:r>
    </w:p>
    <w:p w14:paraId="76DA543C" w14:textId="77777777"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Staff will clean toys with sanitizer solution and/or bleach water at least once a week. </w:t>
      </w:r>
    </w:p>
    <w:p w14:paraId="30DE7137" w14:textId="77777777"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Handling Bodily Secretions</w:t>
      </w:r>
      <w:r w:rsidRPr="00E96CDB">
        <w:rPr>
          <w:rFonts w:ascii="Times New Roman" w:hAnsi="Times New Roman" w:cs="Times New Roman"/>
          <w:sz w:val="24"/>
          <w:szCs w:val="24"/>
        </w:rPr>
        <w:t xml:space="preserve"> </w:t>
      </w:r>
    </w:p>
    <w:p w14:paraId="60AA28B7" w14:textId="77777777" w:rsidR="00FF4ECD" w:rsidRPr="00E96CDB" w:rsidRDefault="005051B9" w:rsidP="00F96B1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F4ECD" w:rsidRPr="00E96CDB">
        <w:rPr>
          <w:rFonts w:ascii="Times New Roman" w:hAnsi="Times New Roman" w:cs="Times New Roman"/>
          <w:sz w:val="24"/>
          <w:szCs w:val="24"/>
        </w:rPr>
        <w:t xml:space="preserve">Kleenex is always available and staff will wipe noses as needed. After wiping a nose staff will wash their hands with soap and water and encourage children to wash hands after using Kleenex.  </w:t>
      </w:r>
    </w:p>
    <w:p w14:paraId="7AE8D73C" w14:textId="77777777" w:rsidR="00FF4ECD" w:rsidRPr="00E96CDB" w:rsidRDefault="00FF4ECD" w:rsidP="00FF4ECD">
      <w:pPr>
        <w:rPr>
          <w:rFonts w:ascii="Times New Roman" w:hAnsi="Times New Roman" w:cs="Times New Roman"/>
          <w:sz w:val="24"/>
          <w:szCs w:val="24"/>
        </w:rPr>
      </w:pPr>
      <w:r w:rsidRPr="007C2B77">
        <w:rPr>
          <w:rFonts w:ascii="Times New Roman" w:hAnsi="Times New Roman" w:cs="Times New Roman"/>
          <w:b/>
          <w:sz w:val="24"/>
          <w:szCs w:val="24"/>
        </w:rPr>
        <w:t>Medications</w:t>
      </w:r>
      <w:r w:rsidRPr="00E96CDB">
        <w:rPr>
          <w:rFonts w:ascii="Times New Roman" w:hAnsi="Times New Roman" w:cs="Times New Roman"/>
          <w:sz w:val="24"/>
          <w:szCs w:val="24"/>
        </w:rPr>
        <w:t xml:space="preserve"> </w:t>
      </w:r>
    </w:p>
    <w:p w14:paraId="51960212" w14:textId="77777777"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 xml:space="preserve">Bright Beginnings will administer medications under the following conditions:  </w:t>
      </w:r>
    </w:p>
    <w:p w14:paraId="02DA4E53"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Prescriptive and non-prescriptive medication will only be given to children if parents have completed the authorization form provided</w:t>
      </w:r>
    </w:p>
    <w:p w14:paraId="0BFB7B35" w14:textId="77777777" w:rsidR="00FF4ECD" w:rsidRPr="00E96CDB" w:rsidRDefault="005051B9" w:rsidP="00FF4EC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F4ECD" w:rsidRPr="00E96CDB">
        <w:rPr>
          <w:rFonts w:ascii="Times New Roman" w:hAnsi="Times New Roman" w:cs="Times New Roman"/>
          <w:sz w:val="24"/>
          <w:szCs w:val="24"/>
        </w:rPr>
        <w:t>All medicine must be in its original container, bearing the label with child's name, dosage and administration directions.  It will be stored in a medication box that is inaccessible to children.  Medicine requiring refrigeration will be kept in a covered, labeled container in the refrigerator.</w:t>
      </w:r>
    </w:p>
    <w:p w14:paraId="49B24472"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We will not exceed the age-related dosage on the label of any medication without a written doctor's authorization. </w:t>
      </w:r>
    </w:p>
    <w:p w14:paraId="56F8AFFB"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medication administered, accidents or injuries occurring on-site, marked change in behavior or appearance, or any observation of injuries to a child's body received outside of center care will be entered into the center's medical logbook.  </w:t>
      </w:r>
    </w:p>
    <w:p w14:paraId="1D84144A"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005051B9">
        <w:rPr>
          <w:rFonts w:ascii="Times New Roman" w:hAnsi="Times New Roman" w:cs="Times New Roman"/>
          <w:b/>
          <w:sz w:val="24"/>
          <w:szCs w:val="24"/>
          <w:u w:val="single"/>
        </w:rPr>
        <w:t>I</w:t>
      </w:r>
      <w:r w:rsidRPr="007E6A82">
        <w:rPr>
          <w:rFonts w:ascii="Times New Roman" w:hAnsi="Times New Roman" w:cs="Times New Roman"/>
          <w:b/>
          <w:sz w:val="24"/>
          <w:szCs w:val="24"/>
          <w:u w:val="single"/>
        </w:rPr>
        <w:t>nfants and Toddlers:</w:t>
      </w:r>
      <w:r w:rsidRPr="00E96CDB">
        <w:rPr>
          <w:rFonts w:ascii="Times New Roman" w:hAnsi="Times New Roman" w:cs="Times New Roman"/>
          <w:sz w:val="24"/>
          <w:szCs w:val="24"/>
        </w:rPr>
        <w:t xml:space="preserve"> </w:t>
      </w:r>
    </w:p>
    <w:p w14:paraId="6F0B2822" w14:textId="77777777"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Intake forms</w:t>
      </w:r>
      <w:r w:rsidRPr="00E96CDB">
        <w:rPr>
          <w:rFonts w:ascii="Times New Roman" w:hAnsi="Times New Roman" w:cs="Times New Roman"/>
          <w:sz w:val="24"/>
          <w:szCs w:val="24"/>
        </w:rPr>
        <w:t xml:space="preserve">: An intake form must be completed prior to the child’s start date so that we can ensure that we are providing the consistency as the parent.  </w:t>
      </w:r>
    </w:p>
    <w:p w14:paraId="1A0F849C" w14:textId="77777777" w:rsidR="00FF4ECD" w:rsidRPr="00E96CDB" w:rsidRDefault="00FF4ECD" w:rsidP="005051B9">
      <w:pPr>
        <w:ind w:firstLine="720"/>
        <w:rPr>
          <w:rFonts w:ascii="Times New Roman" w:hAnsi="Times New Roman" w:cs="Times New Roman"/>
          <w:sz w:val="24"/>
          <w:szCs w:val="24"/>
        </w:rPr>
      </w:pPr>
      <w:r w:rsidRPr="007E6A82">
        <w:rPr>
          <w:rFonts w:ascii="Times New Roman" w:hAnsi="Times New Roman" w:cs="Times New Roman"/>
          <w:b/>
          <w:sz w:val="24"/>
          <w:szCs w:val="24"/>
        </w:rPr>
        <w:t>Diapering:</w:t>
      </w:r>
      <w:r w:rsidRPr="00E96CDB">
        <w:rPr>
          <w:rFonts w:ascii="Times New Roman" w:hAnsi="Times New Roman" w:cs="Times New Roman"/>
          <w:sz w:val="24"/>
          <w:szCs w:val="24"/>
        </w:rPr>
        <w:t xml:space="preserve">  Before changing a diaper, the staff person involved will wash his/her hands.  Following the diaper change, the soiled diaper will be bagged and disposed of in a plastic-lined, </w:t>
      </w:r>
      <w:r w:rsidRPr="00E96CDB">
        <w:rPr>
          <w:rFonts w:ascii="Times New Roman" w:hAnsi="Times New Roman" w:cs="Times New Roman"/>
          <w:sz w:val="24"/>
          <w:szCs w:val="24"/>
        </w:rPr>
        <w:lastRenderedPageBreak/>
        <w:t xml:space="preserve">foot-activated diaper pail.  Any wet or soiled clothing will be put into a plastic bag and tied.   Hands of both the child and the staff member will be washed.  The changing pad will be cleaned and disinfected.  </w:t>
      </w:r>
    </w:p>
    <w:p w14:paraId="605F09A5" w14:textId="77777777" w:rsidR="00A26470" w:rsidRDefault="00FF4ECD" w:rsidP="00A26470">
      <w:pPr>
        <w:ind w:firstLine="720"/>
        <w:rPr>
          <w:rFonts w:ascii="Times New Roman" w:hAnsi="Times New Roman" w:cs="Times New Roman"/>
          <w:sz w:val="24"/>
          <w:szCs w:val="24"/>
        </w:rPr>
      </w:pPr>
      <w:r w:rsidRPr="007E6A82">
        <w:rPr>
          <w:rFonts w:ascii="Times New Roman" w:hAnsi="Times New Roman" w:cs="Times New Roman"/>
          <w:b/>
          <w:sz w:val="24"/>
          <w:szCs w:val="24"/>
        </w:rPr>
        <w:t>Toys:</w:t>
      </w:r>
      <w:r w:rsidRPr="00E96CDB">
        <w:rPr>
          <w:rFonts w:ascii="Times New Roman" w:hAnsi="Times New Roman" w:cs="Times New Roman"/>
          <w:sz w:val="24"/>
          <w:szCs w:val="24"/>
        </w:rPr>
        <w:t xml:space="preserve">  Toys used by infants and toddlers will primarily be ones that may be washed and sanitized.  All toys do not require laundering will be sanitized and allowed to air dry daily. Toys requiring laundering, such as stuffed dolls or animals, will be laundered </w:t>
      </w:r>
      <w:r w:rsidR="00920133" w:rsidRPr="00E96CDB">
        <w:rPr>
          <w:rFonts w:ascii="Times New Roman" w:hAnsi="Times New Roman" w:cs="Times New Roman"/>
          <w:sz w:val="24"/>
          <w:szCs w:val="24"/>
        </w:rPr>
        <w:t>weekly</w:t>
      </w:r>
      <w:r w:rsidRPr="00E96CDB">
        <w:rPr>
          <w:rFonts w:ascii="Times New Roman" w:hAnsi="Times New Roman" w:cs="Times New Roman"/>
          <w:sz w:val="24"/>
          <w:szCs w:val="24"/>
        </w:rPr>
        <w:t xml:space="preserve"> or sooner if needed. </w:t>
      </w:r>
    </w:p>
    <w:p w14:paraId="3901E8E4" w14:textId="77777777" w:rsidR="00A26470" w:rsidRPr="00A26470" w:rsidRDefault="00A26470" w:rsidP="00A26470">
      <w:pPr>
        <w:tabs>
          <w:tab w:val="left" w:pos="465"/>
          <w:tab w:val="center" w:pos="4680"/>
        </w:tabs>
        <w:rPr>
          <w:rFonts w:ascii="Times New Roman" w:hAnsi="Times New Roman" w:cs="Times New Roman"/>
          <w:noProof/>
          <w:sz w:val="24"/>
          <w:szCs w:val="24"/>
        </w:rPr>
      </w:pPr>
      <w:r>
        <w:rPr>
          <w:rFonts w:ascii="Times New Roman" w:hAnsi="Times New Roman" w:cs="Times New Roman"/>
          <w:b/>
          <w:sz w:val="24"/>
          <w:szCs w:val="24"/>
        </w:rPr>
        <w:tab/>
      </w:r>
      <w:r w:rsidRPr="00A26470">
        <w:rPr>
          <w:rFonts w:ascii="Times New Roman" w:hAnsi="Times New Roman" w:cs="Times New Roman"/>
          <w:b/>
          <w:sz w:val="24"/>
          <w:szCs w:val="24"/>
        </w:rPr>
        <w:t xml:space="preserve">Breastfeeding Policy: </w:t>
      </w:r>
      <w:r w:rsidRPr="00A26470">
        <w:rPr>
          <w:rFonts w:ascii="Times New Roman" w:hAnsi="Times New Roman" w:cs="Times New Roman"/>
          <w:noProof/>
          <w:sz w:val="24"/>
          <w:szCs w:val="24"/>
        </w:rPr>
        <w:t>Because breastfeeding has been shown to be the superior form of infant nutrition, porviding a multitude of health benefits to both infant and mother, and becasues breastfeeding employees need ongoing support from childcare providers to provide their milk for their babies.  Bright Beginnings Academy for Kids LLC subscribes to the following policy.</w:t>
      </w:r>
    </w:p>
    <w:p w14:paraId="19504687" w14:textId="77777777" w:rsidR="00A26470" w:rsidRPr="00A26470" w:rsidRDefault="00A26470" w:rsidP="00A26470">
      <w:pPr>
        <w:numPr>
          <w:ilvl w:val="0"/>
          <w:numId w:val="3"/>
        </w:numPr>
        <w:spacing w:after="200" w:line="240" w:lineRule="auto"/>
        <w:contextualSpacing/>
        <w:rPr>
          <w:rFonts w:ascii="Times New Roman" w:hAnsi="Times New Roman" w:cs="Times New Roman"/>
          <w:b/>
          <w:sz w:val="24"/>
          <w:szCs w:val="24"/>
        </w:rPr>
      </w:pPr>
      <w:r w:rsidRPr="00A26470">
        <w:rPr>
          <w:rFonts w:ascii="Times New Roman" w:hAnsi="Times New Roman" w:cs="Times New Roman"/>
          <w:b/>
          <w:sz w:val="24"/>
          <w:szCs w:val="24"/>
        </w:rPr>
        <w:t>Breastfeeding mothers shall be provided a place to breastfeed or express their milk.</w:t>
      </w:r>
    </w:p>
    <w:p w14:paraId="37AE5866" w14:textId="77777777" w:rsidR="00A26470" w:rsidRPr="00A26470" w:rsidRDefault="00A26470" w:rsidP="00A26470">
      <w:pPr>
        <w:spacing w:after="200" w:line="240" w:lineRule="auto"/>
        <w:ind w:left="720"/>
        <w:contextualSpacing/>
        <w:rPr>
          <w:rFonts w:ascii="Times New Roman" w:hAnsi="Times New Roman" w:cs="Times New Roman"/>
          <w:b/>
          <w:sz w:val="24"/>
          <w:szCs w:val="24"/>
        </w:rPr>
      </w:pPr>
      <w:r w:rsidRPr="00A26470">
        <w:rPr>
          <w:rFonts w:ascii="Times New Roman" w:hAnsi="Times New Roman" w:cs="Times New Roman"/>
          <w:sz w:val="24"/>
          <w:szCs w:val="24"/>
        </w:rPr>
        <w:t xml:space="preserve">Breastfeeding mothers, including employees shall be provided a private and sanitary place to breastfeed their babies or express milk.  This area provides an electrical outlet, comfortable chair and nearby access to running water. </w:t>
      </w:r>
    </w:p>
    <w:p w14:paraId="3682131A" w14:textId="77777777" w:rsidR="00A26470" w:rsidRPr="00A26470" w:rsidRDefault="00A26470" w:rsidP="00A26470">
      <w:pPr>
        <w:numPr>
          <w:ilvl w:val="0"/>
          <w:numId w:val="3"/>
        </w:numPr>
        <w:spacing w:after="200" w:line="240" w:lineRule="auto"/>
        <w:contextualSpacing/>
        <w:rPr>
          <w:rFonts w:ascii="Times New Roman" w:hAnsi="Times New Roman" w:cs="Times New Roman"/>
          <w:sz w:val="24"/>
          <w:szCs w:val="24"/>
        </w:rPr>
      </w:pPr>
      <w:r w:rsidRPr="00A26470">
        <w:rPr>
          <w:rFonts w:ascii="Times New Roman" w:hAnsi="Times New Roman" w:cs="Times New Roman"/>
          <w:b/>
          <w:sz w:val="24"/>
          <w:szCs w:val="24"/>
        </w:rPr>
        <w:t>A refrigerator will be made available for storage of expressed breast milk.</w:t>
      </w:r>
      <w:r w:rsidRPr="00A26470">
        <w:rPr>
          <w:rFonts w:ascii="Times New Roman" w:hAnsi="Times New Roman" w:cs="Times New Roman"/>
          <w:sz w:val="24"/>
          <w:szCs w:val="24"/>
        </w:rPr>
        <w:t xml:space="preserve"> </w:t>
      </w:r>
    </w:p>
    <w:p w14:paraId="3723A250" w14:textId="77777777" w:rsidR="00A26470" w:rsidRPr="00A26470" w:rsidRDefault="00A26470" w:rsidP="00A26470">
      <w:pPr>
        <w:spacing w:after="200" w:line="240" w:lineRule="auto"/>
        <w:ind w:left="720"/>
        <w:contextualSpacing/>
        <w:rPr>
          <w:rFonts w:ascii="Times New Roman" w:hAnsi="Times New Roman" w:cs="Times New Roman"/>
          <w:sz w:val="24"/>
          <w:szCs w:val="24"/>
        </w:rPr>
      </w:pPr>
      <w:r w:rsidRPr="00A26470">
        <w:rPr>
          <w:rFonts w:ascii="Times New Roman" w:hAnsi="Times New Roman" w:cs="Times New Roman"/>
          <w:sz w:val="24"/>
          <w:szCs w:val="24"/>
        </w:rPr>
        <w:t>Breastfeeding mothers and employees may store their expressed breast milk in the centers refrigerator.  Mothers should provide their own containers clearly labeled with name and date.  The center will follow guidelines from the American Academy of pediatrics and Center for Disease Control in ensuring that breast milk is properly treated to avoid waste.  Universal precautions are not required in handling human milk.</w:t>
      </w:r>
    </w:p>
    <w:p w14:paraId="6D16B70B" w14:textId="77777777" w:rsidR="00A26470" w:rsidRPr="00A26470" w:rsidRDefault="00A26470" w:rsidP="00A26470">
      <w:pPr>
        <w:numPr>
          <w:ilvl w:val="0"/>
          <w:numId w:val="3"/>
        </w:numPr>
        <w:spacing w:after="200" w:line="240" w:lineRule="auto"/>
        <w:contextualSpacing/>
        <w:rPr>
          <w:rFonts w:ascii="Times New Roman" w:hAnsi="Times New Roman" w:cs="Times New Roman"/>
          <w:b/>
          <w:sz w:val="24"/>
          <w:szCs w:val="24"/>
        </w:rPr>
      </w:pPr>
      <w:r w:rsidRPr="00A26470">
        <w:rPr>
          <w:rFonts w:ascii="Times New Roman" w:hAnsi="Times New Roman" w:cs="Times New Roman"/>
          <w:b/>
          <w:sz w:val="24"/>
          <w:szCs w:val="24"/>
        </w:rPr>
        <w:t>Sensitivity will be shown to breastfeeding mothers and their babies.</w:t>
      </w:r>
    </w:p>
    <w:p w14:paraId="1B7914FD" w14:textId="77777777" w:rsidR="00A26470" w:rsidRPr="00A26470" w:rsidRDefault="00A26470" w:rsidP="00A26470">
      <w:pPr>
        <w:spacing w:after="200" w:line="240" w:lineRule="auto"/>
        <w:ind w:left="720"/>
        <w:contextualSpacing/>
        <w:rPr>
          <w:rFonts w:ascii="Times New Roman" w:hAnsi="Times New Roman" w:cs="Times New Roman"/>
          <w:b/>
          <w:sz w:val="24"/>
          <w:szCs w:val="24"/>
        </w:rPr>
      </w:pPr>
      <w:r w:rsidRPr="00A26470">
        <w:rPr>
          <w:rFonts w:ascii="Times New Roman" w:hAnsi="Times New Roman" w:cs="Times New Roman"/>
          <w:sz w:val="24"/>
          <w:szCs w:val="24"/>
        </w:rPr>
        <w:t xml:space="preserve">The childcare center is committed to providing ongoing support to breastfeeding mothers, including providing an opportunity to breastfeed their baby in the morning and evening, and holding off giving a bottle, if possible, when mom is due to arrives.  Artificial baby milk (formula) and solid foods will not be provided unless the mother has requested.  Babies will be held closely when feeding and bottles will never be propped. </w:t>
      </w:r>
    </w:p>
    <w:p w14:paraId="0F26E848" w14:textId="77777777" w:rsidR="00A26470" w:rsidRPr="00A26470" w:rsidRDefault="00A26470" w:rsidP="00A26470">
      <w:pPr>
        <w:numPr>
          <w:ilvl w:val="0"/>
          <w:numId w:val="3"/>
        </w:numPr>
        <w:spacing w:after="200" w:line="240" w:lineRule="auto"/>
        <w:contextualSpacing/>
        <w:rPr>
          <w:rFonts w:ascii="Times New Roman" w:hAnsi="Times New Roman" w:cs="Times New Roman"/>
          <w:b/>
          <w:sz w:val="24"/>
          <w:szCs w:val="24"/>
        </w:rPr>
      </w:pPr>
      <w:r w:rsidRPr="00A26470">
        <w:rPr>
          <w:rFonts w:ascii="Times New Roman" w:hAnsi="Times New Roman" w:cs="Times New Roman"/>
          <w:b/>
          <w:sz w:val="24"/>
          <w:szCs w:val="24"/>
        </w:rPr>
        <w:t>Staff should be trained in handling human milk.</w:t>
      </w:r>
    </w:p>
    <w:p w14:paraId="62A9D8BD" w14:textId="77777777" w:rsidR="00A26470" w:rsidRPr="00A26470" w:rsidRDefault="00A26470" w:rsidP="00A26470">
      <w:pPr>
        <w:spacing w:after="200" w:line="240" w:lineRule="auto"/>
        <w:ind w:left="720"/>
        <w:contextualSpacing/>
        <w:rPr>
          <w:rFonts w:ascii="Times New Roman" w:hAnsi="Times New Roman" w:cs="Times New Roman"/>
          <w:b/>
          <w:sz w:val="24"/>
          <w:szCs w:val="24"/>
        </w:rPr>
      </w:pPr>
      <w:r w:rsidRPr="00A26470">
        <w:rPr>
          <w:rFonts w:ascii="Times New Roman" w:hAnsi="Times New Roman" w:cs="Times New Roman"/>
          <w:sz w:val="24"/>
          <w:szCs w:val="24"/>
        </w:rPr>
        <w:t xml:space="preserve">All childcare center staff will be trained in the proper storage and handling of human milk, as well as ways to support breastfeeding mothers. </w:t>
      </w:r>
    </w:p>
    <w:p w14:paraId="28ECA88C" w14:textId="77777777" w:rsidR="00A26470" w:rsidRPr="00A26470" w:rsidRDefault="00A26470" w:rsidP="00A26470">
      <w:pPr>
        <w:numPr>
          <w:ilvl w:val="0"/>
          <w:numId w:val="3"/>
        </w:numPr>
        <w:spacing w:after="200" w:line="240" w:lineRule="auto"/>
        <w:contextualSpacing/>
        <w:rPr>
          <w:rFonts w:ascii="Times New Roman" w:hAnsi="Times New Roman" w:cs="Times New Roman"/>
          <w:b/>
          <w:sz w:val="24"/>
          <w:szCs w:val="24"/>
        </w:rPr>
      </w:pPr>
      <w:r w:rsidRPr="00A26470">
        <w:rPr>
          <w:rFonts w:ascii="Times New Roman" w:hAnsi="Times New Roman" w:cs="Times New Roman"/>
          <w:b/>
          <w:sz w:val="24"/>
          <w:szCs w:val="24"/>
        </w:rPr>
        <w:t xml:space="preserve">Breastfeeding employees shall be provided flexible breaks to accommodate breastfeeding or milk expression. </w:t>
      </w:r>
    </w:p>
    <w:p w14:paraId="1A0ACD31" w14:textId="77777777" w:rsidR="00A26470" w:rsidRPr="00A26470" w:rsidRDefault="00A26470" w:rsidP="00A26470">
      <w:pPr>
        <w:spacing w:after="200" w:line="240" w:lineRule="auto"/>
        <w:ind w:left="720"/>
        <w:contextualSpacing/>
        <w:rPr>
          <w:rFonts w:ascii="Times New Roman" w:hAnsi="Times New Roman" w:cs="Times New Roman"/>
          <w:sz w:val="24"/>
          <w:szCs w:val="24"/>
        </w:rPr>
      </w:pPr>
      <w:r w:rsidRPr="00A26470">
        <w:rPr>
          <w:rFonts w:ascii="Times New Roman" w:hAnsi="Times New Roman" w:cs="Times New Roman"/>
          <w:sz w:val="24"/>
          <w:szCs w:val="24"/>
        </w:rPr>
        <w:t xml:space="preserve">Breastfeeding employees shall be provided a flexible schedule for breastfeeding or pumping to provide breast milk for their children.  The time allowed would not exceed the normal time allowed for lunch and breaks.  For time above and beyond normal lunch and breaks, sick/annual leave must be used, or the employee can come in a little earlier or leave a little late to make up the time. </w:t>
      </w:r>
    </w:p>
    <w:p w14:paraId="2B6E8B79" w14:textId="77777777" w:rsidR="00A26470" w:rsidRPr="00A26470" w:rsidRDefault="00A26470" w:rsidP="00A26470">
      <w:pPr>
        <w:numPr>
          <w:ilvl w:val="0"/>
          <w:numId w:val="3"/>
        </w:numPr>
        <w:spacing w:after="200" w:line="240" w:lineRule="auto"/>
        <w:contextualSpacing/>
        <w:rPr>
          <w:rFonts w:ascii="Times New Roman" w:hAnsi="Times New Roman" w:cs="Times New Roman"/>
          <w:b/>
          <w:sz w:val="24"/>
          <w:szCs w:val="24"/>
        </w:rPr>
      </w:pPr>
      <w:r w:rsidRPr="00A26470">
        <w:rPr>
          <w:rFonts w:ascii="Times New Roman" w:hAnsi="Times New Roman" w:cs="Times New Roman"/>
          <w:b/>
          <w:sz w:val="24"/>
          <w:szCs w:val="24"/>
        </w:rPr>
        <w:t xml:space="preserve">Breastfeeding promotion information will be displayed. </w:t>
      </w:r>
    </w:p>
    <w:p w14:paraId="4AE95D0D" w14:textId="77777777" w:rsidR="00A26470" w:rsidRPr="00A26470" w:rsidRDefault="00A26470" w:rsidP="00A26470">
      <w:pPr>
        <w:spacing w:after="200" w:line="240" w:lineRule="auto"/>
        <w:ind w:left="720"/>
        <w:contextualSpacing/>
        <w:rPr>
          <w:rFonts w:ascii="Times New Roman" w:hAnsi="Times New Roman" w:cs="Times New Roman"/>
          <w:sz w:val="24"/>
          <w:szCs w:val="24"/>
        </w:rPr>
      </w:pPr>
      <w:r w:rsidRPr="00A26470">
        <w:rPr>
          <w:rFonts w:ascii="Times New Roman" w:hAnsi="Times New Roman" w:cs="Times New Roman"/>
          <w:sz w:val="24"/>
          <w:szCs w:val="24"/>
        </w:rPr>
        <w:t>The center will provide information on breastfeeding, including the names of area resources should questions or problems arise.  In addition, positive promotion of breastfeeding will be on display in the center.</w:t>
      </w:r>
    </w:p>
    <w:p w14:paraId="75A3891F" w14:textId="77777777" w:rsidR="00A26470" w:rsidRPr="00A26470" w:rsidRDefault="00A26470" w:rsidP="00A26470">
      <w:pPr>
        <w:spacing w:after="200" w:line="240" w:lineRule="auto"/>
        <w:contextualSpacing/>
        <w:jc w:val="center"/>
        <w:rPr>
          <w:rFonts w:ascii="Times New Roman" w:hAnsi="Times New Roman" w:cs="Times New Roman"/>
          <w:sz w:val="24"/>
          <w:szCs w:val="24"/>
        </w:rPr>
      </w:pPr>
      <w:r w:rsidRPr="00A26470">
        <w:rPr>
          <w:rFonts w:ascii="Times New Roman" w:hAnsi="Times New Roman" w:cs="Times New Roman"/>
          <w:sz w:val="24"/>
          <w:szCs w:val="24"/>
        </w:rPr>
        <w:t xml:space="preserve">Adapted from the Mississippi Breastfeeding Coalition’s </w:t>
      </w:r>
      <w:r w:rsidRPr="00A26470">
        <w:rPr>
          <w:rFonts w:ascii="Times New Roman" w:hAnsi="Times New Roman" w:cs="Times New Roman"/>
          <w:i/>
          <w:sz w:val="24"/>
          <w:szCs w:val="24"/>
        </w:rPr>
        <w:t>Building breastfeeding Friendly Communities</w:t>
      </w:r>
      <w:r w:rsidRPr="00A26470">
        <w:rPr>
          <w:rFonts w:ascii="Times New Roman" w:hAnsi="Times New Roman" w:cs="Times New Roman"/>
          <w:sz w:val="24"/>
          <w:szCs w:val="24"/>
        </w:rPr>
        <w:t xml:space="preserve"> project by the Wisconsin Department of Health and Family Services in collaboration with the Wisconsin Breastfeeding Coalition Division of Public Health- Nutrition Section</w:t>
      </w:r>
    </w:p>
    <w:p w14:paraId="1DD05C74" w14:textId="77777777" w:rsidR="00A26470" w:rsidRPr="00A26470" w:rsidRDefault="00A26470" w:rsidP="00A26470">
      <w:pPr>
        <w:spacing w:after="200" w:line="240" w:lineRule="auto"/>
        <w:contextualSpacing/>
        <w:jc w:val="center"/>
        <w:rPr>
          <w:rFonts w:ascii="Times New Roman" w:hAnsi="Times New Roman" w:cs="Times New Roman"/>
          <w:sz w:val="24"/>
          <w:szCs w:val="24"/>
        </w:rPr>
      </w:pPr>
      <w:r w:rsidRPr="00A26470">
        <w:rPr>
          <w:rFonts w:ascii="Times New Roman" w:hAnsi="Times New Roman" w:cs="Times New Roman"/>
          <w:sz w:val="24"/>
          <w:szCs w:val="24"/>
        </w:rPr>
        <w:lastRenderedPageBreak/>
        <w:t>PPH 40070 (6/03)</w:t>
      </w:r>
    </w:p>
    <w:p w14:paraId="5D77A116" w14:textId="77777777" w:rsidR="00A26470" w:rsidRPr="00E96CDB" w:rsidRDefault="00A26470" w:rsidP="00A26470">
      <w:pPr>
        <w:spacing w:after="200" w:line="240" w:lineRule="auto"/>
        <w:contextualSpacing/>
        <w:jc w:val="center"/>
        <w:rPr>
          <w:rFonts w:ascii="Times New Roman" w:hAnsi="Times New Roman" w:cs="Times New Roman"/>
          <w:sz w:val="24"/>
          <w:szCs w:val="24"/>
        </w:rPr>
      </w:pPr>
      <w:r w:rsidRPr="00A26470">
        <w:rPr>
          <w:rFonts w:ascii="Times New Roman" w:hAnsi="Times New Roman" w:cs="Times New Roman"/>
          <w:sz w:val="24"/>
          <w:szCs w:val="24"/>
        </w:rPr>
        <w:t>www.dhfs.state.wi.us/WIC</w:t>
      </w:r>
    </w:p>
    <w:p w14:paraId="516BA5C1" w14:textId="77777777"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Sudden Infant Death Syndrome (SIDS)</w:t>
      </w:r>
    </w:p>
    <w:p w14:paraId="29C2B202"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To reduce the risk of SIDS staff will do the following with any child under the age of ONE year. </w:t>
      </w:r>
    </w:p>
    <w:p w14:paraId="2D33C8D9"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All</w:t>
      </w:r>
      <w:r w:rsidR="00FF4ECD" w:rsidRPr="00E96CDB">
        <w:rPr>
          <w:rFonts w:ascii="Times New Roman" w:hAnsi="Times New Roman" w:cs="Times New Roman"/>
          <w:sz w:val="24"/>
          <w:szCs w:val="24"/>
        </w:rPr>
        <w:t xml:space="preserve"> infants will be placed to sleep on their backs in a crib, unless the child's physician's authorizes another position in writing.</w:t>
      </w:r>
    </w:p>
    <w:p w14:paraId="36AD09AB"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Soft</w:t>
      </w:r>
      <w:r w:rsidR="00FF4ECD" w:rsidRPr="00E96CDB">
        <w:rPr>
          <w:rFonts w:ascii="Times New Roman" w:hAnsi="Times New Roman" w:cs="Times New Roman"/>
          <w:sz w:val="24"/>
          <w:szCs w:val="24"/>
        </w:rPr>
        <w:t xml:space="preserve"> objects will be removed from the crib.</w:t>
      </w:r>
    </w:p>
    <w:p w14:paraId="2758C0FC"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Blankets</w:t>
      </w:r>
      <w:r w:rsidR="00FF4ECD" w:rsidRPr="00E96CDB">
        <w:rPr>
          <w:rFonts w:ascii="Times New Roman" w:hAnsi="Times New Roman" w:cs="Times New Roman"/>
          <w:sz w:val="24"/>
          <w:szCs w:val="24"/>
        </w:rPr>
        <w:t xml:space="preserve"> if used will be tucked tightly around the mattress. Swaddling is </w:t>
      </w:r>
      <w:r w:rsidR="009C29C6">
        <w:rPr>
          <w:rFonts w:ascii="Times New Roman" w:hAnsi="Times New Roman" w:cs="Times New Roman"/>
          <w:sz w:val="24"/>
          <w:szCs w:val="24"/>
        </w:rPr>
        <w:t xml:space="preserve">not allowed while at the center. </w:t>
      </w:r>
    </w:p>
    <w:p w14:paraId="12F0518D"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Sheets</w:t>
      </w:r>
      <w:r w:rsidR="00FF4ECD" w:rsidRPr="00E96CDB">
        <w:rPr>
          <w:rFonts w:ascii="Times New Roman" w:hAnsi="Times New Roman" w:cs="Times New Roman"/>
          <w:sz w:val="24"/>
          <w:szCs w:val="24"/>
        </w:rPr>
        <w:t xml:space="preserve"> will be tight fitting.</w:t>
      </w:r>
    </w:p>
    <w:p w14:paraId="28754512"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If</w:t>
      </w:r>
      <w:r w:rsidR="00FF4ECD" w:rsidRPr="00E96CDB">
        <w:rPr>
          <w:rFonts w:ascii="Times New Roman" w:hAnsi="Times New Roman" w:cs="Times New Roman"/>
          <w:sz w:val="24"/>
          <w:szCs w:val="24"/>
        </w:rPr>
        <w:t xml:space="preserve"> a child falls asleep in a car seat I will move them to their crib unless a written note from the child’s physician is on file.</w:t>
      </w:r>
    </w:p>
    <w:p w14:paraId="35E79BE1" w14:textId="77777777" w:rsidR="00FF4ECD"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Staff</w:t>
      </w:r>
      <w:r w:rsidR="00FF4ECD" w:rsidRPr="00E96CDB">
        <w:rPr>
          <w:rFonts w:ascii="Times New Roman" w:hAnsi="Times New Roman" w:cs="Times New Roman"/>
          <w:sz w:val="24"/>
          <w:szCs w:val="24"/>
        </w:rPr>
        <w:t xml:space="preserve"> will ensure that awake, non-mobile children have time each day to spend in a prone position ("tummy time").</w:t>
      </w:r>
    </w:p>
    <w:p w14:paraId="1153E680" w14:textId="77777777" w:rsidR="005051B9" w:rsidRPr="00E96CDB" w:rsidRDefault="00D9480D" w:rsidP="00FF4ECD">
      <w:pPr>
        <w:rPr>
          <w:rFonts w:ascii="Times New Roman" w:hAnsi="Times New Roman" w:cs="Times New Roman"/>
          <w:sz w:val="24"/>
          <w:szCs w:val="24"/>
        </w:rPr>
      </w:pPr>
      <w:r w:rsidRPr="00E96CDB">
        <w:rPr>
          <w:rFonts w:ascii="Times New Roman" w:hAnsi="Times New Roman" w:cs="Times New Roman"/>
          <w:sz w:val="24"/>
          <w:szCs w:val="24"/>
        </w:rPr>
        <w:t>· All</w:t>
      </w:r>
      <w:r w:rsidR="00FF4ECD" w:rsidRPr="00E96CDB">
        <w:rPr>
          <w:rFonts w:ascii="Times New Roman" w:hAnsi="Times New Roman" w:cs="Times New Roman"/>
          <w:sz w:val="24"/>
          <w:szCs w:val="24"/>
        </w:rPr>
        <w:t xml:space="preserve"> staff members, substitutes, and volunteers will be trained on these procedures before they begin working with children.</w:t>
      </w:r>
    </w:p>
    <w:p w14:paraId="5ABE7538" w14:textId="77777777" w:rsidR="00FF4ECD" w:rsidRPr="007E6A82" w:rsidRDefault="00FF4ECD" w:rsidP="00FF4ECD">
      <w:pPr>
        <w:rPr>
          <w:rFonts w:ascii="Times New Roman" w:hAnsi="Times New Roman" w:cs="Times New Roman"/>
          <w:b/>
          <w:sz w:val="24"/>
          <w:szCs w:val="24"/>
        </w:rPr>
      </w:pPr>
      <w:r w:rsidRPr="00E96CDB">
        <w:rPr>
          <w:rFonts w:ascii="Times New Roman" w:hAnsi="Times New Roman" w:cs="Times New Roman"/>
          <w:sz w:val="24"/>
          <w:szCs w:val="24"/>
        </w:rPr>
        <w:t xml:space="preserve"> </w:t>
      </w:r>
    </w:p>
    <w:p w14:paraId="57A3D270" w14:textId="77777777" w:rsidR="00FF4ECD" w:rsidRPr="007E6A82" w:rsidRDefault="00FF4ECD" w:rsidP="00FF4ECD">
      <w:pPr>
        <w:rPr>
          <w:rFonts w:ascii="Times New Roman" w:hAnsi="Times New Roman" w:cs="Times New Roman"/>
          <w:b/>
          <w:sz w:val="24"/>
          <w:szCs w:val="24"/>
        </w:rPr>
      </w:pPr>
      <w:r w:rsidRPr="007E6A82">
        <w:rPr>
          <w:rFonts w:ascii="Times New Roman" w:hAnsi="Times New Roman" w:cs="Times New Roman"/>
          <w:b/>
          <w:sz w:val="24"/>
          <w:szCs w:val="24"/>
        </w:rPr>
        <w:t>Shaken Baby Syndrome (SBS)</w:t>
      </w:r>
    </w:p>
    <w:p w14:paraId="42CCFE82"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staff, including substitutes and emergency back-up providers, must have attended an approved training in the identification, prevention, and grave effects of shaking babies, before being allowed to work. </w:t>
      </w:r>
    </w:p>
    <w:p w14:paraId="4D4CA9AD"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 </w:t>
      </w:r>
    </w:p>
    <w:p w14:paraId="111633A2"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Proper hand washing procedures will be followed to prevent the spread of disease.  Hand washing procedures will be posted at all of the sinks. </w:t>
      </w:r>
    </w:p>
    <w:p w14:paraId="1BC782E7"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All children will need to have a Health Report on file.  The examination for a child under age 2 needs to be dated not more than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children over 2 years of age will need to be updated every 2 years.  School aged children will need only a health history on file.  </w:t>
      </w:r>
    </w:p>
    <w:p w14:paraId="4FF5A279"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will need to be properly immunized and an immunization record will need to be on file within 30 days of the first day of attendance. </w:t>
      </w:r>
    </w:p>
    <w:p w14:paraId="1D66CB89"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w:t>
      </w:r>
      <w:r w:rsidR="009C29C6" w:rsidRPr="00235C71">
        <w:rPr>
          <w:rFonts w:ascii="Times New Roman" w:hAnsi="Times New Roman" w:cs="Times New Roman"/>
          <w:sz w:val="24"/>
          <w:szCs w:val="24"/>
        </w:rPr>
        <w:t xml:space="preserve">Children 5 years and older will be given a 30 </w:t>
      </w:r>
      <w:r w:rsidR="009C29C6" w:rsidRPr="00235C71">
        <w:rPr>
          <w:rFonts w:ascii="Times New Roman" w:hAnsi="Times New Roman" w:cs="Times New Roman"/>
          <w:sz w:val="24"/>
          <w:szCs w:val="24"/>
        </w:rPr>
        <w:lastRenderedPageBreak/>
        <w:t>minute rest period if in care more than 4 hours</w:t>
      </w:r>
      <w:r w:rsidR="00235C71" w:rsidRPr="00235C71">
        <w:rPr>
          <w:rFonts w:ascii="Times New Roman" w:hAnsi="Times New Roman" w:cs="Times New Roman"/>
          <w:sz w:val="24"/>
          <w:szCs w:val="24"/>
        </w:rPr>
        <w:t xml:space="preserve"> in which they will be given quiet activities so as to allow the other children to fall asleep and enjoy some quiet time themselves.</w:t>
      </w:r>
      <w:r w:rsidR="00235C71">
        <w:rPr>
          <w:rFonts w:ascii="Times New Roman" w:hAnsi="Times New Roman" w:cs="Times New Roman"/>
          <w:sz w:val="24"/>
          <w:szCs w:val="24"/>
        </w:rPr>
        <w:t xml:space="preserve"> </w:t>
      </w:r>
      <w:r w:rsidR="009C29C6">
        <w:rPr>
          <w:rFonts w:ascii="Times New Roman" w:hAnsi="Times New Roman" w:cs="Times New Roman"/>
          <w:sz w:val="24"/>
          <w:szCs w:val="24"/>
        </w:rPr>
        <w:t xml:space="preserve"> </w:t>
      </w:r>
    </w:p>
    <w:p w14:paraId="0B9AF681" w14:textId="77777777" w:rsidR="00543A4D"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A crib or playpen is provided for each child less than o</w:t>
      </w:r>
      <w:r w:rsidR="00543A4D">
        <w:rPr>
          <w:rFonts w:ascii="Times New Roman" w:hAnsi="Times New Roman" w:cs="Times New Roman"/>
          <w:sz w:val="24"/>
          <w:szCs w:val="24"/>
        </w:rPr>
        <w:t>ne year of age.  Children age 14</w:t>
      </w:r>
      <w:r w:rsidRPr="00E96CDB">
        <w:rPr>
          <w:rFonts w:ascii="Times New Roman" w:hAnsi="Times New Roman" w:cs="Times New Roman"/>
          <w:sz w:val="24"/>
          <w:szCs w:val="24"/>
        </w:rPr>
        <w:t xml:space="preserve"> months and older will </w:t>
      </w:r>
      <w:r w:rsidR="00543A4D">
        <w:rPr>
          <w:rFonts w:ascii="Times New Roman" w:hAnsi="Times New Roman" w:cs="Times New Roman"/>
          <w:sz w:val="24"/>
          <w:szCs w:val="24"/>
        </w:rPr>
        <w:t>transition from playpen to cots for sleeping.</w:t>
      </w:r>
      <w:r w:rsidRPr="00E96CDB">
        <w:rPr>
          <w:rFonts w:ascii="Times New Roman" w:hAnsi="Times New Roman" w:cs="Times New Roman"/>
          <w:sz w:val="24"/>
          <w:szCs w:val="24"/>
        </w:rPr>
        <w:t xml:space="preserve"> </w:t>
      </w:r>
    </w:p>
    <w:p w14:paraId="52EF5B06" w14:textId="77777777" w:rsidR="00C77303" w:rsidRDefault="00C77303" w:rsidP="005051B9">
      <w:pPr>
        <w:ind w:firstLine="720"/>
        <w:rPr>
          <w:rFonts w:ascii="Times New Roman" w:hAnsi="Times New Roman" w:cs="Times New Roman"/>
          <w:sz w:val="24"/>
          <w:szCs w:val="24"/>
        </w:rPr>
      </w:pPr>
    </w:p>
    <w:p w14:paraId="4383DCCE" w14:textId="77777777" w:rsidR="00FF4ECD" w:rsidRPr="007E6A82" w:rsidRDefault="00FF4ECD" w:rsidP="005051B9">
      <w:pPr>
        <w:ind w:firstLine="720"/>
        <w:rPr>
          <w:rFonts w:ascii="Times New Roman" w:hAnsi="Times New Roman" w:cs="Times New Roman"/>
          <w:b/>
          <w:sz w:val="24"/>
          <w:szCs w:val="24"/>
        </w:rPr>
      </w:pPr>
      <w:r w:rsidRPr="007E6A82">
        <w:rPr>
          <w:rFonts w:ascii="Times New Roman" w:hAnsi="Times New Roman" w:cs="Times New Roman"/>
          <w:b/>
          <w:sz w:val="24"/>
          <w:szCs w:val="24"/>
        </w:rPr>
        <w:t>Transportation tracking:</w:t>
      </w:r>
    </w:p>
    <w:p w14:paraId="34BAACB1" w14:textId="77777777" w:rsidR="00FF4ECD" w:rsidRPr="00E96CDB" w:rsidRDefault="00FF4ECD" w:rsidP="005051B9">
      <w:pPr>
        <w:ind w:firstLine="720"/>
        <w:rPr>
          <w:rFonts w:ascii="Times New Roman" w:hAnsi="Times New Roman" w:cs="Times New Roman"/>
          <w:sz w:val="24"/>
          <w:szCs w:val="24"/>
        </w:rPr>
      </w:pPr>
      <w:r w:rsidRPr="00E96CDB">
        <w:rPr>
          <w:rFonts w:ascii="Times New Roman" w:hAnsi="Times New Roman" w:cs="Times New Roman"/>
          <w:sz w:val="24"/>
          <w:szCs w:val="24"/>
        </w:rPr>
        <w:t xml:space="preserve">Children being transported to and from school will be transported by Bright Beginnings Academy for Kids staff. </w:t>
      </w:r>
      <w:r w:rsidRPr="003034F4">
        <w:rPr>
          <w:rFonts w:ascii="Times New Roman" w:hAnsi="Times New Roman" w:cs="Times New Roman"/>
          <w:sz w:val="24"/>
          <w:szCs w:val="24"/>
        </w:rPr>
        <w:t xml:space="preserve">A clipboard with the names of children to be picked up and phone numbers of the schools will be taken along and times documented at the time of pick up or drop off. </w:t>
      </w:r>
      <w:r w:rsidR="00543A4D">
        <w:rPr>
          <w:rFonts w:ascii="Times New Roman" w:hAnsi="Times New Roman" w:cs="Times New Roman"/>
          <w:sz w:val="24"/>
          <w:szCs w:val="24"/>
        </w:rPr>
        <w:t xml:space="preserve">Each vehicle is equipped with alarms to ensure that all children have exited the vehicle. These alarms are used any time children are transported. </w:t>
      </w:r>
    </w:p>
    <w:p w14:paraId="787FE4AE" w14:textId="77777777" w:rsidR="00CB4206" w:rsidRDefault="00FF4ECD" w:rsidP="00CB4206">
      <w:pPr>
        <w:ind w:firstLine="720"/>
        <w:rPr>
          <w:rFonts w:ascii="Times New Roman" w:hAnsi="Times New Roman" w:cs="Times New Roman"/>
          <w:sz w:val="24"/>
          <w:szCs w:val="24"/>
        </w:rPr>
      </w:pPr>
      <w:r w:rsidRPr="00E96CDB">
        <w:rPr>
          <w:rFonts w:ascii="Times New Roman" w:hAnsi="Times New Roman" w:cs="Times New Roman"/>
          <w:sz w:val="24"/>
          <w:szCs w:val="24"/>
        </w:rPr>
        <w:t xml:space="preserve">During field trips children will be transported by Bright Beginnings, chartered vehicles or parent’s vehicles. Bright Beginnings is insured for non-owned, borrowed and hired vehicles as well as our vehicle. </w:t>
      </w:r>
      <w:r w:rsidRPr="003034F4">
        <w:rPr>
          <w:rFonts w:ascii="Times New Roman" w:hAnsi="Times New Roman" w:cs="Times New Roman"/>
          <w:sz w:val="24"/>
          <w:szCs w:val="24"/>
        </w:rPr>
        <w:t>With any method of transportation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w:t>
      </w:r>
      <w:r w:rsidRPr="00E96CDB">
        <w:rPr>
          <w:rFonts w:ascii="Times New Roman" w:hAnsi="Times New Roman" w:cs="Times New Roman"/>
          <w:sz w:val="24"/>
          <w:szCs w:val="24"/>
        </w:rPr>
        <w:t xml:space="preserve"> </w:t>
      </w:r>
      <w:r w:rsidRPr="003034F4">
        <w:rPr>
          <w:rFonts w:ascii="Times New Roman" w:hAnsi="Times New Roman" w:cs="Times New Roman"/>
          <w:sz w:val="24"/>
          <w:szCs w:val="24"/>
        </w:rPr>
        <w:t>Each driver will receive a list of children they are to have in their vehicle if parents are transporting and they will count after loading and unloading.</w:t>
      </w:r>
      <w:r w:rsidRPr="00E96CDB">
        <w:rPr>
          <w:rFonts w:ascii="Times New Roman" w:hAnsi="Times New Roman" w:cs="Times New Roman"/>
          <w:sz w:val="24"/>
          <w:szCs w:val="24"/>
        </w:rPr>
        <w:t xml:space="preserve"> </w:t>
      </w:r>
    </w:p>
    <w:p w14:paraId="5D74D401" w14:textId="77777777" w:rsidR="00CB4206" w:rsidRDefault="00CB4206" w:rsidP="00CB4206">
      <w:pPr>
        <w:ind w:firstLine="720"/>
        <w:rPr>
          <w:rFonts w:ascii="Times New Roman" w:hAnsi="Times New Roman" w:cs="Times New Roman"/>
          <w:sz w:val="24"/>
          <w:szCs w:val="24"/>
        </w:rPr>
      </w:pPr>
    </w:p>
    <w:p w14:paraId="65F620AC" w14:textId="77777777" w:rsidR="00CB4206" w:rsidRDefault="00CB4206" w:rsidP="00CB4206">
      <w:pPr>
        <w:ind w:firstLine="720"/>
        <w:rPr>
          <w:rFonts w:ascii="Times New Roman" w:hAnsi="Times New Roman" w:cs="Times New Roman"/>
          <w:sz w:val="24"/>
          <w:szCs w:val="24"/>
        </w:rPr>
      </w:pPr>
      <w:r>
        <w:rPr>
          <w:rFonts w:ascii="Times New Roman" w:hAnsi="Times New Roman" w:cs="Times New Roman"/>
          <w:b/>
          <w:sz w:val="24"/>
          <w:szCs w:val="24"/>
          <w:u w:val="single"/>
        </w:rPr>
        <w:t>N</w:t>
      </w:r>
      <w:r w:rsidR="007E6A82" w:rsidRPr="007E6A82">
        <w:rPr>
          <w:rFonts w:ascii="Times New Roman" w:hAnsi="Times New Roman" w:cs="Times New Roman"/>
          <w:b/>
          <w:sz w:val="24"/>
          <w:szCs w:val="24"/>
          <w:u w:val="single"/>
        </w:rPr>
        <w:t>UTRITION POLICY</w:t>
      </w:r>
    </w:p>
    <w:p w14:paraId="2E505F6C" w14:textId="77777777" w:rsidR="00CB4206" w:rsidRDefault="00CB4206" w:rsidP="00CB4206">
      <w:pPr>
        <w:rPr>
          <w:rFonts w:ascii="Times New Roman" w:hAnsi="Times New Roman" w:cs="Times New Roman"/>
          <w:sz w:val="24"/>
          <w:szCs w:val="24"/>
        </w:rPr>
      </w:pPr>
    </w:p>
    <w:p w14:paraId="5C696C27" w14:textId="77777777" w:rsidR="00CB4206" w:rsidRDefault="00FF4ECD" w:rsidP="00CB4206">
      <w:pPr>
        <w:rPr>
          <w:b/>
        </w:rPr>
      </w:pPr>
      <w:r w:rsidRPr="00E96CDB">
        <w:t>Bright Beginnings participates in The USDA Child and Adult Food Program.  We follow USDA guidelines when planning our menus</w:t>
      </w:r>
    </w:p>
    <w:p w14:paraId="5366FDAB" w14:textId="77777777" w:rsidR="00CB4206" w:rsidRDefault="00CB4206" w:rsidP="00CB4206">
      <w:pPr>
        <w:pStyle w:val="BodyText"/>
        <w:jc w:val="center"/>
        <w:rPr>
          <w:rFonts w:asciiTheme="minorHAnsi" w:hAnsiTheme="minorHAnsi"/>
          <w:b/>
          <w:bCs/>
          <w:sz w:val="28"/>
          <w:szCs w:val="28"/>
        </w:rPr>
      </w:pPr>
      <w:r>
        <w:rPr>
          <w:rFonts w:asciiTheme="minorHAnsi" w:hAnsiTheme="minorHAnsi"/>
          <w:b/>
          <w:bCs/>
          <w:sz w:val="28"/>
          <w:szCs w:val="28"/>
        </w:rPr>
        <w:t>Nondiscrimination statement with Complaint Filing Procedure</w:t>
      </w:r>
    </w:p>
    <w:p w14:paraId="311E595F" w14:textId="77777777" w:rsidR="00CB4206" w:rsidRDefault="00CB4206" w:rsidP="00CB4206">
      <w:pPr>
        <w:pStyle w:val="BodyText"/>
        <w:rPr>
          <w:rFonts w:asciiTheme="minorHAnsi" w:hAnsiTheme="minorHAnsi"/>
          <w:bCs/>
          <w:sz w:val="24"/>
          <w:szCs w:val="24"/>
        </w:rPr>
      </w:pPr>
    </w:p>
    <w:p w14:paraId="74575997" w14:textId="77777777" w:rsidR="00CB4206" w:rsidRDefault="00CB4206" w:rsidP="00CB4206">
      <w:pPr>
        <w:spacing w:after="120"/>
      </w:pPr>
      <w: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5614EC04" w14:textId="77777777"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t xml:space="preserve">If you wish to file a Civil Rights program complaint of discrimination, complete the </w:t>
      </w:r>
      <w:r>
        <w:rPr>
          <w:rFonts w:asciiTheme="minorHAnsi" w:hAnsiTheme="minorHAnsi"/>
          <w:bCs/>
          <w:i/>
          <w:sz w:val="22"/>
          <w:szCs w:val="22"/>
        </w:rPr>
        <w:t>USDA Program Discrimination Complaint Form</w:t>
      </w:r>
      <w:r>
        <w:rPr>
          <w:rFonts w:asciiTheme="minorHAnsi" w:hAnsiTheme="minorHAnsi"/>
          <w:bCs/>
          <w:sz w:val="22"/>
          <w:szCs w:val="22"/>
        </w:rPr>
        <w:t xml:space="preserve">, found online at </w:t>
      </w:r>
      <w:hyperlink r:id="rId14" w:history="1">
        <w:r>
          <w:rPr>
            <w:rStyle w:val="Hyperlink"/>
            <w:rFonts w:asciiTheme="minorHAnsi" w:hAnsiTheme="minorHAnsi"/>
            <w:bCs/>
            <w:sz w:val="22"/>
            <w:szCs w:val="22"/>
          </w:rPr>
          <w:t>http://www.ascr.usda.gov/complaint_filing_cust.html</w:t>
        </w:r>
      </w:hyperlink>
      <w:r>
        <w:rPr>
          <w:rFonts w:asciiTheme="minorHAnsi" w:hAnsiTheme="minorHAnsi"/>
          <w:bCs/>
          <w:sz w:val="22"/>
          <w:szCs w:val="22"/>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5" w:history="1">
        <w:r>
          <w:rPr>
            <w:rStyle w:val="Hyperlink"/>
            <w:rFonts w:asciiTheme="minorHAnsi" w:hAnsiTheme="minorHAnsi"/>
            <w:bCs/>
            <w:sz w:val="22"/>
            <w:szCs w:val="22"/>
          </w:rPr>
          <w:t>program.intake@usda.gov</w:t>
        </w:r>
      </w:hyperlink>
      <w:r>
        <w:rPr>
          <w:rFonts w:asciiTheme="minorHAnsi" w:hAnsiTheme="minorHAnsi"/>
          <w:bCs/>
          <w:sz w:val="22"/>
          <w:szCs w:val="22"/>
        </w:rPr>
        <w:t xml:space="preserve">.   </w:t>
      </w:r>
    </w:p>
    <w:p w14:paraId="7BAF4086" w14:textId="77777777" w:rsidR="00CB4206" w:rsidRDefault="00CB4206" w:rsidP="00CB4206">
      <w:pPr>
        <w:pStyle w:val="BodyText"/>
        <w:spacing w:after="120"/>
        <w:jc w:val="left"/>
        <w:rPr>
          <w:rFonts w:asciiTheme="minorHAnsi" w:hAnsiTheme="minorHAnsi"/>
          <w:bCs/>
          <w:sz w:val="22"/>
          <w:szCs w:val="22"/>
        </w:rPr>
      </w:pPr>
      <w:r>
        <w:rPr>
          <w:rFonts w:asciiTheme="minorHAnsi" w:hAnsiTheme="minorHAnsi"/>
          <w:bCs/>
          <w:sz w:val="22"/>
          <w:szCs w:val="22"/>
        </w:rPr>
        <w:t>Individuals who are deaf, hard of hearing or have speech disabilities may contact USDA through the Federal Relay Service at (800) 877-8339; or (800) 845-6136 (Spanish).</w:t>
      </w:r>
    </w:p>
    <w:p w14:paraId="0D4B442D" w14:textId="77777777" w:rsidR="00BB015D" w:rsidRPr="00BB015D" w:rsidRDefault="00CB4206" w:rsidP="00CB4206">
      <w:pPr>
        <w:pStyle w:val="BodyText"/>
        <w:spacing w:after="120"/>
        <w:jc w:val="left"/>
        <w:rPr>
          <w:rFonts w:ascii="Times New Roman" w:hAnsi="Times New Roman"/>
          <w:b/>
          <w:sz w:val="20"/>
        </w:rPr>
      </w:pPr>
      <w:r>
        <w:rPr>
          <w:rFonts w:asciiTheme="minorHAnsi" w:hAnsiTheme="minorHAnsi"/>
          <w:bCs/>
          <w:sz w:val="22"/>
          <w:szCs w:val="22"/>
        </w:rPr>
        <w:lastRenderedPageBreak/>
        <w:t>USDA is an equal opportunity provider and employer.</w:t>
      </w:r>
    </w:p>
    <w:p w14:paraId="1B83309E" w14:textId="77777777" w:rsidR="00965164" w:rsidRDefault="00965164" w:rsidP="005051B9">
      <w:pPr>
        <w:ind w:firstLine="720"/>
        <w:rPr>
          <w:rFonts w:ascii="Times New Roman" w:hAnsi="Times New Roman" w:cs="Times New Roman"/>
          <w:sz w:val="24"/>
          <w:szCs w:val="24"/>
        </w:rPr>
      </w:pPr>
    </w:p>
    <w:p w14:paraId="12ECCEB4" w14:textId="77777777" w:rsidR="00FF4ECD" w:rsidRDefault="00CB4206" w:rsidP="005051B9">
      <w:pPr>
        <w:ind w:firstLine="720"/>
        <w:rPr>
          <w:rFonts w:ascii="Times New Roman" w:hAnsi="Times New Roman" w:cs="Times New Roman"/>
          <w:sz w:val="24"/>
          <w:szCs w:val="24"/>
        </w:rPr>
      </w:pPr>
      <w:r>
        <w:rPr>
          <w:rFonts w:ascii="Times New Roman" w:hAnsi="Times New Roman" w:cs="Times New Roman"/>
          <w:sz w:val="24"/>
          <w:szCs w:val="24"/>
        </w:rPr>
        <w:t>Lunches will be prepared at the center in accordance with CACFP standards.</w:t>
      </w:r>
      <w:r w:rsidR="00FF4ECD" w:rsidRPr="00E96CDB">
        <w:rPr>
          <w:rFonts w:ascii="Times New Roman" w:hAnsi="Times New Roman" w:cs="Times New Roman"/>
          <w:sz w:val="24"/>
          <w:szCs w:val="24"/>
        </w:rPr>
        <w:t xml:space="preserve">  </w:t>
      </w:r>
      <w:r w:rsidR="00A03E52">
        <w:rPr>
          <w:rFonts w:ascii="Times New Roman" w:hAnsi="Times New Roman" w:cs="Times New Roman"/>
          <w:sz w:val="24"/>
          <w:szCs w:val="24"/>
        </w:rPr>
        <w:t xml:space="preserve">Breakfast and snacks will be prepared at the center. </w:t>
      </w:r>
      <w:r w:rsidR="00FF4ECD" w:rsidRPr="00E96CDB">
        <w:rPr>
          <w:rFonts w:ascii="Times New Roman" w:hAnsi="Times New Roman" w:cs="Times New Roman"/>
          <w:sz w:val="24"/>
          <w:szCs w:val="24"/>
        </w:rPr>
        <w:t xml:space="preserve">We will provide breakfast, lunch and afternoon snack </w:t>
      </w:r>
      <w:r>
        <w:rPr>
          <w:rFonts w:ascii="Times New Roman" w:hAnsi="Times New Roman" w:cs="Times New Roman"/>
          <w:sz w:val="24"/>
          <w:szCs w:val="24"/>
        </w:rPr>
        <w:t xml:space="preserve">and dinner </w:t>
      </w:r>
      <w:r w:rsidR="00FF4ECD" w:rsidRPr="00E96CDB">
        <w:rPr>
          <w:rFonts w:ascii="Times New Roman" w:hAnsi="Times New Roman" w:cs="Times New Roman"/>
          <w:sz w:val="24"/>
          <w:szCs w:val="24"/>
        </w:rPr>
        <w:t xml:space="preserve">to all children in attendance at the times identified in the daily schedule.  School-aged children will be offered an afternoon snack upon return from school. </w:t>
      </w:r>
    </w:p>
    <w:p w14:paraId="21C296CD" w14:textId="77777777" w:rsidR="0078232F" w:rsidRDefault="0078232F" w:rsidP="005051B9">
      <w:pPr>
        <w:ind w:firstLine="720"/>
        <w:rPr>
          <w:rFonts w:ascii="Times New Roman" w:hAnsi="Times New Roman" w:cs="Times New Roman"/>
          <w:sz w:val="24"/>
          <w:szCs w:val="24"/>
        </w:rPr>
      </w:pPr>
      <w:r>
        <w:rPr>
          <w:rFonts w:ascii="Times New Roman" w:hAnsi="Times New Roman" w:cs="Times New Roman"/>
          <w:sz w:val="24"/>
          <w:szCs w:val="24"/>
        </w:rPr>
        <w:t>Bright Beginnings Academy for Kids does not allow children to bring in outside food, except for class parties in which the teachers will make requests and birthday treats. NO PEANUTS OR NUTS OF ANY KIND ARE TO BE BROUGHT IN AT ANY TIME!</w:t>
      </w:r>
    </w:p>
    <w:p w14:paraId="411FEDEB"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who attend during the early morning or late afternoon hours will be offered a snack to ensure that they never go without food for more </w:t>
      </w:r>
      <w:r w:rsidR="00965164" w:rsidRPr="00E751B3">
        <w:rPr>
          <w:rFonts w:ascii="Times New Roman" w:hAnsi="Times New Roman" w:cs="Times New Roman"/>
          <w:sz w:val="24"/>
          <w:szCs w:val="24"/>
        </w:rPr>
        <w:t>than</w:t>
      </w:r>
      <w:r w:rsidRPr="00E751B3">
        <w:rPr>
          <w:rFonts w:ascii="Times New Roman" w:hAnsi="Times New Roman" w:cs="Times New Roman"/>
          <w:sz w:val="24"/>
          <w:szCs w:val="24"/>
        </w:rPr>
        <w:t xml:space="preserve"> 3 hours. Weekly records of meals and snacks are available for parents to review.  If a menu must be changed for any reason, the food substituted will be noted on the posted menu. </w:t>
      </w:r>
    </w:p>
    <w:p w14:paraId="00F73A19"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Children </w:t>
      </w:r>
      <w:r w:rsidR="00CC1AD0">
        <w:rPr>
          <w:rFonts w:ascii="Times New Roman" w:hAnsi="Times New Roman" w:cs="Times New Roman"/>
          <w:sz w:val="24"/>
          <w:szCs w:val="24"/>
        </w:rPr>
        <w:t xml:space="preserve">ages 2 and older will eat family style, children under age 2 will have plates prepared for them given them all the options and opportunity for seconds at lunch and dinner. </w:t>
      </w:r>
      <w:r w:rsidRPr="00E751B3">
        <w:rPr>
          <w:rFonts w:ascii="Times New Roman" w:hAnsi="Times New Roman" w:cs="Times New Roman"/>
          <w:sz w:val="24"/>
          <w:szCs w:val="24"/>
        </w:rPr>
        <w:t xml:space="preserve">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 </w:t>
      </w:r>
    </w:p>
    <w:p w14:paraId="277C8FE0"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Birthday and holiday treats are allowed.  Please try to provide nutritious choices low in fat and sugar. </w:t>
      </w:r>
      <w:r w:rsidR="00007115" w:rsidRPr="00E751B3">
        <w:rPr>
          <w:rFonts w:ascii="Times New Roman" w:hAnsi="Times New Roman" w:cs="Times New Roman"/>
          <w:sz w:val="24"/>
          <w:szCs w:val="24"/>
        </w:rPr>
        <w:t xml:space="preserve">Bright Beginnings Academy is a peanut free center. Please do not send snacks or treats that include peanuts, peanut butter or anything containing those things. </w:t>
      </w:r>
    </w:p>
    <w:p w14:paraId="70A84017"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Children younger than 12 months must be served formula or breast milk, unless written direction is on file from the child's health care professional.  All bottles and commercial baby food must be labeled with your child's name.</w:t>
      </w:r>
    </w:p>
    <w:p w14:paraId="01AFB526"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Babies will be held for bottle-feeding.  Bottles will never be propped and unused formula or breast milk will be disposed of immediately.   </w:t>
      </w:r>
    </w:p>
    <w:p w14:paraId="4CC51532"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If your child has special dietary needs or has food allergies parents must notify the center in writing.  Food allergies will be posted for staff to view. </w:t>
      </w:r>
    </w:p>
    <w:p w14:paraId="3FCB0751" w14:textId="77777777" w:rsidR="00FF4ECD" w:rsidRPr="00E751B3" w:rsidRDefault="00FF4ECD" w:rsidP="00007115">
      <w:pPr>
        <w:ind w:firstLine="720"/>
        <w:rPr>
          <w:rFonts w:ascii="Times New Roman" w:hAnsi="Times New Roman" w:cs="Times New Roman"/>
          <w:sz w:val="24"/>
          <w:szCs w:val="24"/>
        </w:rPr>
      </w:pPr>
      <w:r w:rsidRPr="00E751B3">
        <w:rPr>
          <w:rFonts w:ascii="Times New Roman" w:hAnsi="Times New Roman" w:cs="Times New Roman"/>
          <w:sz w:val="24"/>
          <w:szCs w:val="24"/>
        </w:rPr>
        <w:t xml:space="preserve">Food will be stored up off of the floor and once opened, in airtight containers. </w:t>
      </w:r>
    </w:p>
    <w:p w14:paraId="6AE48B56" w14:textId="77777777" w:rsidR="00FF4ECD" w:rsidRPr="00E751B3"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 xml:space="preserve">Refrigerator (40 degrees or colder) and freezer temperatures (0 degrees or colder) will be properly maintained. </w:t>
      </w:r>
    </w:p>
    <w:p w14:paraId="5CC24512" w14:textId="77777777" w:rsidR="00FF4ECD" w:rsidRDefault="00FF4ECD" w:rsidP="006C25DB">
      <w:pPr>
        <w:ind w:firstLine="720"/>
        <w:rPr>
          <w:rFonts w:ascii="Times New Roman" w:hAnsi="Times New Roman" w:cs="Times New Roman"/>
          <w:sz w:val="24"/>
          <w:szCs w:val="24"/>
        </w:rPr>
      </w:pPr>
      <w:r w:rsidRPr="00E751B3">
        <w:rPr>
          <w:rFonts w:ascii="Times New Roman" w:hAnsi="Times New Roman" w:cs="Times New Roman"/>
          <w:sz w:val="24"/>
          <w:szCs w:val="24"/>
        </w:rPr>
        <w:t xml:space="preserve">Dishes will be washed and sanitized in accordance with licensing regulations </w:t>
      </w:r>
      <w:r w:rsidR="00007115" w:rsidRPr="00E751B3">
        <w:rPr>
          <w:rFonts w:ascii="Times New Roman" w:hAnsi="Times New Roman" w:cs="Times New Roman"/>
          <w:sz w:val="24"/>
          <w:szCs w:val="24"/>
        </w:rPr>
        <w:t xml:space="preserve">using a commercial dishwasher or the 3 bucket method using hot soapy water, clear water and a bleach water solution for 2 minutes. </w:t>
      </w:r>
    </w:p>
    <w:p w14:paraId="23E0B3DC" w14:textId="77777777" w:rsidR="009C29C6" w:rsidRPr="00E751B3" w:rsidRDefault="009C29C6" w:rsidP="00FF4ECD">
      <w:pPr>
        <w:rPr>
          <w:rFonts w:ascii="Times New Roman" w:hAnsi="Times New Roman" w:cs="Times New Roman"/>
          <w:sz w:val="24"/>
          <w:szCs w:val="24"/>
        </w:rPr>
      </w:pPr>
    </w:p>
    <w:p w14:paraId="7E60BD1C" w14:textId="77777777" w:rsidR="00FF4ECD" w:rsidRPr="006C25DB" w:rsidRDefault="00FF4ECD" w:rsidP="00FF4ECD">
      <w:pPr>
        <w:rPr>
          <w:rFonts w:ascii="Times New Roman" w:hAnsi="Times New Roman" w:cs="Times New Roman"/>
          <w:sz w:val="24"/>
          <w:szCs w:val="24"/>
        </w:rPr>
      </w:pPr>
      <w:r w:rsidRPr="006C25DB">
        <w:rPr>
          <w:rFonts w:ascii="Times New Roman" w:hAnsi="Times New Roman" w:cs="Times New Roman"/>
          <w:sz w:val="24"/>
          <w:szCs w:val="24"/>
        </w:rPr>
        <w:t xml:space="preserve">Snack and meal schedule: </w:t>
      </w:r>
    </w:p>
    <w:p w14:paraId="6043D23B" w14:textId="77777777" w:rsidR="00FF4ECD" w:rsidRPr="006C25DB" w:rsidRDefault="00FF4ECD" w:rsidP="00FF4ECD">
      <w:pPr>
        <w:rPr>
          <w:rFonts w:ascii="Times New Roman" w:hAnsi="Times New Roman" w:cs="Times New Roman"/>
          <w:sz w:val="24"/>
          <w:szCs w:val="24"/>
        </w:rPr>
      </w:pPr>
      <w:r w:rsidRPr="006C25DB">
        <w:rPr>
          <w:rFonts w:ascii="Times New Roman" w:hAnsi="Times New Roman" w:cs="Times New Roman"/>
          <w:sz w:val="24"/>
          <w:szCs w:val="24"/>
        </w:rPr>
        <w:t xml:space="preserve">Breakfast will be served at </w:t>
      </w:r>
      <w:r w:rsidR="00CC1AD0" w:rsidRPr="006C25DB">
        <w:rPr>
          <w:rFonts w:ascii="Times New Roman" w:hAnsi="Times New Roman" w:cs="Times New Roman"/>
          <w:sz w:val="24"/>
          <w:szCs w:val="24"/>
        </w:rPr>
        <w:t>9:00am</w:t>
      </w:r>
    </w:p>
    <w:p w14:paraId="24E51367" w14:textId="77777777" w:rsidR="00FF4ECD" w:rsidRPr="006C25DB" w:rsidRDefault="00FF4ECD" w:rsidP="00FF4ECD">
      <w:pPr>
        <w:rPr>
          <w:rFonts w:ascii="Times New Roman" w:hAnsi="Times New Roman" w:cs="Times New Roman"/>
          <w:sz w:val="24"/>
          <w:szCs w:val="24"/>
        </w:rPr>
      </w:pPr>
      <w:r w:rsidRPr="006C25DB">
        <w:rPr>
          <w:rFonts w:ascii="Times New Roman" w:hAnsi="Times New Roman" w:cs="Times New Roman"/>
          <w:sz w:val="24"/>
          <w:szCs w:val="24"/>
        </w:rPr>
        <w:lastRenderedPageBreak/>
        <w:t xml:space="preserve">Lunch will be served at </w:t>
      </w:r>
      <w:r w:rsidR="00CC1AD0" w:rsidRPr="006C25DB">
        <w:rPr>
          <w:rFonts w:ascii="Times New Roman" w:hAnsi="Times New Roman" w:cs="Times New Roman"/>
          <w:sz w:val="24"/>
          <w:szCs w:val="24"/>
        </w:rPr>
        <w:t>12:00pm</w:t>
      </w:r>
    </w:p>
    <w:p w14:paraId="03261476" w14:textId="77777777" w:rsidR="00FF4ECD" w:rsidRPr="006C25DB" w:rsidRDefault="00FF4ECD" w:rsidP="00FF4ECD">
      <w:pPr>
        <w:rPr>
          <w:rFonts w:ascii="Times New Roman" w:hAnsi="Times New Roman" w:cs="Times New Roman"/>
          <w:sz w:val="24"/>
          <w:szCs w:val="24"/>
        </w:rPr>
      </w:pPr>
      <w:r w:rsidRPr="006C25DB">
        <w:rPr>
          <w:rFonts w:ascii="Times New Roman" w:hAnsi="Times New Roman" w:cs="Times New Roman"/>
          <w:sz w:val="24"/>
          <w:szCs w:val="24"/>
        </w:rPr>
        <w:t xml:space="preserve">Snack will be served at </w:t>
      </w:r>
      <w:r w:rsidR="00CC1AD0" w:rsidRPr="006C25DB">
        <w:rPr>
          <w:rFonts w:ascii="Times New Roman" w:hAnsi="Times New Roman" w:cs="Times New Roman"/>
          <w:sz w:val="24"/>
          <w:szCs w:val="24"/>
        </w:rPr>
        <w:t>3:00pm</w:t>
      </w:r>
    </w:p>
    <w:p w14:paraId="66EBB5A0" w14:textId="77777777" w:rsidR="00007115" w:rsidRDefault="00AA0C2A" w:rsidP="00FF4ECD">
      <w:pPr>
        <w:rPr>
          <w:rFonts w:ascii="Times New Roman" w:hAnsi="Times New Roman" w:cs="Times New Roman"/>
          <w:sz w:val="24"/>
          <w:szCs w:val="24"/>
        </w:rPr>
      </w:pPr>
      <w:r w:rsidRPr="006C25DB">
        <w:rPr>
          <w:rFonts w:ascii="Times New Roman" w:hAnsi="Times New Roman" w:cs="Times New Roman"/>
          <w:sz w:val="24"/>
          <w:szCs w:val="24"/>
        </w:rPr>
        <w:t>Another snack</w:t>
      </w:r>
      <w:r w:rsidR="00007115" w:rsidRPr="006C25DB">
        <w:rPr>
          <w:rFonts w:ascii="Times New Roman" w:hAnsi="Times New Roman" w:cs="Times New Roman"/>
          <w:sz w:val="24"/>
          <w:szCs w:val="24"/>
        </w:rPr>
        <w:t xml:space="preserve"> will be served at 6:</w:t>
      </w:r>
      <w:r w:rsidR="00CC1AD0" w:rsidRPr="006C25DB">
        <w:rPr>
          <w:rFonts w:ascii="Times New Roman" w:hAnsi="Times New Roman" w:cs="Times New Roman"/>
          <w:sz w:val="24"/>
          <w:szCs w:val="24"/>
        </w:rPr>
        <w:t>00pm</w:t>
      </w:r>
    </w:p>
    <w:p w14:paraId="7BA3B542" w14:textId="77777777" w:rsidR="00CC1AD0" w:rsidRPr="00E751B3" w:rsidRDefault="00CC1AD0" w:rsidP="00FF4ECD">
      <w:pPr>
        <w:rPr>
          <w:rFonts w:ascii="Times New Roman" w:hAnsi="Times New Roman" w:cs="Times New Roman"/>
          <w:sz w:val="24"/>
          <w:szCs w:val="24"/>
        </w:rPr>
      </w:pPr>
    </w:p>
    <w:p w14:paraId="526D98AA" w14:textId="77777777" w:rsidR="00FF4ECD" w:rsidRPr="00E751B3" w:rsidRDefault="00FF4ECD" w:rsidP="00FF4ECD">
      <w:pPr>
        <w:rPr>
          <w:rFonts w:ascii="Times New Roman" w:hAnsi="Times New Roman" w:cs="Times New Roman"/>
          <w:b/>
          <w:sz w:val="24"/>
          <w:szCs w:val="24"/>
          <w:u w:val="single"/>
        </w:rPr>
      </w:pPr>
      <w:r w:rsidRPr="00E751B3">
        <w:rPr>
          <w:rFonts w:ascii="Times New Roman" w:hAnsi="Times New Roman" w:cs="Times New Roman"/>
          <w:sz w:val="24"/>
          <w:szCs w:val="24"/>
        </w:rPr>
        <w:t xml:space="preserve"> </w:t>
      </w:r>
      <w:r w:rsidRPr="00E751B3">
        <w:rPr>
          <w:rFonts w:ascii="Times New Roman" w:hAnsi="Times New Roman" w:cs="Times New Roman"/>
          <w:b/>
          <w:sz w:val="24"/>
          <w:szCs w:val="24"/>
          <w:u w:val="single"/>
        </w:rPr>
        <w:t>EDUCATION POLICY</w:t>
      </w:r>
    </w:p>
    <w:p w14:paraId="51869CFB" w14:textId="77777777" w:rsidR="00FF4ECD" w:rsidRPr="00E751B3" w:rsidRDefault="00FF4ECD" w:rsidP="00FF4ECD">
      <w:pPr>
        <w:rPr>
          <w:rFonts w:ascii="Times New Roman" w:hAnsi="Times New Roman" w:cs="Times New Roman"/>
          <w:sz w:val="24"/>
          <w:szCs w:val="24"/>
        </w:rPr>
      </w:pPr>
      <w:r w:rsidRPr="00E751B3">
        <w:rPr>
          <w:rFonts w:ascii="Times New Roman" w:hAnsi="Times New Roman" w:cs="Times New Roman"/>
          <w:sz w:val="24"/>
          <w:szCs w:val="24"/>
        </w:rPr>
        <w:t xml:space="preserve"> </w:t>
      </w:r>
      <w:r w:rsidR="005051B9" w:rsidRPr="00E751B3">
        <w:rPr>
          <w:rFonts w:ascii="Times New Roman" w:hAnsi="Times New Roman" w:cs="Times New Roman"/>
          <w:sz w:val="24"/>
          <w:szCs w:val="24"/>
        </w:rPr>
        <w:tab/>
      </w:r>
      <w:r w:rsidRPr="00E751B3">
        <w:rPr>
          <w:rFonts w:ascii="Times New Roman" w:hAnsi="Times New Roman" w:cs="Times New Roman"/>
          <w:sz w:val="24"/>
          <w:szCs w:val="24"/>
        </w:rPr>
        <w:t xml:space="preserve">All staff will have information about Developmentally Appropriate Practices and we will review this information at least annually. </w:t>
      </w:r>
    </w:p>
    <w:p w14:paraId="34412040" w14:textId="77777777" w:rsidR="00FF4ECD" w:rsidRPr="00E96CDB" w:rsidRDefault="00FF4ECD" w:rsidP="005051B9">
      <w:pPr>
        <w:ind w:firstLine="720"/>
        <w:rPr>
          <w:rFonts w:ascii="Times New Roman" w:hAnsi="Times New Roman" w:cs="Times New Roman"/>
          <w:sz w:val="24"/>
          <w:szCs w:val="24"/>
        </w:rPr>
      </w:pPr>
      <w:r w:rsidRPr="00E751B3">
        <w:rPr>
          <w:rFonts w:ascii="Times New Roman" w:hAnsi="Times New Roman" w:cs="Times New Roman"/>
          <w:sz w:val="24"/>
          <w:szCs w:val="24"/>
        </w:rPr>
        <w:t>Bright Beginnings staff will plan activities and provide children with a variety of</w:t>
      </w:r>
      <w:r w:rsidRPr="00E96CDB">
        <w:rPr>
          <w:rFonts w:ascii="Times New Roman" w:hAnsi="Times New Roman" w:cs="Times New Roman"/>
          <w:sz w:val="24"/>
          <w:szCs w:val="24"/>
        </w:rPr>
        <w:t xml:space="preserve"> experiences.  </w:t>
      </w:r>
    </w:p>
    <w:p w14:paraId="417F13A3"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Language development: Books, writing materials, music, stories and games, </w:t>
      </w:r>
      <w:r w:rsidR="00007115" w:rsidRPr="00E96CDB">
        <w:rPr>
          <w:rFonts w:ascii="Times New Roman" w:hAnsi="Times New Roman" w:cs="Times New Roman"/>
          <w:sz w:val="24"/>
          <w:szCs w:val="24"/>
        </w:rPr>
        <w:t>finger plays</w:t>
      </w:r>
      <w:r w:rsidRPr="00E96CDB">
        <w:rPr>
          <w:rFonts w:ascii="Times New Roman" w:hAnsi="Times New Roman" w:cs="Times New Roman"/>
          <w:sz w:val="24"/>
          <w:szCs w:val="24"/>
        </w:rPr>
        <w:t>, poems and flannel board stories</w:t>
      </w:r>
    </w:p>
    <w:p w14:paraId="43212CA1"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w:t>
      </w:r>
      <w:r w:rsidRPr="00007115">
        <w:rPr>
          <w:rFonts w:ascii="Times New Roman" w:hAnsi="Times New Roman" w:cs="Times New Roman"/>
          <w:sz w:val="24"/>
          <w:szCs w:val="24"/>
        </w:rPr>
        <w:t xml:space="preserve">Large muscle skills: Balls, hoops, bubbles, running, jumping, dancing and outdoor play </w:t>
      </w:r>
      <w:r w:rsidR="00D14F09" w:rsidRPr="00007115">
        <w:rPr>
          <w:rFonts w:ascii="Times New Roman" w:hAnsi="Times New Roman" w:cs="Times New Roman"/>
          <w:sz w:val="24"/>
          <w:szCs w:val="24"/>
        </w:rPr>
        <w:t>which includes 15 minutes of teacher lead activities.</w:t>
      </w:r>
      <w:r w:rsidRPr="00E96CDB">
        <w:rPr>
          <w:rFonts w:ascii="Times New Roman" w:hAnsi="Times New Roman" w:cs="Times New Roman"/>
          <w:sz w:val="24"/>
          <w:szCs w:val="24"/>
        </w:rPr>
        <w:t xml:space="preserve"> </w:t>
      </w:r>
    </w:p>
    <w:p w14:paraId="6ABA0336"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Small muscle skills: Puzzles, art and craft activities, manipulative toys and blocks  </w:t>
      </w:r>
    </w:p>
    <w:p w14:paraId="7D1A2FF1" w14:textId="77777777" w:rsidR="00FF4ECD" w:rsidRPr="00E96CDB" w:rsidRDefault="00FF4ECD" w:rsidP="00FF4ECD">
      <w:pPr>
        <w:rPr>
          <w:rFonts w:ascii="Times New Roman" w:hAnsi="Times New Roman" w:cs="Times New Roman"/>
          <w:sz w:val="24"/>
          <w:szCs w:val="24"/>
        </w:rPr>
      </w:pPr>
      <w:r w:rsidRPr="00E96CDB">
        <w:rPr>
          <w:rFonts w:ascii="Times New Roman" w:hAnsi="Times New Roman" w:cs="Times New Roman"/>
          <w:sz w:val="24"/>
          <w:szCs w:val="24"/>
        </w:rPr>
        <w:t xml:space="preserve">         Creative expression: Dramatic play props, puppets, musical instruments and movement activities  </w:t>
      </w:r>
    </w:p>
    <w:p w14:paraId="70AE1E05" w14:textId="77777777" w:rsidR="005051B9" w:rsidRDefault="00FF4ECD" w:rsidP="005051B9">
      <w:pPr>
        <w:rPr>
          <w:rFonts w:ascii="Times New Roman" w:hAnsi="Times New Roman" w:cs="Times New Roman"/>
          <w:sz w:val="24"/>
          <w:szCs w:val="24"/>
        </w:rPr>
      </w:pPr>
      <w:r w:rsidRPr="00E96CDB">
        <w:rPr>
          <w:rFonts w:ascii="Times New Roman" w:hAnsi="Times New Roman" w:cs="Times New Roman"/>
          <w:sz w:val="24"/>
          <w:szCs w:val="24"/>
        </w:rPr>
        <w:t xml:space="preserve">Self-help skills: Cleaning up after ourselves, helping with mealtime preparation, daily responsibilities, and dressing ourselves </w:t>
      </w:r>
    </w:p>
    <w:p w14:paraId="62C28E31" w14:textId="77777777" w:rsidR="005051B9" w:rsidRDefault="00FF4ECD" w:rsidP="005051B9">
      <w:pPr>
        <w:ind w:firstLine="720"/>
      </w:pPr>
      <w:r w:rsidRPr="00E96CDB">
        <w:t>Learning through play is the major component of our program.  Enough time, materials and space will be provided for children to actively explore the world around them.  Children will have an opportunity to use a variety of art materials, manipulative and housekeeping equipment.  Our curriculum will provide exposure to a variety of cultures through music, stories, games and art, and we will celebrate how we are all the same and how we are all different from one another.</w:t>
      </w:r>
      <w:r w:rsidR="00E96CDB" w:rsidRPr="00E96CDB">
        <w:t xml:space="preserve"> </w:t>
      </w:r>
    </w:p>
    <w:p w14:paraId="5CD5C8B0" w14:textId="77777777" w:rsidR="005051B9" w:rsidRDefault="00E96CDB" w:rsidP="005051B9">
      <w:pPr>
        <w:ind w:firstLine="720"/>
      </w:pPr>
      <w:r w:rsidRPr="00E96CDB">
        <w:t>There will not be a religious component to our program, such as mealtime prayers or songs, stories and displays of the religious aspects of particular holidays. The children do however say “thank you” prior to meals. (“Thank you for the food we are about to eat, we may start”)</w:t>
      </w:r>
    </w:p>
    <w:p w14:paraId="1080EE71" w14:textId="77777777" w:rsidR="00E96CDB" w:rsidRPr="00E96CDB" w:rsidRDefault="00E96CDB" w:rsidP="005051B9">
      <w:pPr>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Children, including infants and toddlers, </w:t>
      </w:r>
      <w:r w:rsidRPr="00E96CDB">
        <w:rPr>
          <w:rFonts w:ascii="Times New Roman" w:eastAsia="Times New Roman" w:hAnsi="Times New Roman" w:cs="Times New Roman"/>
          <w:b/>
          <w:bCs/>
          <w:sz w:val="24"/>
          <w:szCs w:val="24"/>
        </w:rPr>
        <w:t>will go outdoors daily</w:t>
      </w:r>
      <w:r w:rsidR="0078232F">
        <w:rPr>
          <w:rFonts w:ascii="Times New Roman" w:eastAsia="Times New Roman" w:hAnsi="Times New Roman" w:cs="Times New Roman"/>
          <w:b/>
          <w:bCs/>
          <w:sz w:val="24"/>
          <w:szCs w:val="24"/>
        </w:rPr>
        <w:t xml:space="preserve"> and will perhaps get dirty</w:t>
      </w:r>
      <w:r w:rsidRPr="00E96CDB">
        <w:rPr>
          <w:rFonts w:ascii="Times New Roman" w:eastAsia="Times New Roman" w:hAnsi="Times New Roman" w:cs="Times New Roman"/>
          <w:sz w:val="24"/>
          <w:szCs w:val="24"/>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degrees we will provide fans or air-conditioning; if it falls below 67 degrees we will call for furnace repair and contact parents to come for their children. </w:t>
      </w:r>
    </w:p>
    <w:p w14:paraId="3D482B1C" w14:textId="77777777"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School age children</w:t>
      </w:r>
      <w:r w:rsidRPr="00E96CDB">
        <w:rPr>
          <w:rFonts w:ascii="Times New Roman" w:eastAsia="Times New Roman" w:hAnsi="Times New Roman" w:cs="Times New Roman"/>
          <w:sz w:val="24"/>
          <w:szCs w:val="24"/>
        </w:rPr>
        <w:t xml:space="preserve"> will have a quiet place to study or relax, access to appropriate materials and activities, and will have ample time for large muscle activities and to participate in food preparation. </w:t>
      </w:r>
    </w:p>
    <w:p w14:paraId="14AAA4A5"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Children under two years of age</w:t>
      </w:r>
      <w:r w:rsidRPr="00E96CDB">
        <w:rPr>
          <w:rFonts w:ascii="Times New Roman" w:eastAsia="Times New Roman" w:hAnsi="Times New Roman" w:cs="Times New Roman"/>
          <w:sz w:val="24"/>
          <w:szCs w:val="24"/>
        </w:rPr>
        <w:t xml:space="preserve"> will have a flexible schedule, which reflects the child's individual needs.  They will be given individual attention including lots of time for talking.  The body position of non-mobile infants and their location in the center will be changed frequently.  </w:t>
      </w:r>
      <w:r w:rsidRPr="00E96CDB">
        <w:rPr>
          <w:rFonts w:ascii="Times New Roman" w:eastAsia="Times New Roman" w:hAnsi="Times New Roman" w:cs="Times New Roman"/>
          <w:sz w:val="24"/>
          <w:szCs w:val="24"/>
        </w:rPr>
        <w:lastRenderedPageBreak/>
        <w:t xml:space="preserve">We will provide safe, open spaces for children whom are creeping and crawling.  Infants and toddlers will be encouraged to play with a wide variety of safe toys and objects. </w:t>
      </w:r>
    </w:p>
    <w:p w14:paraId="717B0EC0"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 written report will be maintained documenting what each child ate, when they slept and when they wet or soiled a diaper.  Parents will share information with us about the child’s night and morning activities and disposition. </w:t>
      </w:r>
    </w:p>
    <w:p w14:paraId="18F1E087" w14:textId="77777777" w:rsidR="005051B9"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Preschool age children</w:t>
      </w:r>
      <w:r w:rsidRPr="00E96CDB">
        <w:rPr>
          <w:rFonts w:ascii="Times New Roman" w:eastAsia="Times New Roman" w:hAnsi="Times New Roman" w:cs="Times New Roman"/>
          <w:sz w:val="24"/>
          <w:szCs w:val="24"/>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14:paraId="123F496D"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occasionally take field trips, including walks around the neighborhood.  Emergency information for each child will be taken whenever the children leave the premises.  You will be notified in advance of any field trip requiring transportation. </w:t>
      </w:r>
      <w:r w:rsidR="00AB4697">
        <w:rPr>
          <w:rFonts w:ascii="Times New Roman" w:eastAsia="Times New Roman" w:hAnsi="Times New Roman" w:cs="Times New Roman"/>
          <w:sz w:val="24"/>
          <w:szCs w:val="24"/>
        </w:rPr>
        <w:t>If a child is unable to go on field trips parent must find alternate care for that day.</w:t>
      </w:r>
    </w:p>
    <w:p w14:paraId="20F09EC9" w14:textId="77777777" w:rsidR="00D233C0"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A schedule of daily activities is posted in each classroom.  Activities at the beginning of the day and at the end of the day will be designed for a wide age range of children working and playing together. Lesson plans will be posted with activities </w:t>
      </w:r>
      <w:r w:rsidR="007E6A82" w:rsidRPr="00E96CDB">
        <w:rPr>
          <w:rFonts w:ascii="Times New Roman" w:eastAsia="Times New Roman" w:hAnsi="Times New Roman" w:cs="Times New Roman"/>
          <w:sz w:val="24"/>
          <w:szCs w:val="24"/>
        </w:rPr>
        <w:t>especially</w:t>
      </w:r>
      <w:r w:rsidRPr="00E96CDB">
        <w:rPr>
          <w:rFonts w:ascii="Times New Roman" w:eastAsia="Times New Roman" w:hAnsi="Times New Roman" w:cs="Times New Roman"/>
          <w:sz w:val="24"/>
          <w:szCs w:val="24"/>
        </w:rPr>
        <w:t xml:space="preserve"> for the beginning and end of the day. Groups of children may be combined at the beginning and at the end of the day. A program of activities is planned a week in advance.  Staff uses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14:paraId="4A0843BC" w14:textId="77777777" w:rsidR="00D233C0" w:rsidRDefault="00D233C0" w:rsidP="00A65CEE">
      <w:pPr>
        <w:spacing w:before="100" w:beforeAutospacing="1" w:after="100" w:afterAutospacing="1" w:line="240" w:lineRule="auto"/>
        <w:rPr>
          <w:rFonts w:ascii="Times New Roman" w:eastAsia="Times New Roman" w:hAnsi="Times New Roman" w:cs="Times New Roman"/>
          <w:sz w:val="24"/>
          <w:szCs w:val="24"/>
        </w:rPr>
      </w:pPr>
      <w:r w:rsidRPr="00D233C0">
        <w:rPr>
          <w:rFonts w:ascii="Times New Roman" w:eastAsia="Times New Roman" w:hAnsi="Times New Roman" w:cs="Times New Roman"/>
          <w:sz w:val="24"/>
          <w:szCs w:val="24"/>
          <w:u w:val="single"/>
        </w:rPr>
        <w:t>Transition:</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Children advancing to the next age group will be transitioned for a minimum of 2 weeks prior to the move. The parents will receive a letter regarding the transition start date, the date of the advancement as well as the teachers’ names and will be offered an opportunity to meet with the teachers. The children will transition at 2 hour increments per day, with the increments being at different times of the day, including naptime, lunchtime, </w:t>
      </w:r>
      <w:r w:rsidR="00A65CEE">
        <w:rPr>
          <w:rFonts w:ascii="Times New Roman" w:eastAsia="Times New Roman" w:hAnsi="Times New Roman" w:cs="Times New Roman"/>
          <w:sz w:val="24"/>
          <w:szCs w:val="24"/>
        </w:rPr>
        <w:t xml:space="preserve">outside time and center time. All portfolios and child records will transfer to the new classroom with the child and the teachers from the old and new classroom will discuss any issues before the move. </w:t>
      </w:r>
    </w:p>
    <w:p w14:paraId="3A1B5E69" w14:textId="77777777" w:rsidR="0078232F" w:rsidRDefault="00A23E5A" w:rsidP="00A65CEE">
      <w:pPr>
        <w:spacing w:before="100" w:beforeAutospacing="1" w:after="100" w:afterAutospacing="1" w:line="240" w:lineRule="auto"/>
        <w:rPr>
          <w:rFonts w:ascii="Times New Roman" w:eastAsia="Times New Roman" w:hAnsi="Times New Roman" w:cs="Times New Roman"/>
          <w:sz w:val="24"/>
          <w:szCs w:val="24"/>
        </w:rPr>
      </w:pPr>
      <w:r w:rsidRPr="00A23E5A">
        <w:rPr>
          <w:rFonts w:ascii="Times New Roman" w:eastAsia="Times New Roman" w:hAnsi="Times New Roman" w:cs="Times New Roman"/>
          <w:sz w:val="24"/>
          <w:szCs w:val="24"/>
          <w:u w:val="single"/>
        </w:rPr>
        <w:t>Screen Time:</w:t>
      </w:r>
      <w:r w:rsidRPr="00A23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child under 36 months shall have no screen time. Children age 36-60 months can have up to 30 minutes of screen time a week and school-age children may have 90 minutes per day of screen time.</w:t>
      </w:r>
    </w:p>
    <w:p w14:paraId="4701B730" w14:textId="77777777" w:rsidR="00D9480D" w:rsidRPr="00E96CDB" w:rsidRDefault="00D9480D" w:rsidP="00A65CEE">
      <w:pPr>
        <w:spacing w:before="100" w:beforeAutospacing="1" w:after="100" w:afterAutospacing="1" w:line="240" w:lineRule="auto"/>
        <w:rPr>
          <w:rFonts w:ascii="Times New Roman" w:eastAsia="Times New Roman" w:hAnsi="Times New Roman" w:cs="Times New Roman"/>
          <w:sz w:val="24"/>
          <w:szCs w:val="24"/>
        </w:rPr>
      </w:pPr>
    </w:p>
    <w:p w14:paraId="27DD8C7F" w14:textId="77777777" w:rsidR="00E96CDB" w:rsidRPr="00E96CDB" w:rsidRDefault="00E96CDB" w:rsidP="00E96CDB">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CHILD GUIDANCE POLICY</w:t>
      </w:r>
      <w:r w:rsidRPr="00E96CDB">
        <w:rPr>
          <w:rFonts w:ascii="Times New Roman" w:eastAsia="Times New Roman" w:hAnsi="Times New Roman" w:cs="Times New Roman"/>
          <w:sz w:val="24"/>
          <w:szCs w:val="24"/>
        </w:rPr>
        <w:t> </w:t>
      </w:r>
    </w:p>
    <w:p w14:paraId="7963B8BA" w14:textId="77777777" w:rsidR="000B3A61" w:rsidRDefault="005051B9" w:rsidP="000B3A61">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6CDB" w:rsidRPr="00E96CDB">
        <w:rPr>
          <w:rFonts w:ascii="Times New Roman" w:eastAsia="Times New Roman" w:hAnsi="Times New Roman" w:cs="Times New Roman"/>
          <w:sz w:val="24"/>
          <w:szCs w:val="24"/>
        </w:rPr>
        <w:t xml:space="preserve">Children's behavior will be guided by setting clear limits or rules for children.  I will talk with children about expected behaviors and model those behaviors consistently for them.  I will state positively what children can do, using specific terms; e.g. "you need to walk" rather than "don't run").  Undesirable behavior will be redirected to another activity.  Children will be given </w:t>
      </w:r>
      <w:r w:rsidR="00E96CDB" w:rsidRPr="00E96CDB">
        <w:rPr>
          <w:rFonts w:ascii="Times New Roman" w:eastAsia="Times New Roman" w:hAnsi="Times New Roman" w:cs="Times New Roman"/>
          <w:sz w:val="24"/>
          <w:szCs w:val="24"/>
        </w:rPr>
        <w:lastRenderedPageBreak/>
        <w:t>a wide variety of age-appropriate activities to choose from and will be given the attention they need before they demand it.  Behavior management will be for the purpose of helping children develop self-control, self-esteem and re</w:t>
      </w:r>
      <w:r w:rsidR="000B3A61">
        <w:rPr>
          <w:rFonts w:ascii="Times New Roman" w:eastAsia="Times New Roman" w:hAnsi="Times New Roman" w:cs="Times New Roman"/>
          <w:sz w:val="24"/>
          <w:szCs w:val="24"/>
        </w:rPr>
        <w:t>spect for the rights of others.</w:t>
      </w:r>
    </w:p>
    <w:p w14:paraId="01B2BA8D" w14:textId="77777777" w:rsidR="000B3A61" w:rsidRDefault="000B3A61" w:rsidP="000B3A61">
      <w:pPr>
        <w:tabs>
          <w:tab w:val="left" w:pos="360"/>
        </w:tabs>
        <w:rPr>
          <w:rFonts w:ascii="Times New Roman" w:eastAsia="Times New Roman" w:hAnsi="Times New Roman" w:cs="Times New Roman"/>
          <w:sz w:val="24"/>
          <w:szCs w:val="24"/>
        </w:rPr>
      </w:pPr>
    </w:p>
    <w:p w14:paraId="40AB53D1" w14:textId="77777777" w:rsidR="000B3A61" w:rsidRPr="000B3A61" w:rsidRDefault="005051B9" w:rsidP="000B3A61">
      <w:pPr>
        <w:tabs>
          <w:tab w:val="left" w:pos="360"/>
        </w:tabs>
        <w:rPr>
          <w:rFonts w:ascii="Times New Roman" w:hAnsi="Times New Roman" w:cs="Times New Roman"/>
          <w:sz w:val="24"/>
          <w:szCs w:val="24"/>
        </w:rPr>
      </w:pPr>
      <w:r>
        <w:rPr>
          <w:rFonts w:ascii="Times New Roman" w:hAnsi="Times New Roman" w:cs="Times New Roman"/>
          <w:sz w:val="24"/>
          <w:szCs w:val="24"/>
        </w:rPr>
        <w:tab/>
      </w:r>
      <w:r w:rsidR="000B3A61" w:rsidRPr="000B3A61">
        <w:rPr>
          <w:rFonts w:ascii="Times New Roman" w:hAnsi="Times New Roman" w:cs="Times New Roman"/>
          <w:sz w:val="24"/>
          <w:szCs w:val="24"/>
        </w:rPr>
        <w:t xml:space="preserve"> </w:t>
      </w:r>
      <w:r w:rsidR="000B3A61" w:rsidRPr="003034F4">
        <w:rPr>
          <w:rFonts w:ascii="Times New Roman" w:hAnsi="Times New Roman" w:cs="Times New Roman"/>
          <w:sz w:val="24"/>
          <w:szCs w:val="24"/>
        </w:rPr>
        <w:t xml:space="preserve">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babies will have times when they cannot stop crying.  At these times, </w:t>
      </w:r>
      <w:r w:rsidR="00AE39CA" w:rsidRPr="003034F4">
        <w:rPr>
          <w:rFonts w:ascii="Times New Roman" w:hAnsi="Times New Roman" w:cs="Times New Roman"/>
          <w:sz w:val="24"/>
          <w:szCs w:val="24"/>
        </w:rPr>
        <w:t>we</w:t>
      </w:r>
      <w:r w:rsidR="000B3A61" w:rsidRPr="003034F4">
        <w:rPr>
          <w:rFonts w:ascii="Times New Roman" w:hAnsi="Times New Roman" w:cs="Times New Roman"/>
          <w:sz w:val="24"/>
          <w:szCs w:val="24"/>
        </w:rPr>
        <w:t xml:space="preserve"> will stay calm and will do whatever we can to soothe your child.  Sometimes this may mean just allowing the child to cry for a few minutes and then trying again.  However, there also may be times when we need your advice or assistance, and I we </w:t>
      </w:r>
      <w:r w:rsidR="00B8276B" w:rsidRPr="003034F4">
        <w:rPr>
          <w:rFonts w:ascii="Times New Roman" w:hAnsi="Times New Roman" w:cs="Times New Roman"/>
          <w:sz w:val="24"/>
          <w:szCs w:val="24"/>
        </w:rPr>
        <w:t>won’t hesitate to call you if we</w:t>
      </w:r>
      <w:r w:rsidR="000B3A61" w:rsidRPr="003034F4">
        <w:rPr>
          <w:rFonts w:ascii="Times New Roman" w:hAnsi="Times New Roman" w:cs="Times New Roman"/>
          <w:sz w:val="24"/>
          <w:szCs w:val="24"/>
        </w:rPr>
        <w:t xml:space="preserve"> feel that it is necessary.</w:t>
      </w:r>
    </w:p>
    <w:p w14:paraId="07BB534C" w14:textId="77777777" w:rsidR="00E96CDB" w:rsidRPr="00E96CDB" w:rsidRDefault="00E96CDB" w:rsidP="005051B9">
      <w:pPr>
        <w:spacing w:before="100" w:beforeAutospacing="1" w:after="100" w:afterAutospacing="1" w:line="240" w:lineRule="auto"/>
        <w:ind w:left="720"/>
        <w:rPr>
          <w:rFonts w:ascii="Times New Roman" w:eastAsia="Times New Roman" w:hAnsi="Times New Roman" w:cs="Times New Roman"/>
          <w:sz w:val="24"/>
          <w:szCs w:val="24"/>
        </w:rPr>
      </w:pPr>
      <w:r w:rsidRPr="00E96CDB">
        <w:rPr>
          <w:rFonts w:ascii="Times New Roman" w:eastAsia="Times New Roman" w:hAnsi="Times New Roman" w:cs="Times New Roman"/>
          <w:color w:val="000000"/>
          <w:sz w:val="24"/>
          <w:szCs w:val="24"/>
        </w:rPr>
        <w:t>"Time-</w:t>
      </w:r>
      <w:r w:rsidRPr="00E96CDB">
        <w:rPr>
          <w:rFonts w:ascii="Times New Roman" w:eastAsia="Times New Roman" w:hAnsi="Times New Roman" w:cs="Times New Roman"/>
          <w:sz w:val="24"/>
          <w:szCs w:val="24"/>
        </w:rPr>
        <w:t>Out”</w:t>
      </w:r>
      <w:r w:rsidRPr="00E96CDB">
        <w:rPr>
          <w:rFonts w:ascii="Times New Roman" w:eastAsia="Times New Roman" w:hAnsi="Times New Roman" w:cs="Times New Roman"/>
          <w:color w:val="000000"/>
          <w:sz w:val="24"/>
          <w:szCs w:val="24"/>
        </w:rPr>
        <w:t xml:space="preserve"> is a guidance technique that can be effective in reducing challenging behaviors of young children. Time outs may be used with children </w:t>
      </w:r>
      <w:r w:rsidRPr="00E96CDB">
        <w:rPr>
          <w:rFonts w:ascii="Times New Roman" w:eastAsia="Times New Roman" w:hAnsi="Times New Roman" w:cs="Times New Roman"/>
          <w:b/>
          <w:bCs/>
          <w:color w:val="000000"/>
          <w:sz w:val="24"/>
          <w:szCs w:val="24"/>
        </w:rPr>
        <w:t>age 3 and older</w:t>
      </w:r>
      <w:r w:rsidRPr="00E96CDB">
        <w:rPr>
          <w:rFonts w:ascii="Times New Roman" w:eastAsia="Times New Roman" w:hAnsi="Times New Roman" w:cs="Times New Roman"/>
          <w:color w:val="000000"/>
          <w:sz w:val="24"/>
          <w:szCs w:val="24"/>
        </w:rPr>
        <w:t xml:space="preserve">, but never for more than </w:t>
      </w:r>
      <w:r w:rsidRPr="00E96CDB">
        <w:rPr>
          <w:rFonts w:ascii="Times New Roman" w:eastAsia="Times New Roman" w:hAnsi="Times New Roman" w:cs="Times New Roman"/>
          <w:b/>
          <w:bCs/>
          <w:color w:val="000000"/>
          <w:sz w:val="24"/>
          <w:szCs w:val="24"/>
        </w:rPr>
        <w:t>5 minutes</w:t>
      </w:r>
      <w:r w:rsidRPr="00E96CDB">
        <w:rPr>
          <w:rFonts w:ascii="Times New Roman" w:eastAsia="Times New Roman" w:hAnsi="Times New Roman" w:cs="Times New Roman"/>
          <w:color w:val="000000"/>
          <w:sz w:val="24"/>
          <w:szCs w:val="24"/>
        </w:rPr>
        <w:t xml:space="preserve">.  The term 'time-out' is short for 'time out from positive reinforcement.' The strategy is similar to an extended form of selectively ignoring disruptive behavior. Children are removed for a brief time from all sources of reinforcement (e.g., teacher and peer attention) following serious challenging behavior. Usually this strategy requires that a child be removed from an ongoing activity for a brief time, typically by having a child sit on the outside of the activity within the classroom until the child calms down and is ready to rejoin the activity and try again. Time-out is intended to be a non-violent response to conflict that stops the conflict, protects the victim, and provides a 'cooling off period' for the child. </w:t>
      </w:r>
      <w:r w:rsidRPr="00E96CDB">
        <w:rPr>
          <w:rFonts w:ascii="Times New Roman" w:eastAsia="Times New Roman" w:hAnsi="Times New Roman" w:cs="Times New Roman"/>
          <w:color w:val="000000"/>
          <w:sz w:val="24"/>
          <w:szCs w:val="24"/>
        </w:rPr>
        <w:br/>
      </w:r>
      <w:r w:rsidRPr="00E96CDB">
        <w:rPr>
          <w:rFonts w:ascii="Times New Roman" w:eastAsia="Times New Roman" w:hAnsi="Times New Roman" w:cs="Times New Roman"/>
          <w:color w:val="000000"/>
          <w:sz w:val="24"/>
          <w:szCs w:val="24"/>
        </w:rPr>
        <w:br/>
        <w:t>"Time-out</w:t>
      </w:r>
      <w:r w:rsidRPr="00E96CDB">
        <w:rPr>
          <w:rFonts w:ascii="Times New Roman" w:eastAsia="Times New Roman" w:hAnsi="Times New Roman" w:cs="Times New Roman"/>
          <w:sz w:val="24"/>
          <w:szCs w:val="24"/>
        </w:rPr>
        <w:t>”</w:t>
      </w:r>
      <w:r w:rsidRPr="00E96CDB">
        <w:rPr>
          <w:rFonts w:ascii="Times New Roman" w:eastAsia="Times New Roman" w:hAnsi="Times New Roman" w:cs="Times New Roman"/>
          <w:color w:val="000000"/>
          <w:sz w:val="24"/>
          <w:szCs w:val="24"/>
        </w:rPr>
        <w:t xml:space="preserve">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w:t>
      </w:r>
      <w:r w:rsidRPr="00E96CDB">
        <w:rPr>
          <w:rFonts w:ascii="Times New Roman" w:eastAsia="Times New Roman" w:hAnsi="Times New Roman" w:cs="Times New Roman"/>
          <w:sz w:val="24"/>
          <w:szCs w:val="24"/>
        </w:rPr>
        <w:t>The child will be praised after completing the time-out, and will be helped to rejoin the group. </w:t>
      </w:r>
    </w:p>
    <w:p w14:paraId="387730F9"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14:paraId="4F9E9A4C" w14:textId="77777777" w:rsidR="009C29C6" w:rsidRDefault="00E96CDB" w:rsidP="00D233C0">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xml:space="preserve">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w:t>
      </w:r>
      <w:r w:rsidRPr="00E96CDB">
        <w:rPr>
          <w:rFonts w:ascii="Times New Roman" w:eastAsia="Times New Roman" w:hAnsi="Times New Roman" w:cs="Times New Roman"/>
          <w:sz w:val="24"/>
          <w:szCs w:val="24"/>
        </w:rPr>
        <w:lastRenderedPageBreak/>
        <w:t>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withholding or forcing meals, snacks or naps; punishing a child for lapses in toilet training.  These forms of punishment will never be used, even at a parent's request.</w:t>
      </w:r>
    </w:p>
    <w:p w14:paraId="12922749" w14:textId="77777777" w:rsidR="00E96CDB" w:rsidRPr="00E96CDB" w:rsidRDefault="00E96CDB" w:rsidP="00965164">
      <w:pPr>
        <w:spacing w:before="100" w:beforeAutospacing="1" w:after="100" w:afterAutospacing="1" w:line="240" w:lineRule="auto"/>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 </w:t>
      </w:r>
      <w:r w:rsidRPr="00E96CDB">
        <w:rPr>
          <w:rFonts w:ascii="Times New Roman" w:eastAsia="Times New Roman" w:hAnsi="Times New Roman" w:cs="Times New Roman"/>
          <w:b/>
          <w:bCs/>
          <w:kern w:val="36"/>
          <w:sz w:val="24"/>
          <w:szCs w:val="24"/>
          <w:u w:val="single"/>
        </w:rPr>
        <w:t>FIRE / TORNADO AND OTHER EMERGENCY POLICY</w:t>
      </w:r>
      <w:r w:rsidRPr="00E96CDB">
        <w:rPr>
          <w:rFonts w:ascii="Times New Roman" w:eastAsia="Times New Roman" w:hAnsi="Times New Roman" w:cs="Times New Roman"/>
          <w:b/>
          <w:bCs/>
          <w:sz w:val="24"/>
          <w:szCs w:val="24"/>
        </w:rPr>
        <w:t> </w:t>
      </w:r>
    </w:p>
    <w:p w14:paraId="0BF9CE8D"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Attendance will be kept in each classroom daily and arrival/departure times recorded.  During early AM arrival and late PM pick-up, teachers will be kept aware of children they’re responsible for, as rooms are condensed and staff leaves the center.  Teachers will know the names of each child and their whereabouts at all times. </w:t>
      </w:r>
    </w:p>
    <w:p w14:paraId="09759F17"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Fire and Tornado evacuation plans will be practiced monthly.  The Director will document dates of fire and tornado drill and checking the smoke detectors (weekly) on a form provided by the state. </w:t>
      </w:r>
    </w:p>
    <w:p w14:paraId="0064DAC0"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case of an emergency that would require an evacuation</w:t>
      </w:r>
      <w:r w:rsidRPr="00E96CDB">
        <w:rPr>
          <w:rFonts w:ascii="Times New Roman" w:eastAsia="Times New Roman" w:hAnsi="Times New Roman" w:cs="Times New Roman"/>
          <w:sz w:val="24"/>
          <w:szCs w:val="24"/>
        </w:rPr>
        <w:t>, children will be evacuated by all available staff through the nearest exit.  The attendance form and list of phone numbers for parents and emergency contacts will be taken out by the staff member designated to be “in charge” to assure that all children are accounted for and all families can be notified.  Children will be assembled at the Georgetown Cleaners on Main and 10</w:t>
      </w:r>
      <w:r w:rsidRPr="00E96CDB">
        <w:rPr>
          <w:rFonts w:ascii="Times New Roman" w:eastAsia="Times New Roman" w:hAnsi="Times New Roman" w:cs="Times New Roman"/>
          <w:sz w:val="24"/>
          <w:szCs w:val="24"/>
          <w:vertAlign w:val="superscript"/>
        </w:rPr>
        <w:t>th</w:t>
      </w:r>
      <w:r w:rsidRPr="00E96CDB">
        <w:rPr>
          <w:rFonts w:ascii="Times New Roman" w:eastAsia="Times New Roman" w:hAnsi="Times New Roman" w:cs="Times New Roman"/>
          <w:sz w:val="24"/>
          <w:szCs w:val="24"/>
        </w:rPr>
        <w:t xml:space="preserve"> St.   The director will call the fire department at that time and parents will be notified. </w:t>
      </w:r>
    </w:p>
    <w:p w14:paraId="38289D5D" w14:textId="77777777" w:rsidR="00E96CDB" w:rsidRP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tornado warning</w:t>
      </w:r>
      <w:r w:rsidRPr="00E96CDB">
        <w:rPr>
          <w:rFonts w:ascii="Times New Roman" w:eastAsia="Times New Roman" w:hAnsi="Times New Roman" w:cs="Times New Roman"/>
          <w:sz w:val="24"/>
          <w:szCs w:val="24"/>
        </w:rPr>
        <w:t>, the children will be taken to the basement by all available staff members.  Blankets, a portable radio and flashlight, with extra batteries for both, are kept in the tornado shelter area at all times.  The attendance form and emergency contact information will be brought along by the staff member designated to be “in charge”.  Staff will engage the children in activities until we are assured by the authorities that the danger has passed. </w:t>
      </w:r>
    </w:p>
    <w:p w14:paraId="0929D9AC" w14:textId="77777777" w:rsidR="007E6A82"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u w:val="single"/>
        </w:rPr>
        <w:t>In the event of a swimming emergency</w:t>
      </w:r>
      <w:r w:rsidR="007E6A82">
        <w:rPr>
          <w:rFonts w:ascii="Times New Roman" w:eastAsia="Times New Roman" w:hAnsi="Times New Roman" w:cs="Times New Roman"/>
          <w:sz w:val="24"/>
          <w:szCs w:val="24"/>
          <w:u w:val="single"/>
        </w:rPr>
        <w:t xml:space="preserve">, </w:t>
      </w:r>
      <w:r w:rsidRPr="00E96CDB">
        <w:rPr>
          <w:rFonts w:ascii="Times New Roman" w:eastAsia="Times New Roman" w:hAnsi="Times New Roman" w:cs="Times New Roman"/>
          <w:sz w:val="24"/>
          <w:szCs w:val="24"/>
        </w:rPr>
        <w:t xml:space="preserve">Bright Beginnings will call 911 and stay with the child. The parents will be called immediately. Bright Beginnings Academy will not swim where there is not a lifeguard present at all times. </w:t>
      </w:r>
    </w:p>
    <w:p w14:paraId="25905807" w14:textId="77777777" w:rsidR="00E96CDB" w:rsidRPr="00E96CDB" w:rsidRDefault="007E6A82"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3034F4">
        <w:rPr>
          <w:rFonts w:ascii="Times New Roman" w:eastAsia="Times New Roman" w:hAnsi="Times New Roman" w:cs="Times New Roman"/>
          <w:sz w:val="24"/>
          <w:szCs w:val="24"/>
          <w:u w:val="single"/>
        </w:rPr>
        <w:t>I</w:t>
      </w:r>
      <w:r w:rsidR="00E96CDB" w:rsidRPr="003034F4">
        <w:rPr>
          <w:rFonts w:ascii="Times New Roman" w:eastAsia="Times New Roman" w:hAnsi="Times New Roman" w:cs="Times New Roman"/>
          <w:sz w:val="24"/>
          <w:szCs w:val="24"/>
          <w:u w:val="single"/>
        </w:rPr>
        <w:t>n the event of a lost child</w:t>
      </w:r>
      <w:r w:rsidR="009C29C6" w:rsidRPr="003034F4">
        <w:rPr>
          <w:rFonts w:ascii="Times New Roman" w:eastAsia="Times New Roman" w:hAnsi="Times New Roman" w:cs="Times New Roman"/>
          <w:sz w:val="24"/>
          <w:szCs w:val="24"/>
          <w:u w:val="single"/>
        </w:rPr>
        <w:t xml:space="preserve">, </w:t>
      </w:r>
      <w:r w:rsidR="009C29C6" w:rsidRPr="003034F4">
        <w:rPr>
          <w:rFonts w:ascii="Times New Roman" w:eastAsia="Times New Roman" w:hAnsi="Times New Roman" w:cs="Times New Roman"/>
          <w:sz w:val="24"/>
          <w:szCs w:val="24"/>
        </w:rPr>
        <w:t>Staff</w:t>
      </w:r>
      <w:r w:rsidR="00E96CDB" w:rsidRPr="003034F4">
        <w:rPr>
          <w:rFonts w:ascii="Times New Roman" w:eastAsia="Times New Roman" w:hAnsi="Times New Roman" w:cs="Times New Roman"/>
          <w:sz w:val="24"/>
          <w:szCs w:val="24"/>
        </w:rPr>
        <w:t xml:space="preserve"> will check all areas of the center.  If the child cannot be found, the child's parents and/or emergency contact and the police will be immediately notified.</w:t>
      </w:r>
      <w:r w:rsidR="00E96CDB" w:rsidRPr="00E96CDB">
        <w:rPr>
          <w:rFonts w:ascii="Times New Roman" w:eastAsia="Times New Roman" w:hAnsi="Times New Roman" w:cs="Times New Roman"/>
          <w:sz w:val="24"/>
          <w:szCs w:val="24"/>
        </w:rPr>
        <w:t> </w:t>
      </w:r>
    </w:p>
    <w:p w14:paraId="2D8DD564" w14:textId="77777777" w:rsidR="00543A4D"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t>If the center should lose the use of heat, water or electricity before the center opens; parents will be notified as early as possible and will be asked to not bring their child that day. We will also post all cancellations on KFIZ (AM1450) If the center should lose the use of heat, water or electricity while children are in attendance, the Director will call the parents of all children and ask them to pick them up within 1 hour. We will also post all early closings on KFIZ (AM 1450) </w:t>
      </w:r>
    </w:p>
    <w:p w14:paraId="354036CB" w14:textId="77777777" w:rsidR="00E96CDB" w:rsidRDefault="00E96CDB" w:rsidP="005051B9">
      <w:pPr>
        <w:spacing w:before="100" w:beforeAutospacing="1" w:after="100" w:afterAutospacing="1" w:line="240" w:lineRule="auto"/>
        <w:ind w:firstLine="720"/>
        <w:rPr>
          <w:rFonts w:ascii="Times New Roman" w:eastAsia="Times New Roman" w:hAnsi="Times New Roman" w:cs="Times New Roman"/>
          <w:sz w:val="24"/>
          <w:szCs w:val="24"/>
        </w:rPr>
      </w:pPr>
      <w:r w:rsidRPr="00E96CDB">
        <w:rPr>
          <w:rFonts w:ascii="Times New Roman" w:eastAsia="Times New Roman" w:hAnsi="Times New Roman" w:cs="Times New Roman"/>
          <w:sz w:val="24"/>
          <w:szCs w:val="24"/>
        </w:rPr>
        <w:lastRenderedPageBreak/>
        <w:t>When there is only one staff person on site we will insure that an emergency provider is available within 5 minutes.  That person will be trained on SBS, and will sign a document agreeing to serve as an emergency back-up.</w:t>
      </w:r>
    </w:p>
    <w:p w14:paraId="7B82DEF0" w14:textId="77777777" w:rsidR="006C25DB" w:rsidRPr="00BB3367" w:rsidRDefault="006C25DB" w:rsidP="006C25DB">
      <w:pPr>
        <w:rPr>
          <w:b/>
          <w:u w:val="single"/>
        </w:rPr>
      </w:pPr>
      <w:r w:rsidRPr="00BB3367">
        <w:rPr>
          <w:b/>
          <w:u w:val="single"/>
        </w:rPr>
        <w:t>4 weeks-2 years</w:t>
      </w:r>
    </w:p>
    <w:p w14:paraId="66AF8B2E" w14:textId="3F4DE6E2" w:rsidR="006C25DB" w:rsidRPr="00A2210D" w:rsidRDefault="006C25DB" w:rsidP="006C25DB">
      <w:pPr>
        <w:rPr>
          <w:highlight w:val="yellow"/>
        </w:rPr>
      </w:pPr>
      <w:r w:rsidRPr="00A2210D">
        <w:rPr>
          <w:highlight w:val="yellow"/>
        </w:rPr>
        <w:t>$3</w:t>
      </w:r>
      <w:r w:rsidR="00A2210D" w:rsidRPr="00A2210D">
        <w:rPr>
          <w:highlight w:val="yellow"/>
        </w:rPr>
        <w:t>1</w:t>
      </w:r>
      <w:r w:rsidRPr="00A2210D">
        <w:rPr>
          <w:highlight w:val="yellow"/>
        </w:rPr>
        <w:t>.00 up to 5 hours</w:t>
      </w:r>
    </w:p>
    <w:p w14:paraId="777B566C" w14:textId="3C2E1602" w:rsidR="006C25DB" w:rsidRPr="00A2210D" w:rsidRDefault="006C25DB" w:rsidP="006C25DB">
      <w:pPr>
        <w:rPr>
          <w:highlight w:val="yellow"/>
        </w:rPr>
      </w:pPr>
      <w:r w:rsidRPr="00A2210D">
        <w:rPr>
          <w:highlight w:val="yellow"/>
        </w:rPr>
        <w:t>$4</w:t>
      </w:r>
      <w:r w:rsidR="00A2210D" w:rsidRPr="00A2210D">
        <w:rPr>
          <w:highlight w:val="yellow"/>
        </w:rPr>
        <w:t>3</w:t>
      </w:r>
      <w:r w:rsidRPr="00A2210D">
        <w:rPr>
          <w:highlight w:val="yellow"/>
        </w:rPr>
        <w:t>.00 Daily Rate</w:t>
      </w:r>
    </w:p>
    <w:p w14:paraId="51AF70F5" w14:textId="5C8956BA" w:rsidR="006C25DB" w:rsidRDefault="006C25DB" w:rsidP="006C25DB">
      <w:r w:rsidRPr="00A2210D">
        <w:rPr>
          <w:highlight w:val="yellow"/>
        </w:rPr>
        <w:t>$1</w:t>
      </w:r>
      <w:r w:rsidR="00A2210D" w:rsidRPr="00A2210D">
        <w:rPr>
          <w:highlight w:val="yellow"/>
        </w:rPr>
        <w:t>82</w:t>
      </w:r>
      <w:r w:rsidRPr="00A2210D">
        <w:rPr>
          <w:highlight w:val="yellow"/>
        </w:rPr>
        <w:t>.00 Weekly Rate</w:t>
      </w:r>
    </w:p>
    <w:p w14:paraId="528D4D6E" w14:textId="77777777" w:rsidR="006C25DB" w:rsidRDefault="006C25DB" w:rsidP="006C25DB"/>
    <w:p w14:paraId="11E05A6B" w14:textId="77777777" w:rsidR="006C25DB" w:rsidRPr="00BB3367" w:rsidRDefault="006C25DB" w:rsidP="006C25DB">
      <w:pPr>
        <w:rPr>
          <w:b/>
          <w:u w:val="single"/>
        </w:rPr>
      </w:pPr>
      <w:r w:rsidRPr="00BB3367">
        <w:rPr>
          <w:b/>
          <w:u w:val="single"/>
        </w:rPr>
        <w:t xml:space="preserve"> 2 years – 5 years</w:t>
      </w:r>
    </w:p>
    <w:p w14:paraId="66F96C19" w14:textId="3AECA61A" w:rsidR="006C25DB" w:rsidRPr="00A2210D" w:rsidRDefault="006C25DB" w:rsidP="006C25DB">
      <w:pPr>
        <w:rPr>
          <w:highlight w:val="yellow"/>
        </w:rPr>
      </w:pPr>
      <w:r w:rsidRPr="00A2210D">
        <w:rPr>
          <w:highlight w:val="yellow"/>
        </w:rPr>
        <w:t>$2</w:t>
      </w:r>
      <w:r w:rsidR="00A2210D" w:rsidRPr="00A2210D">
        <w:rPr>
          <w:highlight w:val="yellow"/>
        </w:rPr>
        <w:t>8</w:t>
      </w:r>
      <w:r w:rsidRPr="00A2210D">
        <w:rPr>
          <w:highlight w:val="yellow"/>
        </w:rPr>
        <w:t>.00 up to 5 hours</w:t>
      </w:r>
    </w:p>
    <w:p w14:paraId="09B4E1E3" w14:textId="3F59ACE9" w:rsidR="006C25DB" w:rsidRPr="00A2210D" w:rsidRDefault="006C25DB" w:rsidP="006C25DB">
      <w:pPr>
        <w:rPr>
          <w:highlight w:val="yellow"/>
        </w:rPr>
      </w:pPr>
      <w:r w:rsidRPr="00A2210D">
        <w:rPr>
          <w:highlight w:val="yellow"/>
        </w:rPr>
        <w:t>$4</w:t>
      </w:r>
      <w:r w:rsidR="00A2210D" w:rsidRPr="00A2210D">
        <w:rPr>
          <w:highlight w:val="yellow"/>
        </w:rPr>
        <w:t>2</w:t>
      </w:r>
      <w:r w:rsidRPr="00A2210D">
        <w:rPr>
          <w:highlight w:val="yellow"/>
        </w:rPr>
        <w:t>.00 Daily Rate</w:t>
      </w:r>
    </w:p>
    <w:p w14:paraId="7B4A7D08" w14:textId="4C39EF46" w:rsidR="006C25DB" w:rsidRDefault="006C25DB" w:rsidP="006C25DB">
      <w:r w:rsidRPr="00A2210D">
        <w:rPr>
          <w:highlight w:val="yellow"/>
        </w:rPr>
        <w:t>$1</w:t>
      </w:r>
      <w:r w:rsidR="00A2210D" w:rsidRPr="00A2210D">
        <w:rPr>
          <w:highlight w:val="yellow"/>
        </w:rPr>
        <w:t>71</w:t>
      </w:r>
      <w:r w:rsidRPr="00A2210D">
        <w:rPr>
          <w:highlight w:val="yellow"/>
        </w:rPr>
        <w:t>.00 Weekly Rate</w:t>
      </w:r>
    </w:p>
    <w:p w14:paraId="73AB8541" w14:textId="77777777" w:rsidR="006C25DB" w:rsidRDefault="006C25DB" w:rsidP="006C25DB"/>
    <w:p w14:paraId="1623F771" w14:textId="77777777" w:rsidR="006C25DB" w:rsidRPr="00BB3367" w:rsidRDefault="006C25DB" w:rsidP="006C25DB">
      <w:pPr>
        <w:rPr>
          <w:b/>
          <w:u w:val="single"/>
        </w:rPr>
      </w:pPr>
      <w:r w:rsidRPr="00BB3367">
        <w:rPr>
          <w:b/>
          <w:u w:val="single"/>
        </w:rPr>
        <w:t xml:space="preserve">School Age </w:t>
      </w:r>
      <w:r w:rsidRPr="00BB3367">
        <w:rPr>
          <w:b/>
          <w:u w:val="single"/>
        </w:rPr>
        <w:br/>
        <w:t>(Summer and no school days including half day of school)</w:t>
      </w:r>
    </w:p>
    <w:p w14:paraId="7CD86205" w14:textId="5BAA50DF" w:rsidR="006C25DB" w:rsidRPr="00A2210D" w:rsidRDefault="006C25DB" w:rsidP="006C25DB">
      <w:pPr>
        <w:rPr>
          <w:highlight w:val="yellow"/>
        </w:rPr>
      </w:pPr>
      <w:r w:rsidRPr="00A2210D">
        <w:rPr>
          <w:highlight w:val="yellow"/>
        </w:rPr>
        <w:t>$2</w:t>
      </w:r>
      <w:r w:rsidR="00A2210D" w:rsidRPr="00A2210D">
        <w:rPr>
          <w:highlight w:val="yellow"/>
        </w:rPr>
        <w:t>5</w:t>
      </w:r>
      <w:r w:rsidRPr="00A2210D">
        <w:rPr>
          <w:highlight w:val="yellow"/>
        </w:rPr>
        <w:t>.00 up to 5 hours</w:t>
      </w:r>
    </w:p>
    <w:p w14:paraId="14354DF5" w14:textId="41C29F80" w:rsidR="006C25DB" w:rsidRPr="00A2210D" w:rsidRDefault="006C25DB" w:rsidP="006C25DB">
      <w:pPr>
        <w:rPr>
          <w:highlight w:val="yellow"/>
        </w:rPr>
      </w:pPr>
      <w:r w:rsidRPr="00A2210D">
        <w:rPr>
          <w:highlight w:val="yellow"/>
        </w:rPr>
        <w:t>$3</w:t>
      </w:r>
      <w:r w:rsidR="00A2210D" w:rsidRPr="00A2210D">
        <w:rPr>
          <w:highlight w:val="yellow"/>
        </w:rPr>
        <w:t>6</w:t>
      </w:r>
      <w:r w:rsidRPr="00A2210D">
        <w:rPr>
          <w:highlight w:val="yellow"/>
        </w:rPr>
        <w:t>.00 Daily Rate</w:t>
      </w:r>
    </w:p>
    <w:p w14:paraId="5BFC7875" w14:textId="2AB1082C" w:rsidR="006C25DB" w:rsidRDefault="006C25DB" w:rsidP="006C25DB">
      <w:r w:rsidRPr="00A2210D">
        <w:rPr>
          <w:highlight w:val="yellow"/>
        </w:rPr>
        <w:t>$15</w:t>
      </w:r>
      <w:r w:rsidR="00A2210D" w:rsidRPr="00A2210D">
        <w:rPr>
          <w:highlight w:val="yellow"/>
        </w:rPr>
        <w:t>8</w:t>
      </w:r>
      <w:r w:rsidRPr="00A2210D">
        <w:rPr>
          <w:highlight w:val="yellow"/>
        </w:rPr>
        <w:t>.00 Weekly Rate</w:t>
      </w:r>
    </w:p>
    <w:p w14:paraId="7FA61324" w14:textId="77777777" w:rsidR="006C25DB" w:rsidRDefault="006C25DB" w:rsidP="006C25DB"/>
    <w:p w14:paraId="213948D6" w14:textId="77777777" w:rsidR="006C25DB" w:rsidRPr="00BB3367" w:rsidRDefault="006C25DB" w:rsidP="006C25DB">
      <w:pPr>
        <w:rPr>
          <w:b/>
          <w:u w:val="single"/>
        </w:rPr>
      </w:pPr>
      <w:r w:rsidRPr="00BB3367">
        <w:rPr>
          <w:b/>
          <w:u w:val="single"/>
        </w:rPr>
        <w:t>School Age with Transportation</w:t>
      </w:r>
      <w:r w:rsidRPr="00BB3367">
        <w:rPr>
          <w:b/>
          <w:u w:val="single"/>
        </w:rPr>
        <w:br/>
        <w:t>Before AND After School</w:t>
      </w:r>
    </w:p>
    <w:p w14:paraId="2DABFDDA" w14:textId="039F08B1" w:rsidR="006C25DB" w:rsidRPr="00A2210D" w:rsidRDefault="006C25DB" w:rsidP="006C25DB">
      <w:pPr>
        <w:rPr>
          <w:highlight w:val="yellow"/>
        </w:rPr>
      </w:pPr>
      <w:r w:rsidRPr="00A2210D">
        <w:rPr>
          <w:highlight w:val="yellow"/>
        </w:rPr>
        <w:t>$2</w:t>
      </w:r>
      <w:r w:rsidR="00A2210D" w:rsidRPr="00A2210D">
        <w:rPr>
          <w:highlight w:val="yellow"/>
        </w:rPr>
        <w:t>1</w:t>
      </w:r>
      <w:r w:rsidRPr="00A2210D">
        <w:rPr>
          <w:highlight w:val="yellow"/>
        </w:rPr>
        <w:t>.00 per day up to 3 hours of care</w:t>
      </w:r>
    </w:p>
    <w:p w14:paraId="3A36724E" w14:textId="0263AF74" w:rsidR="006C25DB" w:rsidRDefault="006C25DB" w:rsidP="006C25DB">
      <w:r w:rsidRPr="00A2210D">
        <w:rPr>
          <w:highlight w:val="yellow"/>
        </w:rPr>
        <w:t>$8</w:t>
      </w:r>
      <w:r w:rsidR="00A2210D" w:rsidRPr="00A2210D">
        <w:rPr>
          <w:highlight w:val="yellow"/>
        </w:rPr>
        <w:t>5</w:t>
      </w:r>
      <w:r w:rsidRPr="00A2210D">
        <w:rPr>
          <w:highlight w:val="yellow"/>
        </w:rPr>
        <w:t>.00 Weekly (up to 3 hours a day)</w:t>
      </w:r>
    </w:p>
    <w:p w14:paraId="55CBF992" w14:textId="77777777" w:rsidR="006C25DB" w:rsidRDefault="006C25DB" w:rsidP="006C25DB"/>
    <w:p w14:paraId="0D322AB6" w14:textId="77777777" w:rsidR="006C25DB" w:rsidRPr="00BB3367" w:rsidRDefault="006C25DB" w:rsidP="006C25DB">
      <w:pPr>
        <w:rPr>
          <w:b/>
          <w:u w:val="single"/>
        </w:rPr>
      </w:pPr>
      <w:r w:rsidRPr="00BB3367">
        <w:rPr>
          <w:b/>
          <w:u w:val="single"/>
        </w:rPr>
        <w:t>School Age with Transportation</w:t>
      </w:r>
      <w:r w:rsidRPr="00BB3367">
        <w:rPr>
          <w:b/>
          <w:u w:val="single"/>
        </w:rPr>
        <w:br/>
        <w:t>Before OR After</w:t>
      </w:r>
    </w:p>
    <w:p w14:paraId="589D4555" w14:textId="75C445C7" w:rsidR="006C25DB" w:rsidRPr="00A2210D" w:rsidRDefault="006C25DB" w:rsidP="006C25DB">
      <w:pPr>
        <w:rPr>
          <w:highlight w:val="yellow"/>
        </w:rPr>
      </w:pPr>
      <w:r w:rsidRPr="00A2210D">
        <w:rPr>
          <w:highlight w:val="yellow"/>
        </w:rPr>
        <w:t>$1</w:t>
      </w:r>
      <w:r w:rsidR="00A2210D" w:rsidRPr="00A2210D">
        <w:rPr>
          <w:highlight w:val="yellow"/>
        </w:rPr>
        <w:t>7</w:t>
      </w:r>
      <w:r w:rsidRPr="00A2210D">
        <w:rPr>
          <w:highlight w:val="yellow"/>
        </w:rPr>
        <w:t xml:space="preserve">.00 per day up to 3 </w:t>
      </w:r>
      <w:proofErr w:type="gramStart"/>
      <w:r w:rsidRPr="00A2210D">
        <w:rPr>
          <w:highlight w:val="yellow"/>
        </w:rPr>
        <w:t>hour</w:t>
      </w:r>
      <w:proofErr w:type="gramEnd"/>
      <w:r w:rsidRPr="00A2210D">
        <w:rPr>
          <w:highlight w:val="yellow"/>
        </w:rPr>
        <w:t xml:space="preserve"> of care</w:t>
      </w:r>
    </w:p>
    <w:p w14:paraId="2479B715" w14:textId="2B19912A" w:rsidR="006C25DB" w:rsidRDefault="006C25DB" w:rsidP="006C25DB">
      <w:r w:rsidRPr="00A2210D">
        <w:rPr>
          <w:highlight w:val="yellow"/>
        </w:rPr>
        <w:t>$6</w:t>
      </w:r>
      <w:r w:rsidR="00A2210D" w:rsidRPr="00A2210D">
        <w:rPr>
          <w:highlight w:val="yellow"/>
        </w:rPr>
        <w:t>2</w:t>
      </w:r>
      <w:r w:rsidRPr="00A2210D">
        <w:rPr>
          <w:highlight w:val="yellow"/>
        </w:rPr>
        <w:t>.00 Weekly (up to 3 hours a day)</w:t>
      </w:r>
    </w:p>
    <w:p w14:paraId="6C715500" w14:textId="77777777" w:rsidR="00487181" w:rsidRDefault="00487181" w:rsidP="009505FF">
      <w:pPr>
        <w:spacing w:before="100" w:beforeAutospacing="1" w:after="100" w:afterAutospacing="1" w:line="240" w:lineRule="auto"/>
      </w:pPr>
    </w:p>
    <w:p w14:paraId="52D6DFED" w14:textId="77777777" w:rsidR="00B75517" w:rsidRPr="004579A1" w:rsidRDefault="00B75517" w:rsidP="00B75517">
      <w:pPr>
        <w:tabs>
          <w:tab w:val="center" w:pos="4680"/>
          <w:tab w:val="left" w:pos="6525"/>
        </w:tabs>
        <w:spacing w:after="200" w:line="240" w:lineRule="auto"/>
      </w:pPr>
      <w:r w:rsidRPr="004579A1">
        <w:rPr>
          <w:b/>
        </w:rPr>
        <w:t>Discounts</w:t>
      </w:r>
      <w:r w:rsidRPr="004579A1">
        <w:t xml:space="preserve">:  </w:t>
      </w:r>
      <w:r w:rsidRPr="004579A1">
        <w:rPr>
          <w:b/>
        </w:rPr>
        <w:t>10% Discount</w:t>
      </w:r>
      <w:r w:rsidRPr="004579A1">
        <w:t xml:space="preserve"> for the </w:t>
      </w:r>
      <w:r w:rsidRPr="004579A1">
        <w:rPr>
          <w:u w:val="single"/>
        </w:rPr>
        <w:t>oldest child</w:t>
      </w:r>
      <w:r w:rsidRPr="004579A1">
        <w:t xml:space="preserve"> if </w:t>
      </w:r>
      <w:r w:rsidRPr="004579A1">
        <w:rPr>
          <w:b/>
        </w:rPr>
        <w:t>all children from the same family</w:t>
      </w:r>
      <w:r>
        <w:rPr>
          <w:b/>
        </w:rPr>
        <w:t xml:space="preserve"> </w:t>
      </w:r>
      <w:r w:rsidRPr="004579A1">
        <w:rPr>
          <w:b/>
        </w:rPr>
        <w:t>attend the same hours every day</w:t>
      </w:r>
      <w:r w:rsidR="001C4E02">
        <w:rPr>
          <w:b/>
        </w:rPr>
        <w:t xml:space="preserve"> for the entire year</w:t>
      </w:r>
      <w:r w:rsidRPr="004579A1">
        <w:rPr>
          <w:b/>
        </w:rPr>
        <w:t>.</w:t>
      </w:r>
      <w:r w:rsidRPr="004579A1">
        <w:t xml:space="preserve"> 5% discount for 2</w:t>
      </w:r>
      <w:r w:rsidRPr="004579A1">
        <w:rPr>
          <w:vertAlign w:val="superscript"/>
        </w:rPr>
        <w:t>nd</w:t>
      </w:r>
      <w:r w:rsidRPr="004579A1">
        <w:t xml:space="preserve"> oldest if 3 or more children in the family. </w:t>
      </w:r>
    </w:p>
    <w:p w14:paraId="18597BEA" w14:textId="77777777" w:rsidR="006C25DB" w:rsidRDefault="00B75517" w:rsidP="006C25DB">
      <w:pPr>
        <w:spacing w:after="200"/>
      </w:pPr>
      <w:r w:rsidRPr="006C25DB">
        <w:rPr>
          <w:b/>
        </w:rPr>
        <w:t xml:space="preserve">Holidays: </w:t>
      </w:r>
      <w:r w:rsidR="006C25DB">
        <w:t>Holidays/Closed days are charged at the rate of ½ the fee. This ensures that our staff can get paid for the holidays as well as other needs of the center.</w:t>
      </w:r>
    </w:p>
    <w:p w14:paraId="3BF37A4D" w14:textId="77777777" w:rsidR="00B75517" w:rsidRPr="004579A1" w:rsidRDefault="00B75517" w:rsidP="00B75517">
      <w:pPr>
        <w:tabs>
          <w:tab w:val="center" w:pos="4680"/>
          <w:tab w:val="left" w:pos="6525"/>
        </w:tabs>
        <w:spacing w:after="200" w:line="240" w:lineRule="auto"/>
      </w:pPr>
      <w:r w:rsidRPr="004579A1">
        <w:rPr>
          <w:b/>
        </w:rPr>
        <w:t xml:space="preserve">Assistance: </w:t>
      </w:r>
      <w:r w:rsidRPr="004579A1">
        <w:t xml:space="preserve">We are happy to work with DSS, Marian or any other organization regarding assistance with payments. We will bill them for payment and parents are responsible for any amount over what the organization pays. </w:t>
      </w:r>
    </w:p>
    <w:p w14:paraId="06A7C1F4" w14:textId="77777777" w:rsidR="00B75517" w:rsidRPr="00E751B3" w:rsidRDefault="00B75517" w:rsidP="00B75517">
      <w:pPr>
        <w:tabs>
          <w:tab w:val="center" w:pos="4680"/>
          <w:tab w:val="left" w:pos="6525"/>
        </w:tabs>
        <w:spacing w:after="200" w:line="240" w:lineRule="auto"/>
      </w:pPr>
      <w:r w:rsidRPr="00E751B3">
        <w:rPr>
          <w:b/>
        </w:rPr>
        <w:lastRenderedPageBreak/>
        <w:t xml:space="preserve">Excused absences: </w:t>
      </w:r>
      <w:r w:rsidRPr="00E751B3">
        <w:t xml:space="preserve"> Each child receives 2 weeks of excused absences per year based on the number of days your child is contracted in a 2 week period. (2 days=4 excused) Children will varied schedules must pay for any days they scheduled for the week, no excused absences will be given. </w:t>
      </w:r>
    </w:p>
    <w:p w14:paraId="6CC86948" w14:textId="77777777" w:rsidR="00B75517" w:rsidRPr="00E751B3" w:rsidRDefault="00B75517" w:rsidP="00B75517">
      <w:pPr>
        <w:tabs>
          <w:tab w:val="center" w:pos="4680"/>
          <w:tab w:val="left" w:pos="6525"/>
        </w:tabs>
        <w:spacing w:after="200" w:line="240" w:lineRule="auto"/>
      </w:pPr>
      <w:r w:rsidRPr="00E751B3">
        <w:rPr>
          <w:b/>
        </w:rPr>
        <w:t>Late Pick up:</w:t>
      </w:r>
      <w:r w:rsidRPr="00E751B3">
        <w:t xml:space="preserve"> We </w:t>
      </w:r>
      <w:r w:rsidRPr="00E751B3">
        <w:rPr>
          <w:b/>
          <w:u w:val="single"/>
        </w:rPr>
        <w:t xml:space="preserve">close promptly at </w:t>
      </w:r>
      <w:r w:rsidR="006C25DB">
        <w:rPr>
          <w:b/>
          <w:u w:val="single"/>
        </w:rPr>
        <w:t>6</w:t>
      </w:r>
      <w:r w:rsidR="00543A4D">
        <w:rPr>
          <w:b/>
          <w:u w:val="single"/>
        </w:rPr>
        <w:t>:30pm</w:t>
      </w:r>
      <w:r w:rsidRPr="00E751B3">
        <w:rPr>
          <w:b/>
          <w:u w:val="single"/>
        </w:rPr>
        <w:t xml:space="preserve"> during the </w:t>
      </w:r>
      <w:r w:rsidR="006C25DB">
        <w:rPr>
          <w:b/>
          <w:u w:val="single"/>
        </w:rPr>
        <w:t xml:space="preserve">week. </w:t>
      </w:r>
      <w:r w:rsidRPr="00E751B3">
        <w:t xml:space="preserve">Anyone not picking up before those times will be </w:t>
      </w:r>
      <w:r w:rsidRPr="00E751B3">
        <w:rPr>
          <w:b/>
          <w:u w:val="single"/>
        </w:rPr>
        <w:t>charged a fee of $5.00 per minute per child</w:t>
      </w:r>
      <w:r w:rsidRPr="00E751B3">
        <w:t xml:space="preserve"> and fee must be paid the following morning to provide care the next day. </w:t>
      </w:r>
    </w:p>
    <w:p w14:paraId="5F7BDF79" w14:textId="77777777" w:rsidR="00B75517" w:rsidRPr="004579A1" w:rsidRDefault="00B75517" w:rsidP="00B75517">
      <w:pPr>
        <w:spacing w:after="200" w:line="240" w:lineRule="auto"/>
      </w:pPr>
      <w:r w:rsidRPr="008C0A88">
        <w:rPr>
          <w:b/>
        </w:rPr>
        <w:t>Monthly discount:</w:t>
      </w:r>
      <w:r>
        <w:t xml:space="preserve"> </w:t>
      </w:r>
      <w:r w:rsidRPr="00E751B3">
        <w:t>2% discount for monthly payments made before the 5</w:t>
      </w:r>
      <w:r w:rsidRPr="00E751B3">
        <w:rPr>
          <w:vertAlign w:val="superscript"/>
        </w:rPr>
        <w:t>th</w:t>
      </w:r>
      <w:r w:rsidRPr="00E751B3">
        <w:t xml:space="preserve"> of the month. This must be contracted as payment method. If families miss more than 2 payments on time, agreement will be voided and weekly payments are expected.</w:t>
      </w:r>
      <w:r w:rsidRPr="004579A1">
        <w:t xml:space="preserve"> </w:t>
      </w:r>
    </w:p>
    <w:p w14:paraId="2E390996" w14:textId="77777777" w:rsidR="004579A1" w:rsidRDefault="00007115" w:rsidP="004579A1">
      <w:pPr>
        <w:spacing w:after="200" w:line="240" w:lineRule="auto"/>
      </w:pPr>
      <w:r w:rsidRPr="00E751B3">
        <w:t>2</w:t>
      </w:r>
      <w:r w:rsidR="004579A1" w:rsidRPr="00E751B3">
        <w:t>% discount for monthly payments made before the 5</w:t>
      </w:r>
      <w:r w:rsidR="004579A1" w:rsidRPr="00E751B3">
        <w:rPr>
          <w:vertAlign w:val="superscript"/>
        </w:rPr>
        <w:t>th</w:t>
      </w:r>
      <w:r w:rsidR="004579A1" w:rsidRPr="00E751B3">
        <w:t xml:space="preserve"> of the month. This must be contracted as payment method. If families miss more than 2 payments on time, agreement will be voided and weekly payments are expected.</w:t>
      </w:r>
      <w:r w:rsidR="004579A1" w:rsidRPr="004579A1">
        <w:t xml:space="preserve"> </w:t>
      </w:r>
    </w:p>
    <w:p w14:paraId="5D319728" w14:textId="77777777" w:rsidR="006C25DB" w:rsidRPr="006C25DB" w:rsidRDefault="006C25DB" w:rsidP="006C25DB">
      <w:pPr>
        <w:spacing w:after="200"/>
        <w:rPr>
          <w:b/>
          <w:u w:val="single"/>
        </w:rPr>
      </w:pPr>
      <w:r w:rsidRPr="006C25DB">
        <w:rPr>
          <w:b/>
          <w:u w:val="single"/>
        </w:rPr>
        <w:t>Fees are due on Monday before care is provided. A late fee of $1.00 per day will be added for each day late after Wednesday. Fees that becomes delinquent more than 10 days will result in termination. Families that are contracted for weekly fees will not receive an invoice weekly.</w:t>
      </w:r>
    </w:p>
    <w:p w14:paraId="5280C74D" w14:textId="77777777" w:rsidR="006C25DB" w:rsidRPr="004579A1" w:rsidRDefault="006C25DB" w:rsidP="004579A1">
      <w:pPr>
        <w:spacing w:after="200" w:line="240" w:lineRule="auto"/>
      </w:pPr>
    </w:p>
    <w:p w14:paraId="316AB2C9" w14:textId="77777777" w:rsidR="004579A1" w:rsidRPr="004579A1" w:rsidRDefault="004579A1" w:rsidP="004579A1">
      <w:pPr>
        <w:spacing w:after="200" w:line="240" w:lineRule="auto"/>
        <w:jc w:val="center"/>
      </w:pPr>
    </w:p>
    <w:p w14:paraId="65598C61" w14:textId="77777777" w:rsidR="00E96CDB" w:rsidRPr="00237FD7" w:rsidRDefault="00E96CDB" w:rsidP="00FF4ECD"/>
    <w:sectPr w:rsidR="00E96CDB" w:rsidRPr="00237FD7" w:rsidSect="00BB46E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AA00" w14:textId="77777777" w:rsidR="00057D79" w:rsidRDefault="00057D79" w:rsidP="00965164">
      <w:pPr>
        <w:spacing w:line="240" w:lineRule="auto"/>
      </w:pPr>
      <w:r>
        <w:separator/>
      </w:r>
    </w:p>
  </w:endnote>
  <w:endnote w:type="continuationSeparator" w:id="0">
    <w:p w14:paraId="357E90C3" w14:textId="77777777" w:rsidR="00057D79" w:rsidRDefault="00057D79" w:rsidP="00965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Che">
    <w:altName w:val="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1183"/>
      <w:docPartObj>
        <w:docPartGallery w:val="Page Numbers (Bottom of Page)"/>
        <w:docPartUnique/>
      </w:docPartObj>
    </w:sdtPr>
    <w:sdtEndPr/>
    <w:sdtContent>
      <w:p w14:paraId="43A9BCF8" w14:textId="77777777" w:rsidR="003034F4" w:rsidRDefault="00F34387">
        <w:pPr>
          <w:pStyle w:val="Footer"/>
          <w:jc w:val="center"/>
        </w:pPr>
        <w:r>
          <w:fldChar w:fldCharType="begin"/>
        </w:r>
        <w:r>
          <w:instrText xml:space="preserve"> PAGE   \* MERGEFORMAT </w:instrText>
        </w:r>
        <w:r>
          <w:fldChar w:fldCharType="separate"/>
        </w:r>
        <w:r w:rsidR="006C25DB">
          <w:rPr>
            <w:noProof/>
          </w:rPr>
          <w:t>2</w:t>
        </w:r>
        <w:r>
          <w:rPr>
            <w:noProof/>
          </w:rPr>
          <w:fldChar w:fldCharType="end"/>
        </w:r>
      </w:p>
    </w:sdtContent>
  </w:sdt>
  <w:p w14:paraId="61C35C72" w14:textId="77777777" w:rsidR="003034F4" w:rsidRDefault="0030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D57B" w14:textId="77777777" w:rsidR="00057D79" w:rsidRDefault="00057D79" w:rsidP="00965164">
      <w:pPr>
        <w:spacing w:line="240" w:lineRule="auto"/>
      </w:pPr>
      <w:r>
        <w:separator/>
      </w:r>
    </w:p>
  </w:footnote>
  <w:footnote w:type="continuationSeparator" w:id="0">
    <w:p w14:paraId="5E5D2D59" w14:textId="77777777" w:rsidR="00057D79" w:rsidRDefault="00057D79" w:rsidP="009651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54459"/>
    <w:multiLevelType w:val="hybridMultilevel"/>
    <w:tmpl w:val="ED7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4A41"/>
    <w:multiLevelType w:val="hybridMultilevel"/>
    <w:tmpl w:val="B30E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260FB"/>
    <w:multiLevelType w:val="hybridMultilevel"/>
    <w:tmpl w:val="78B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A7903"/>
    <w:multiLevelType w:val="hybridMultilevel"/>
    <w:tmpl w:val="5388E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FD7"/>
    <w:rsid w:val="0000362F"/>
    <w:rsid w:val="00007115"/>
    <w:rsid w:val="00051368"/>
    <w:rsid w:val="00057D79"/>
    <w:rsid w:val="00093C06"/>
    <w:rsid w:val="000A6859"/>
    <w:rsid w:val="000A6CCD"/>
    <w:rsid w:val="000B3A61"/>
    <w:rsid w:val="000B3A94"/>
    <w:rsid w:val="000D33EA"/>
    <w:rsid w:val="000E1274"/>
    <w:rsid w:val="000F6DC2"/>
    <w:rsid w:val="00114925"/>
    <w:rsid w:val="00122E0F"/>
    <w:rsid w:val="00123F51"/>
    <w:rsid w:val="00145239"/>
    <w:rsid w:val="00164AB5"/>
    <w:rsid w:val="001B61EB"/>
    <w:rsid w:val="001C4E02"/>
    <w:rsid w:val="001C635E"/>
    <w:rsid w:val="001D43DF"/>
    <w:rsid w:val="001E72BA"/>
    <w:rsid w:val="001F2C49"/>
    <w:rsid w:val="00235C71"/>
    <w:rsid w:val="00237FD7"/>
    <w:rsid w:val="002527F3"/>
    <w:rsid w:val="00274325"/>
    <w:rsid w:val="00283131"/>
    <w:rsid w:val="002C4BE5"/>
    <w:rsid w:val="002F6342"/>
    <w:rsid w:val="003034F4"/>
    <w:rsid w:val="00315966"/>
    <w:rsid w:val="00374608"/>
    <w:rsid w:val="00384FD7"/>
    <w:rsid w:val="003E2ECF"/>
    <w:rsid w:val="003F43DA"/>
    <w:rsid w:val="00403B92"/>
    <w:rsid w:val="00404B06"/>
    <w:rsid w:val="00453AD1"/>
    <w:rsid w:val="004579A1"/>
    <w:rsid w:val="00487181"/>
    <w:rsid w:val="004C399D"/>
    <w:rsid w:val="005051B9"/>
    <w:rsid w:val="00511DC5"/>
    <w:rsid w:val="00543A4D"/>
    <w:rsid w:val="00556C23"/>
    <w:rsid w:val="00584630"/>
    <w:rsid w:val="006021B9"/>
    <w:rsid w:val="00652D12"/>
    <w:rsid w:val="006535BF"/>
    <w:rsid w:val="006643B4"/>
    <w:rsid w:val="00670FD0"/>
    <w:rsid w:val="00672AD7"/>
    <w:rsid w:val="00681E60"/>
    <w:rsid w:val="006C25DB"/>
    <w:rsid w:val="006D5765"/>
    <w:rsid w:val="006E0038"/>
    <w:rsid w:val="00722511"/>
    <w:rsid w:val="00722E43"/>
    <w:rsid w:val="007429BC"/>
    <w:rsid w:val="0078232F"/>
    <w:rsid w:val="0079091C"/>
    <w:rsid w:val="007B27A5"/>
    <w:rsid w:val="007C2B77"/>
    <w:rsid w:val="007E50C0"/>
    <w:rsid w:val="007E6A82"/>
    <w:rsid w:val="0084615D"/>
    <w:rsid w:val="00897229"/>
    <w:rsid w:val="008B0F9A"/>
    <w:rsid w:val="008B3242"/>
    <w:rsid w:val="008C5D6F"/>
    <w:rsid w:val="00901EC3"/>
    <w:rsid w:val="00920133"/>
    <w:rsid w:val="0093776C"/>
    <w:rsid w:val="009505FF"/>
    <w:rsid w:val="00965164"/>
    <w:rsid w:val="009B0909"/>
    <w:rsid w:val="009B3AE4"/>
    <w:rsid w:val="009C29C6"/>
    <w:rsid w:val="009E5596"/>
    <w:rsid w:val="009E7A22"/>
    <w:rsid w:val="009F503D"/>
    <w:rsid w:val="00A03E52"/>
    <w:rsid w:val="00A2210D"/>
    <w:rsid w:val="00A23E5A"/>
    <w:rsid w:val="00A2474A"/>
    <w:rsid w:val="00A26470"/>
    <w:rsid w:val="00A4017D"/>
    <w:rsid w:val="00A453B6"/>
    <w:rsid w:val="00A65CEE"/>
    <w:rsid w:val="00A750F4"/>
    <w:rsid w:val="00A753D7"/>
    <w:rsid w:val="00A80D37"/>
    <w:rsid w:val="00A92605"/>
    <w:rsid w:val="00AA0C2A"/>
    <w:rsid w:val="00AA5664"/>
    <w:rsid w:val="00AB4697"/>
    <w:rsid w:val="00AC289A"/>
    <w:rsid w:val="00AE1837"/>
    <w:rsid w:val="00AE39CA"/>
    <w:rsid w:val="00B33F55"/>
    <w:rsid w:val="00B6490E"/>
    <w:rsid w:val="00B6506A"/>
    <w:rsid w:val="00B75517"/>
    <w:rsid w:val="00B8276B"/>
    <w:rsid w:val="00B85881"/>
    <w:rsid w:val="00B951B8"/>
    <w:rsid w:val="00BB015D"/>
    <w:rsid w:val="00BB46E2"/>
    <w:rsid w:val="00C57384"/>
    <w:rsid w:val="00C74A90"/>
    <w:rsid w:val="00C77303"/>
    <w:rsid w:val="00CA2BDB"/>
    <w:rsid w:val="00CB4206"/>
    <w:rsid w:val="00CC1AD0"/>
    <w:rsid w:val="00CC58AB"/>
    <w:rsid w:val="00CD1D06"/>
    <w:rsid w:val="00CE3808"/>
    <w:rsid w:val="00D14423"/>
    <w:rsid w:val="00D14968"/>
    <w:rsid w:val="00D14F09"/>
    <w:rsid w:val="00D17313"/>
    <w:rsid w:val="00D233C0"/>
    <w:rsid w:val="00D54D6F"/>
    <w:rsid w:val="00D80E4C"/>
    <w:rsid w:val="00D9480D"/>
    <w:rsid w:val="00DD32B1"/>
    <w:rsid w:val="00E0490E"/>
    <w:rsid w:val="00E13717"/>
    <w:rsid w:val="00E26F32"/>
    <w:rsid w:val="00E32A8D"/>
    <w:rsid w:val="00E751B3"/>
    <w:rsid w:val="00E95A38"/>
    <w:rsid w:val="00E96CDB"/>
    <w:rsid w:val="00EA4DE2"/>
    <w:rsid w:val="00F25656"/>
    <w:rsid w:val="00F34387"/>
    <w:rsid w:val="00F6645E"/>
    <w:rsid w:val="00F96B1E"/>
    <w:rsid w:val="00FA48A4"/>
    <w:rsid w:val="00FB244D"/>
    <w:rsid w:val="00FC3C87"/>
    <w:rsid w:val="00FF28F7"/>
    <w:rsid w:val="00FF4ECD"/>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3871"/>
  <w15:docId w15:val="{F4171368-73A2-4618-AD9F-87CA5713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E2"/>
  </w:style>
  <w:style w:type="paragraph" w:styleId="Heading1">
    <w:name w:val="heading 1"/>
    <w:basedOn w:val="Normal"/>
    <w:link w:val="Heading1Char"/>
    <w:uiPriority w:val="9"/>
    <w:qFormat/>
    <w:rsid w:val="00E96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CD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96C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651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65164"/>
  </w:style>
  <w:style w:type="paragraph" w:styleId="Footer">
    <w:name w:val="footer"/>
    <w:basedOn w:val="Normal"/>
    <w:link w:val="FooterChar"/>
    <w:uiPriority w:val="99"/>
    <w:unhideWhenUsed/>
    <w:rsid w:val="00965164"/>
    <w:pPr>
      <w:tabs>
        <w:tab w:val="center" w:pos="4680"/>
        <w:tab w:val="right" w:pos="9360"/>
      </w:tabs>
      <w:spacing w:line="240" w:lineRule="auto"/>
    </w:pPr>
  </w:style>
  <w:style w:type="character" w:customStyle="1" w:styleId="FooterChar">
    <w:name w:val="Footer Char"/>
    <w:basedOn w:val="DefaultParagraphFont"/>
    <w:link w:val="Footer"/>
    <w:uiPriority w:val="99"/>
    <w:rsid w:val="00965164"/>
  </w:style>
  <w:style w:type="paragraph" w:styleId="BalloonText">
    <w:name w:val="Balloon Text"/>
    <w:basedOn w:val="Normal"/>
    <w:link w:val="BalloonTextChar"/>
    <w:uiPriority w:val="99"/>
    <w:semiHidden/>
    <w:unhideWhenUsed/>
    <w:rsid w:val="00B827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6B"/>
    <w:rPr>
      <w:rFonts w:ascii="Tahoma" w:hAnsi="Tahoma" w:cs="Tahoma"/>
      <w:sz w:val="16"/>
      <w:szCs w:val="16"/>
    </w:rPr>
  </w:style>
  <w:style w:type="character" w:styleId="Hyperlink">
    <w:name w:val="Hyperlink"/>
    <w:basedOn w:val="DefaultParagraphFont"/>
    <w:uiPriority w:val="99"/>
    <w:unhideWhenUsed/>
    <w:rsid w:val="00FF28F7"/>
    <w:rPr>
      <w:color w:val="0000FF" w:themeColor="hyperlink"/>
      <w:u w:val="single"/>
    </w:rPr>
  </w:style>
  <w:style w:type="paragraph" w:styleId="Title">
    <w:name w:val="Title"/>
    <w:basedOn w:val="Normal"/>
    <w:next w:val="Normal"/>
    <w:link w:val="TitleChar"/>
    <w:uiPriority w:val="10"/>
    <w:qFormat/>
    <w:rsid w:val="00FF2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28F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951B8"/>
    <w:pPr>
      <w:ind w:left="720"/>
      <w:contextualSpacing/>
    </w:pPr>
  </w:style>
  <w:style w:type="paragraph" w:styleId="BodyText">
    <w:name w:val="Body Text"/>
    <w:basedOn w:val="Normal"/>
    <w:link w:val="BodyTextChar"/>
    <w:unhideWhenUsed/>
    <w:rsid w:val="00CB4206"/>
    <w:pPr>
      <w:tabs>
        <w:tab w:val="left" w:pos="260"/>
      </w:tabs>
      <w:spacing w:line="220" w:lineRule="atLeast"/>
      <w:jc w:val="both"/>
    </w:pPr>
    <w:rPr>
      <w:rFonts w:ascii="Helvetica" w:eastAsia="Times New Roman" w:hAnsi="Helvetica" w:cs="Times New Roman"/>
      <w:sz w:val="18"/>
      <w:szCs w:val="20"/>
    </w:rPr>
  </w:style>
  <w:style w:type="character" w:customStyle="1" w:styleId="BodyTextChar">
    <w:name w:val="Body Text Char"/>
    <w:basedOn w:val="DefaultParagraphFont"/>
    <w:link w:val="BodyText"/>
    <w:rsid w:val="00CB4206"/>
    <w:rPr>
      <w:rFonts w:ascii="Helvetica" w:eastAsia="Times New Roman" w:hAnsi="Helvetica" w:cs="Times New Roman"/>
      <w:sz w:val="18"/>
      <w:szCs w:val="20"/>
    </w:rPr>
  </w:style>
  <w:style w:type="character" w:customStyle="1" w:styleId="editoraccentgray">
    <w:name w:val="editor_accentgray"/>
    <w:basedOn w:val="DefaultParagraphFont"/>
    <w:rsid w:val="00C77303"/>
  </w:style>
  <w:style w:type="character" w:styleId="Strong">
    <w:name w:val="Strong"/>
    <w:basedOn w:val="DefaultParagraphFont"/>
    <w:uiPriority w:val="22"/>
    <w:qFormat/>
    <w:rsid w:val="00C77303"/>
    <w:rPr>
      <w:b/>
      <w:bCs/>
    </w:rPr>
  </w:style>
  <w:style w:type="character" w:styleId="UnresolvedMention">
    <w:name w:val="Unresolved Mention"/>
    <w:basedOn w:val="DefaultParagraphFont"/>
    <w:uiPriority w:val="99"/>
    <w:semiHidden/>
    <w:unhideWhenUsed/>
    <w:rsid w:val="00A2210D"/>
    <w:rPr>
      <w:color w:val="605E5C"/>
      <w:shd w:val="clear" w:color="auto" w:fill="E1DFDD"/>
    </w:rPr>
  </w:style>
  <w:style w:type="paragraph" w:styleId="NoSpacing">
    <w:name w:val="No Spacing"/>
    <w:uiPriority w:val="1"/>
    <w:qFormat/>
    <w:rsid w:val="00A221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59597">
      <w:bodyDiv w:val="1"/>
      <w:marLeft w:val="0"/>
      <w:marRight w:val="0"/>
      <w:marTop w:val="0"/>
      <w:marBottom w:val="0"/>
      <w:divBdr>
        <w:top w:val="none" w:sz="0" w:space="0" w:color="auto"/>
        <w:left w:val="none" w:sz="0" w:space="0" w:color="auto"/>
        <w:bottom w:val="none" w:sz="0" w:space="0" w:color="auto"/>
        <w:right w:val="none" w:sz="0" w:space="0" w:color="auto"/>
      </w:divBdr>
    </w:div>
    <w:div w:id="777674903">
      <w:bodyDiv w:val="1"/>
      <w:marLeft w:val="0"/>
      <w:marRight w:val="0"/>
      <w:marTop w:val="0"/>
      <w:marBottom w:val="0"/>
      <w:divBdr>
        <w:top w:val="none" w:sz="0" w:space="0" w:color="auto"/>
        <w:left w:val="none" w:sz="0" w:space="0" w:color="auto"/>
        <w:bottom w:val="none" w:sz="0" w:space="0" w:color="auto"/>
        <w:right w:val="none" w:sz="0" w:space="0" w:color="auto"/>
      </w:divBdr>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
    <w:div w:id="2105833285">
      <w:bodyDiv w:val="1"/>
      <w:marLeft w:val="0"/>
      <w:marRight w:val="0"/>
      <w:marTop w:val="0"/>
      <w:marBottom w:val="0"/>
      <w:divBdr>
        <w:top w:val="none" w:sz="0" w:space="0" w:color="auto"/>
        <w:left w:val="none" w:sz="0" w:space="0" w:color="auto"/>
        <w:bottom w:val="none" w:sz="0" w:space="0" w:color="auto"/>
        <w:right w:val="none" w:sz="0" w:space="0" w:color="auto"/>
      </w:divBdr>
      <w:divsChild>
        <w:div w:id="1425882867">
          <w:marLeft w:val="0"/>
          <w:marRight w:val="0"/>
          <w:marTop w:val="0"/>
          <w:marBottom w:val="0"/>
          <w:divBdr>
            <w:top w:val="none" w:sz="0" w:space="0" w:color="auto"/>
            <w:left w:val="none" w:sz="0" w:space="0" w:color="auto"/>
            <w:bottom w:val="none" w:sz="0" w:space="0" w:color="auto"/>
            <w:right w:val="none" w:sz="0" w:space="0" w:color="auto"/>
          </w:divBdr>
          <w:divsChild>
            <w:div w:id="523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bacademyoffice08@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ghtbeginningsacademy@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bacandy08@gmail.com" TargetMode="External"/><Relationship Id="rId5" Type="http://schemas.openxmlformats.org/officeDocument/2006/relationships/webSettings" Target="webSettings.xml"/><Relationship Id="rId15" Type="http://schemas.openxmlformats.org/officeDocument/2006/relationships/hyperlink" Target="mailto:program.intake@usda.gov" TargetMode="External"/><Relationship Id="rId10" Type="http://schemas.openxmlformats.org/officeDocument/2006/relationships/hyperlink" Target="http://www.bbacademyfdl.com" TargetMode="External"/><Relationship Id="rId4" Type="http://schemas.openxmlformats.org/officeDocument/2006/relationships/settings" Target="settings.xml"/><Relationship Id="rId9" Type="http://schemas.openxmlformats.org/officeDocument/2006/relationships/hyperlink" Target="mailto:brightbeginningsacademy@gmail.com" TargetMode="External"/><Relationship Id="rId1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4146-CAE2-4598-8064-A7A974CE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17</Pages>
  <Words>6476</Words>
  <Characters>36915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Schmidt</dc:creator>
  <cp:lastModifiedBy>Scott Rumbuc</cp:lastModifiedBy>
  <cp:revision>84</cp:revision>
  <cp:lastPrinted>2019-04-29T14:13:00Z</cp:lastPrinted>
  <dcterms:created xsi:type="dcterms:W3CDTF">2009-04-07T15:32:00Z</dcterms:created>
  <dcterms:modified xsi:type="dcterms:W3CDTF">2021-01-06T18:39:00Z</dcterms:modified>
</cp:coreProperties>
</file>