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583" w:rsidRPr="00195D68" w:rsidRDefault="00ED2730">
      <w:pPr>
        <w:rPr>
          <w:rFonts w:cstheme="minorHAnsi"/>
          <w:b/>
          <w:sz w:val="40"/>
          <w:szCs w:val="40"/>
        </w:rPr>
      </w:pPr>
      <w:r w:rsidRPr="00195D68">
        <w:rPr>
          <w:rFonts w:cstheme="minorHAnsi"/>
          <w:b/>
          <w:sz w:val="40"/>
          <w:szCs w:val="40"/>
        </w:rPr>
        <w:t>Behaviour Policy</w:t>
      </w:r>
    </w:p>
    <w:p w:rsidR="00216A8F" w:rsidRPr="00CC7860" w:rsidRDefault="00216A8F" w:rsidP="00216A8F">
      <w:pPr>
        <w:pStyle w:val="Default"/>
        <w:rPr>
          <w:rFonts w:asciiTheme="minorHAnsi" w:hAnsiTheme="minorHAnsi" w:cstheme="minorHAnsi"/>
          <w:i/>
          <w:color w:val="FF0000"/>
        </w:rPr>
      </w:pPr>
    </w:p>
    <w:p w:rsidR="004F6111" w:rsidRPr="00195D68" w:rsidRDefault="00A579E0" w:rsidP="00216A8F">
      <w:pPr>
        <w:rPr>
          <w:rFonts w:cstheme="minorHAnsi"/>
          <w:b/>
          <w:bCs/>
          <w:i/>
          <w:iCs/>
          <w:sz w:val="24"/>
          <w:szCs w:val="24"/>
        </w:rPr>
      </w:pPr>
      <w:r w:rsidRPr="00195D68">
        <w:rPr>
          <w:rFonts w:cstheme="minorHAnsi"/>
          <w:b/>
          <w:bCs/>
          <w:i/>
          <w:iCs/>
          <w:sz w:val="24"/>
          <w:szCs w:val="24"/>
        </w:rPr>
        <w:t>“</w:t>
      </w:r>
      <w:r w:rsidR="00216A8F" w:rsidRPr="00195D68">
        <w:rPr>
          <w:rFonts w:cstheme="minorHAnsi"/>
          <w:b/>
          <w:bCs/>
          <w:i/>
          <w:iCs/>
          <w:sz w:val="24"/>
          <w:szCs w:val="24"/>
        </w:rPr>
        <w:t>Every child is a unique child, who is constantly learning and can be resilient, capa</w:t>
      </w:r>
      <w:r w:rsidRPr="00195D68">
        <w:rPr>
          <w:rFonts w:cstheme="minorHAnsi"/>
          <w:b/>
          <w:bCs/>
          <w:i/>
          <w:iCs/>
          <w:sz w:val="24"/>
          <w:szCs w:val="24"/>
        </w:rPr>
        <w:t>ble, confident and self-assured”</w:t>
      </w:r>
      <w:r w:rsidR="003D4530" w:rsidRPr="00195D68">
        <w:rPr>
          <w:rFonts w:cstheme="minorHAnsi"/>
          <w:b/>
          <w:bCs/>
          <w:i/>
          <w:iCs/>
          <w:sz w:val="24"/>
          <w:szCs w:val="24"/>
        </w:rPr>
        <w:t xml:space="preserve"> EYFS</w:t>
      </w:r>
      <w:r w:rsidR="00195D68">
        <w:rPr>
          <w:rFonts w:cstheme="minorHAnsi"/>
          <w:b/>
          <w:bCs/>
          <w:i/>
          <w:iCs/>
          <w:sz w:val="24"/>
          <w:szCs w:val="24"/>
        </w:rPr>
        <w:t xml:space="preserve"> Framework, 2017, p.6</w:t>
      </w:r>
    </w:p>
    <w:p w:rsidR="004F6111" w:rsidRPr="00CC7860" w:rsidRDefault="004F6111" w:rsidP="00216A8F">
      <w:pPr>
        <w:rPr>
          <w:rFonts w:cstheme="minorHAnsi"/>
          <w:b/>
          <w:bCs/>
          <w:iCs/>
          <w:sz w:val="24"/>
          <w:szCs w:val="24"/>
          <w:u w:val="single"/>
        </w:rPr>
      </w:pPr>
      <w:r w:rsidRPr="00CC7860">
        <w:rPr>
          <w:rFonts w:cstheme="minorHAnsi"/>
          <w:b/>
          <w:bCs/>
          <w:iCs/>
          <w:sz w:val="24"/>
          <w:szCs w:val="24"/>
          <w:u w:val="single"/>
        </w:rPr>
        <w:t>Introduction</w:t>
      </w:r>
    </w:p>
    <w:p w:rsidR="000D02FB" w:rsidRDefault="000D02FB" w:rsidP="00216A8F">
      <w:pPr>
        <w:rPr>
          <w:rFonts w:cstheme="minorHAnsi"/>
          <w:bCs/>
          <w:iCs/>
          <w:sz w:val="24"/>
          <w:szCs w:val="24"/>
        </w:rPr>
      </w:pPr>
      <w:r w:rsidRPr="00A579E0">
        <w:rPr>
          <w:rFonts w:cstheme="minorHAnsi"/>
          <w:bCs/>
          <w:iCs/>
          <w:sz w:val="24"/>
          <w:szCs w:val="24"/>
        </w:rPr>
        <w:t>At Moss Hall Nursery School, we acknowledge that children have unique personalities. They are learning from their surroundings</w:t>
      </w:r>
      <w:r w:rsidR="000476EF" w:rsidRPr="00A579E0">
        <w:rPr>
          <w:rFonts w:cstheme="minorHAnsi"/>
          <w:bCs/>
          <w:iCs/>
          <w:sz w:val="24"/>
          <w:szCs w:val="24"/>
        </w:rPr>
        <w:t xml:space="preserve"> and all their experiences. Their brain is still developing and they</w:t>
      </w:r>
      <w:r w:rsidRPr="00A579E0">
        <w:rPr>
          <w:rFonts w:cstheme="minorHAnsi"/>
          <w:bCs/>
          <w:iCs/>
          <w:sz w:val="24"/>
          <w:szCs w:val="24"/>
        </w:rPr>
        <w:t xml:space="preserve"> are learning to regulate their emotions and at times require adult help and support. </w:t>
      </w:r>
    </w:p>
    <w:p w:rsidR="009E5A0A" w:rsidRDefault="009E5A0A" w:rsidP="00216A8F">
      <w:pPr>
        <w:rPr>
          <w:rFonts w:cstheme="minorHAnsi"/>
          <w:bCs/>
          <w:iCs/>
          <w:sz w:val="24"/>
          <w:szCs w:val="24"/>
        </w:rPr>
      </w:pPr>
      <w:r w:rsidRPr="00A579E0">
        <w:rPr>
          <w:rFonts w:cstheme="minorHAnsi"/>
          <w:bCs/>
          <w:iCs/>
          <w:sz w:val="24"/>
          <w:szCs w:val="24"/>
        </w:rPr>
        <w:t>Children’s behaviour is adversely affected if they are unhappy or anxious or unable to control their behaviour.</w:t>
      </w:r>
      <w:r w:rsidR="00195D68">
        <w:rPr>
          <w:rFonts w:cstheme="minorHAnsi"/>
          <w:bCs/>
          <w:iCs/>
          <w:sz w:val="24"/>
          <w:szCs w:val="24"/>
        </w:rPr>
        <w:t xml:space="preserve"> </w:t>
      </w:r>
    </w:p>
    <w:p w:rsidR="00195D68" w:rsidRPr="00A579E0" w:rsidRDefault="00195D68" w:rsidP="00195D68">
      <w:pPr>
        <w:rPr>
          <w:rFonts w:cstheme="minorHAnsi"/>
          <w:bCs/>
          <w:iCs/>
          <w:sz w:val="24"/>
          <w:szCs w:val="24"/>
        </w:rPr>
      </w:pPr>
      <w:r>
        <w:rPr>
          <w:rFonts w:cstheme="minorHAnsi"/>
          <w:bCs/>
          <w:iCs/>
          <w:sz w:val="24"/>
          <w:szCs w:val="24"/>
        </w:rPr>
        <w:t xml:space="preserve">We recognise the impact of behaviour on learning; children who are unable to control their behaviour are unable to engage the prefrontal cortex area of the brain, which is responsible for thinking and reasoning. </w:t>
      </w:r>
      <w:r w:rsidRPr="004E58F5">
        <w:rPr>
          <w:rFonts w:cstheme="minorHAnsi"/>
          <w:bCs/>
          <w:iCs/>
          <w:sz w:val="24"/>
          <w:szCs w:val="24"/>
        </w:rPr>
        <w:t>In addition, unacceptable behaviour can disrupt the learning of other children.</w:t>
      </w:r>
    </w:p>
    <w:p w:rsidR="00AE510D" w:rsidRPr="00A579E0" w:rsidRDefault="00AE510D" w:rsidP="00216A8F">
      <w:pPr>
        <w:rPr>
          <w:rFonts w:cstheme="minorHAnsi"/>
          <w:bCs/>
          <w:iCs/>
          <w:sz w:val="24"/>
          <w:szCs w:val="24"/>
        </w:rPr>
      </w:pPr>
      <w:r w:rsidRPr="00A579E0">
        <w:rPr>
          <w:rFonts w:cstheme="minorHAnsi"/>
          <w:bCs/>
          <w:iCs/>
          <w:sz w:val="24"/>
          <w:szCs w:val="24"/>
        </w:rPr>
        <w:t>We believe that it is through the school and parents working together that we can ensure the best</w:t>
      </w:r>
      <w:r w:rsidR="00BA5F5B" w:rsidRPr="00A579E0">
        <w:rPr>
          <w:rFonts w:cstheme="minorHAnsi"/>
          <w:bCs/>
          <w:iCs/>
          <w:sz w:val="24"/>
          <w:szCs w:val="24"/>
        </w:rPr>
        <w:t xml:space="preserve"> learning f</w:t>
      </w:r>
      <w:r w:rsidRPr="00A579E0">
        <w:rPr>
          <w:rFonts w:cstheme="minorHAnsi"/>
          <w:bCs/>
          <w:iCs/>
          <w:sz w:val="24"/>
          <w:szCs w:val="24"/>
        </w:rPr>
        <w:t xml:space="preserve">or </w:t>
      </w:r>
      <w:r w:rsidR="00BA5F5B" w:rsidRPr="00A579E0">
        <w:rPr>
          <w:rFonts w:cstheme="minorHAnsi"/>
          <w:bCs/>
          <w:iCs/>
          <w:sz w:val="24"/>
          <w:szCs w:val="24"/>
        </w:rPr>
        <w:t xml:space="preserve">children, and this includes learning </w:t>
      </w:r>
      <w:r w:rsidR="00195D68">
        <w:rPr>
          <w:rFonts w:cstheme="minorHAnsi"/>
          <w:bCs/>
          <w:iCs/>
          <w:sz w:val="24"/>
          <w:szCs w:val="24"/>
        </w:rPr>
        <w:t>acceptable behaviour in a range of situations.</w:t>
      </w:r>
    </w:p>
    <w:p w:rsidR="0016477B" w:rsidRPr="00A579E0" w:rsidRDefault="0016477B" w:rsidP="00216A8F">
      <w:pPr>
        <w:rPr>
          <w:rFonts w:cstheme="minorHAnsi"/>
          <w:bCs/>
          <w:iCs/>
          <w:sz w:val="24"/>
          <w:szCs w:val="24"/>
        </w:rPr>
      </w:pPr>
      <w:r w:rsidRPr="00A579E0">
        <w:rPr>
          <w:rFonts w:cstheme="minorHAnsi"/>
          <w:bCs/>
          <w:iCs/>
          <w:sz w:val="24"/>
          <w:szCs w:val="24"/>
        </w:rPr>
        <w:t>Personal, Social and Emotional development is a prime area in the Statutory Framework for the Early Years Foundation Stage(EYFS). Learning in this area underpins the development of positive behaviour, which is essential for learning.</w:t>
      </w:r>
    </w:p>
    <w:p w:rsidR="00FF5F48" w:rsidRPr="00A579E0" w:rsidRDefault="00164804" w:rsidP="00216A8F">
      <w:pPr>
        <w:rPr>
          <w:rFonts w:cstheme="minorHAnsi"/>
          <w:bCs/>
          <w:iCs/>
          <w:sz w:val="24"/>
          <w:szCs w:val="24"/>
        </w:rPr>
      </w:pPr>
      <w:r w:rsidRPr="00A579E0">
        <w:rPr>
          <w:rFonts w:cstheme="minorHAnsi"/>
          <w:bCs/>
          <w:iCs/>
          <w:sz w:val="24"/>
          <w:szCs w:val="24"/>
        </w:rPr>
        <w:t>The early learning goals which children are expected to achieve by the end of the reception year are</w:t>
      </w:r>
      <w:r w:rsidR="00FA1DE3" w:rsidRPr="00A579E0">
        <w:rPr>
          <w:rFonts w:cstheme="minorHAnsi"/>
          <w:bCs/>
          <w:iCs/>
          <w:sz w:val="24"/>
          <w:szCs w:val="24"/>
        </w:rPr>
        <w:t xml:space="preserve"> in Appendix 1</w:t>
      </w:r>
    </w:p>
    <w:p w:rsidR="00FF5F48" w:rsidRPr="00CC7860" w:rsidRDefault="00FF5F48" w:rsidP="00216A8F">
      <w:pPr>
        <w:rPr>
          <w:rFonts w:cstheme="minorHAnsi"/>
          <w:b/>
          <w:bCs/>
          <w:iCs/>
          <w:sz w:val="24"/>
          <w:szCs w:val="24"/>
          <w:u w:val="single"/>
        </w:rPr>
      </w:pPr>
      <w:r w:rsidRPr="00CC7860">
        <w:rPr>
          <w:rFonts w:cstheme="minorHAnsi"/>
          <w:b/>
          <w:bCs/>
          <w:iCs/>
          <w:sz w:val="24"/>
          <w:szCs w:val="24"/>
          <w:u w:val="single"/>
        </w:rPr>
        <w:t>Aims of the policy – why do we need a behaviour policy?</w:t>
      </w:r>
    </w:p>
    <w:p w:rsidR="00FF5F48" w:rsidRPr="00CC7860" w:rsidRDefault="00FF5F48" w:rsidP="00FF5F48">
      <w:pPr>
        <w:pStyle w:val="ListParagraph"/>
        <w:numPr>
          <w:ilvl w:val="0"/>
          <w:numId w:val="1"/>
        </w:numPr>
        <w:rPr>
          <w:rFonts w:cstheme="minorHAnsi"/>
          <w:bCs/>
          <w:iCs/>
          <w:sz w:val="24"/>
          <w:szCs w:val="24"/>
        </w:rPr>
      </w:pPr>
      <w:r w:rsidRPr="00CC7860">
        <w:rPr>
          <w:rFonts w:cstheme="minorHAnsi"/>
          <w:bCs/>
          <w:iCs/>
          <w:sz w:val="24"/>
          <w:szCs w:val="24"/>
        </w:rPr>
        <w:t>To promote good behaviour for learning</w:t>
      </w:r>
      <w:r w:rsidR="00257DD0" w:rsidRPr="00CC7860">
        <w:rPr>
          <w:rFonts w:cstheme="minorHAnsi"/>
          <w:bCs/>
          <w:iCs/>
          <w:sz w:val="24"/>
          <w:szCs w:val="24"/>
        </w:rPr>
        <w:t xml:space="preserve"> in ca</w:t>
      </w:r>
      <w:r w:rsidR="00866916">
        <w:rPr>
          <w:rFonts w:cstheme="minorHAnsi"/>
          <w:bCs/>
          <w:iCs/>
          <w:sz w:val="24"/>
          <w:szCs w:val="24"/>
        </w:rPr>
        <w:t>lm, safe and secure environment</w:t>
      </w:r>
    </w:p>
    <w:p w:rsidR="00FF5F48" w:rsidRPr="00CC7860" w:rsidRDefault="00FF5F48" w:rsidP="00FF5F48">
      <w:pPr>
        <w:pStyle w:val="ListParagraph"/>
        <w:numPr>
          <w:ilvl w:val="0"/>
          <w:numId w:val="1"/>
        </w:numPr>
        <w:rPr>
          <w:rFonts w:cstheme="minorHAnsi"/>
          <w:bCs/>
          <w:iCs/>
          <w:sz w:val="24"/>
          <w:szCs w:val="24"/>
        </w:rPr>
      </w:pPr>
      <w:r w:rsidRPr="00CC7860">
        <w:rPr>
          <w:rFonts w:cstheme="minorHAnsi"/>
          <w:bCs/>
          <w:iCs/>
          <w:sz w:val="24"/>
          <w:szCs w:val="24"/>
        </w:rPr>
        <w:t>To ensure a shared understanding with staff, parents and children of how positive behaviour will be promo</w:t>
      </w:r>
      <w:r w:rsidR="00866916">
        <w:rPr>
          <w:rFonts w:cstheme="minorHAnsi"/>
          <w:bCs/>
          <w:iCs/>
          <w:sz w:val="24"/>
          <w:szCs w:val="24"/>
        </w:rPr>
        <w:t>ted in Moss Hall Nursery school</w:t>
      </w:r>
    </w:p>
    <w:p w:rsidR="00257DD0" w:rsidRPr="00CC7860" w:rsidRDefault="00257DD0" w:rsidP="00FF5F48">
      <w:pPr>
        <w:pStyle w:val="ListParagraph"/>
        <w:numPr>
          <w:ilvl w:val="0"/>
          <w:numId w:val="1"/>
        </w:numPr>
        <w:rPr>
          <w:rFonts w:cstheme="minorHAnsi"/>
          <w:bCs/>
          <w:iCs/>
          <w:sz w:val="24"/>
          <w:szCs w:val="24"/>
        </w:rPr>
      </w:pPr>
      <w:r w:rsidRPr="00CC7860">
        <w:rPr>
          <w:rFonts w:cstheme="minorHAnsi"/>
          <w:bCs/>
          <w:iCs/>
          <w:sz w:val="24"/>
          <w:szCs w:val="24"/>
        </w:rPr>
        <w:t>To en</w:t>
      </w:r>
      <w:r w:rsidR="00866916">
        <w:rPr>
          <w:rFonts w:cstheme="minorHAnsi"/>
          <w:bCs/>
          <w:iCs/>
          <w:sz w:val="24"/>
          <w:szCs w:val="24"/>
        </w:rPr>
        <w:t>sure consistency in approach,</w:t>
      </w:r>
      <w:r w:rsidRPr="00CC7860">
        <w:rPr>
          <w:rFonts w:cstheme="minorHAnsi"/>
          <w:bCs/>
          <w:iCs/>
          <w:sz w:val="24"/>
          <w:szCs w:val="24"/>
        </w:rPr>
        <w:t xml:space="preserve"> in </w:t>
      </w:r>
      <w:r w:rsidR="00866916">
        <w:rPr>
          <w:rFonts w:cstheme="minorHAnsi"/>
          <w:bCs/>
          <w:iCs/>
          <w:sz w:val="24"/>
          <w:szCs w:val="24"/>
        </w:rPr>
        <w:t xml:space="preserve">establishing routines and in </w:t>
      </w:r>
      <w:r w:rsidRPr="00CC7860">
        <w:rPr>
          <w:rFonts w:cstheme="minorHAnsi"/>
          <w:bCs/>
          <w:iCs/>
          <w:sz w:val="24"/>
          <w:szCs w:val="24"/>
        </w:rPr>
        <w:t>applying rules</w:t>
      </w:r>
      <w:r w:rsidR="00866916">
        <w:rPr>
          <w:rFonts w:cstheme="minorHAnsi"/>
          <w:bCs/>
          <w:iCs/>
          <w:sz w:val="24"/>
          <w:szCs w:val="24"/>
        </w:rPr>
        <w:t xml:space="preserve"> </w:t>
      </w:r>
      <w:r w:rsidRPr="00CC7860">
        <w:rPr>
          <w:rFonts w:cstheme="minorHAnsi"/>
          <w:bCs/>
          <w:iCs/>
          <w:sz w:val="24"/>
          <w:szCs w:val="24"/>
        </w:rPr>
        <w:t>and boundaries</w:t>
      </w:r>
    </w:p>
    <w:p w:rsidR="00FF5F48" w:rsidRPr="00CC7860" w:rsidRDefault="00FF5F48" w:rsidP="00FF5F48">
      <w:pPr>
        <w:pStyle w:val="ListParagraph"/>
        <w:numPr>
          <w:ilvl w:val="0"/>
          <w:numId w:val="1"/>
        </w:numPr>
        <w:rPr>
          <w:rFonts w:cstheme="minorHAnsi"/>
          <w:bCs/>
          <w:iCs/>
          <w:sz w:val="24"/>
          <w:szCs w:val="24"/>
        </w:rPr>
      </w:pPr>
      <w:r w:rsidRPr="00CC7860">
        <w:rPr>
          <w:rFonts w:cstheme="minorHAnsi"/>
          <w:bCs/>
          <w:iCs/>
          <w:sz w:val="24"/>
          <w:szCs w:val="24"/>
        </w:rPr>
        <w:t>To keep children and staff safe</w:t>
      </w:r>
    </w:p>
    <w:p w:rsidR="00B316B9" w:rsidRPr="00CC7860" w:rsidRDefault="00B316B9" w:rsidP="00B316B9">
      <w:pPr>
        <w:rPr>
          <w:rFonts w:cstheme="minorHAnsi"/>
          <w:bCs/>
          <w:iCs/>
          <w:sz w:val="24"/>
          <w:szCs w:val="24"/>
        </w:rPr>
      </w:pPr>
    </w:p>
    <w:p w:rsidR="009D03F2" w:rsidRPr="00CC7860" w:rsidRDefault="009D03F2" w:rsidP="00B316B9">
      <w:pPr>
        <w:rPr>
          <w:rFonts w:cstheme="minorHAnsi"/>
          <w:b/>
          <w:bCs/>
          <w:iCs/>
          <w:sz w:val="24"/>
          <w:szCs w:val="24"/>
          <w:u w:val="single"/>
        </w:rPr>
      </w:pPr>
      <w:r w:rsidRPr="00CC7860">
        <w:rPr>
          <w:rFonts w:cstheme="minorHAnsi"/>
          <w:b/>
          <w:bCs/>
          <w:iCs/>
          <w:sz w:val="24"/>
          <w:szCs w:val="24"/>
          <w:u w:val="single"/>
        </w:rPr>
        <w:t>What behaviour do we want to encourage from the children?</w:t>
      </w:r>
    </w:p>
    <w:p w:rsidR="002C0E02" w:rsidRPr="00CC7860" w:rsidRDefault="00B316B9" w:rsidP="00B316B9">
      <w:pPr>
        <w:rPr>
          <w:rFonts w:cstheme="minorHAnsi"/>
          <w:bCs/>
          <w:iCs/>
          <w:sz w:val="24"/>
          <w:szCs w:val="24"/>
        </w:rPr>
      </w:pPr>
      <w:r w:rsidRPr="00CC7860">
        <w:rPr>
          <w:rFonts w:cstheme="minorHAnsi"/>
          <w:bCs/>
          <w:iCs/>
          <w:sz w:val="24"/>
          <w:szCs w:val="24"/>
        </w:rPr>
        <w:t>We want children at Moss Hall Nursery School to</w:t>
      </w:r>
      <w:r w:rsidR="002C0E02" w:rsidRPr="00CC7860">
        <w:rPr>
          <w:rFonts w:cstheme="minorHAnsi"/>
          <w:bCs/>
          <w:iCs/>
          <w:sz w:val="24"/>
          <w:szCs w:val="24"/>
        </w:rPr>
        <w:t>:</w:t>
      </w:r>
    </w:p>
    <w:p w:rsidR="00B316B9" w:rsidRPr="00CC7860" w:rsidRDefault="00B316B9" w:rsidP="002C0E02">
      <w:pPr>
        <w:pStyle w:val="ListParagraph"/>
        <w:numPr>
          <w:ilvl w:val="0"/>
          <w:numId w:val="3"/>
        </w:numPr>
        <w:rPr>
          <w:rFonts w:cstheme="minorHAnsi"/>
          <w:bCs/>
          <w:iCs/>
          <w:sz w:val="24"/>
          <w:szCs w:val="24"/>
        </w:rPr>
      </w:pPr>
      <w:r w:rsidRPr="00CC7860">
        <w:rPr>
          <w:rFonts w:cstheme="minorHAnsi"/>
          <w:bCs/>
          <w:iCs/>
          <w:sz w:val="24"/>
          <w:szCs w:val="24"/>
        </w:rPr>
        <w:t>be respectful to each other, to staff and parents and to their environment.</w:t>
      </w:r>
    </w:p>
    <w:p w:rsidR="003D5A61" w:rsidRPr="00CC7860" w:rsidRDefault="003D5A61" w:rsidP="00B316B9">
      <w:pPr>
        <w:pStyle w:val="ListParagraph"/>
        <w:numPr>
          <w:ilvl w:val="0"/>
          <w:numId w:val="3"/>
        </w:numPr>
        <w:rPr>
          <w:rFonts w:cstheme="minorHAnsi"/>
          <w:bCs/>
          <w:iCs/>
          <w:sz w:val="24"/>
          <w:szCs w:val="24"/>
        </w:rPr>
      </w:pPr>
      <w:r w:rsidRPr="00CC7860">
        <w:rPr>
          <w:rFonts w:cstheme="minorHAnsi"/>
          <w:bCs/>
          <w:iCs/>
          <w:sz w:val="24"/>
          <w:szCs w:val="24"/>
        </w:rPr>
        <w:t>learn to regulate their emotions.</w:t>
      </w:r>
    </w:p>
    <w:p w:rsidR="00B316B9" w:rsidRPr="00CC7860" w:rsidRDefault="00B316B9" w:rsidP="002C0E02">
      <w:pPr>
        <w:pStyle w:val="ListParagraph"/>
        <w:numPr>
          <w:ilvl w:val="0"/>
          <w:numId w:val="3"/>
        </w:numPr>
        <w:rPr>
          <w:rFonts w:cstheme="minorHAnsi"/>
          <w:bCs/>
          <w:iCs/>
          <w:sz w:val="24"/>
          <w:szCs w:val="24"/>
        </w:rPr>
      </w:pPr>
      <w:r w:rsidRPr="00CC7860">
        <w:rPr>
          <w:rFonts w:cstheme="minorHAnsi"/>
          <w:bCs/>
          <w:iCs/>
          <w:sz w:val="24"/>
          <w:szCs w:val="24"/>
        </w:rPr>
        <w:lastRenderedPageBreak/>
        <w:t>develop empathy</w:t>
      </w:r>
      <w:r w:rsidR="003D5A61" w:rsidRPr="00CC7860">
        <w:rPr>
          <w:rFonts w:cstheme="minorHAnsi"/>
          <w:bCs/>
          <w:iCs/>
          <w:sz w:val="24"/>
          <w:szCs w:val="24"/>
        </w:rPr>
        <w:t xml:space="preserve"> and emotional literacy.</w:t>
      </w:r>
    </w:p>
    <w:p w:rsidR="002C0E02" w:rsidRPr="00CC7860" w:rsidRDefault="0092008C" w:rsidP="00B316B9">
      <w:pPr>
        <w:pStyle w:val="ListParagraph"/>
        <w:numPr>
          <w:ilvl w:val="0"/>
          <w:numId w:val="3"/>
        </w:numPr>
        <w:rPr>
          <w:rFonts w:cstheme="minorHAnsi"/>
          <w:bCs/>
          <w:iCs/>
          <w:sz w:val="24"/>
          <w:szCs w:val="24"/>
        </w:rPr>
      </w:pPr>
      <w:r w:rsidRPr="00CC7860">
        <w:rPr>
          <w:rFonts w:cstheme="minorHAnsi"/>
          <w:bCs/>
          <w:iCs/>
          <w:sz w:val="24"/>
          <w:szCs w:val="24"/>
        </w:rPr>
        <w:t>d</w:t>
      </w:r>
      <w:r w:rsidR="009E62CB" w:rsidRPr="00CC7860">
        <w:rPr>
          <w:rFonts w:cstheme="minorHAnsi"/>
          <w:bCs/>
          <w:iCs/>
          <w:sz w:val="24"/>
          <w:szCs w:val="24"/>
        </w:rPr>
        <w:t>evelop resilience – so they can manage change</w:t>
      </w:r>
    </w:p>
    <w:p w:rsidR="009E62CB" w:rsidRPr="00CC7860" w:rsidRDefault="009E62CB" w:rsidP="00B316B9">
      <w:pPr>
        <w:pStyle w:val="ListParagraph"/>
        <w:numPr>
          <w:ilvl w:val="0"/>
          <w:numId w:val="3"/>
        </w:numPr>
        <w:rPr>
          <w:rFonts w:cstheme="minorHAnsi"/>
          <w:bCs/>
          <w:iCs/>
          <w:sz w:val="24"/>
          <w:szCs w:val="24"/>
        </w:rPr>
      </w:pPr>
      <w:r w:rsidRPr="00CC7860">
        <w:rPr>
          <w:rFonts w:cstheme="minorHAnsi"/>
          <w:bCs/>
          <w:iCs/>
          <w:sz w:val="24"/>
          <w:szCs w:val="24"/>
        </w:rPr>
        <w:t xml:space="preserve">be </w:t>
      </w:r>
      <w:r w:rsidR="00274468" w:rsidRPr="00CC7860">
        <w:rPr>
          <w:rFonts w:cstheme="minorHAnsi"/>
          <w:bCs/>
          <w:iCs/>
          <w:sz w:val="24"/>
          <w:szCs w:val="24"/>
        </w:rPr>
        <w:t xml:space="preserve">confident and </w:t>
      </w:r>
      <w:r w:rsidRPr="00CC7860">
        <w:rPr>
          <w:rFonts w:cstheme="minorHAnsi"/>
          <w:bCs/>
          <w:iCs/>
          <w:sz w:val="24"/>
          <w:szCs w:val="24"/>
        </w:rPr>
        <w:t>willing to try new things</w:t>
      </w:r>
    </w:p>
    <w:p w:rsidR="003D5A61" w:rsidRPr="00CC7860" w:rsidRDefault="00574863" w:rsidP="00B316B9">
      <w:pPr>
        <w:pStyle w:val="ListParagraph"/>
        <w:numPr>
          <w:ilvl w:val="0"/>
          <w:numId w:val="3"/>
        </w:numPr>
        <w:rPr>
          <w:rFonts w:cstheme="minorHAnsi"/>
          <w:bCs/>
          <w:iCs/>
          <w:sz w:val="24"/>
          <w:szCs w:val="24"/>
        </w:rPr>
      </w:pPr>
      <w:r w:rsidRPr="00CC7860">
        <w:rPr>
          <w:rFonts w:cstheme="minorHAnsi"/>
          <w:bCs/>
          <w:iCs/>
          <w:sz w:val="24"/>
          <w:szCs w:val="24"/>
        </w:rPr>
        <w:t>develop understanding and respect for the needs, feelings and views of others, accepting and celebrating similarities and</w:t>
      </w:r>
      <w:r w:rsidR="002C0E02" w:rsidRPr="00CC7860">
        <w:rPr>
          <w:rFonts w:cstheme="minorHAnsi"/>
          <w:bCs/>
          <w:iCs/>
          <w:sz w:val="24"/>
          <w:szCs w:val="24"/>
        </w:rPr>
        <w:t xml:space="preserve"> difference</w:t>
      </w:r>
      <w:r w:rsidRPr="00CC7860">
        <w:rPr>
          <w:rFonts w:cstheme="minorHAnsi"/>
          <w:bCs/>
          <w:iCs/>
          <w:sz w:val="24"/>
          <w:szCs w:val="24"/>
        </w:rPr>
        <w:t>s</w:t>
      </w:r>
    </w:p>
    <w:p w:rsidR="00B316B9" w:rsidRPr="00866916" w:rsidRDefault="00B316B9" w:rsidP="00B316B9">
      <w:pPr>
        <w:pStyle w:val="ListParagraph"/>
        <w:numPr>
          <w:ilvl w:val="0"/>
          <w:numId w:val="3"/>
        </w:numPr>
        <w:rPr>
          <w:rFonts w:cstheme="minorHAnsi"/>
          <w:bCs/>
          <w:iCs/>
          <w:sz w:val="24"/>
          <w:szCs w:val="24"/>
        </w:rPr>
      </w:pPr>
      <w:r w:rsidRPr="00CC7860">
        <w:rPr>
          <w:rFonts w:cstheme="minorHAnsi"/>
          <w:bCs/>
          <w:iCs/>
          <w:sz w:val="24"/>
          <w:szCs w:val="24"/>
        </w:rPr>
        <w:t xml:space="preserve">understand </w:t>
      </w:r>
      <w:r w:rsidR="00DC6FA1" w:rsidRPr="00CC7860">
        <w:rPr>
          <w:rFonts w:cstheme="minorHAnsi"/>
          <w:bCs/>
          <w:iCs/>
          <w:sz w:val="24"/>
          <w:szCs w:val="24"/>
        </w:rPr>
        <w:t>and follow agreed</w:t>
      </w:r>
      <w:r w:rsidRPr="00CC7860">
        <w:rPr>
          <w:rFonts w:cstheme="minorHAnsi"/>
          <w:bCs/>
          <w:iCs/>
          <w:sz w:val="24"/>
          <w:szCs w:val="24"/>
        </w:rPr>
        <w:t xml:space="preserve"> rules</w:t>
      </w:r>
      <w:r w:rsidR="00DC6FA1" w:rsidRPr="00CC7860">
        <w:rPr>
          <w:rFonts w:cstheme="minorHAnsi"/>
          <w:bCs/>
          <w:iCs/>
          <w:sz w:val="24"/>
          <w:szCs w:val="24"/>
        </w:rPr>
        <w:t xml:space="preserve"> </w:t>
      </w:r>
    </w:p>
    <w:p w:rsidR="00B316B9" w:rsidRPr="00CC7860" w:rsidRDefault="00B316B9" w:rsidP="00B316B9">
      <w:pPr>
        <w:rPr>
          <w:rFonts w:cstheme="minorHAnsi"/>
          <w:bCs/>
          <w:iCs/>
          <w:sz w:val="24"/>
          <w:szCs w:val="24"/>
        </w:rPr>
      </w:pPr>
    </w:p>
    <w:p w:rsidR="004F6111" w:rsidRPr="00CC7860" w:rsidRDefault="004F6111" w:rsidP="00B316B9">
      <w:pPr>
        <w:rPr>
          <w:rFonts w:cstheme="minorHAnsi"/>
          <w:b/>
          <w:bCs/>
          <w:iCs/>
          <w:sz w:val="24"/>
          <w:szCs w:val="24"/>
          <w:u w:val="single"/>
        </w:rPr>
      </w:pPr>
      <w:r w:rsidRPr="00CC7860">
        <w:rPr>
          <w:rFonts w:cstheme="minorHAnsi"/>
          <w:b/>
          <w:bCs/>
          <w:iCs/>
          <w:sz w:val="24"/>
          <w:szCs w:val="24"/>
          <w:u w:val="single"/>
        </w:rPr>
        <w:t>How will we achieve this?</w:t>
      </w:r>
    </w:p>
    <w:p w:rsidR="00B316B9" w:rsidRPr="00CB00B0" w:rsidRDefault="00B316B9" w:rsidP="00B316B9">
      <w:pPr>
        <w:rPr>
          <w:rFonts w:cstheme="minorHAnsi"/>
          <w:bCs/>
          <w:iCs/>
          <w:sz w:val="24"/>
          <w:szCs w:val="24"/>
        </w:rPr>
      </w:pPr>
      <w:r w:rsidRPr="00CB00B0">
        <w:rPr>
          <w:rFonts w:cstheme="minorHAnsi"/>
          <w:bCs/>
          <w:iCs/>
          <w:sz w:val="24"/>
          <w:szCs w:val="24"/>
        </w:rPr>
        <w:t>We are committed to practice that promotes positive behaviour, which is based on a deep understanding of child development.</w:t>
      </w:r>
      <w:r w:rsidR="009E5A0A" w:rsidRPr="00CB00B0">
        <w:rPr>
          <w:rFonts w:cstheme="minorHAnsi"/>
          <w:bCs/>
          <w:iCs/>
          <w:sz w:val="24"/>
          <w:szCs w:val="24"/>
        </w:rPr>
        <w:t xml:space="preserve"> </w:t>
      </w:r>
    </w:p>
    <w:p w:rsidR="003D5A61" w:rsidRPr="00CB00B0" w:rsidRDefault="003D5A61" w:rsidP="00B316B9">
      <w:pPr>
        <w:rPr>
          <w:rFonts w:cstheme="minorHAnsi"/>
          <w:bCs/>
          <w:iCs/>
          <w:sz w:val="24"/>
          <w:szCs w:val="24"/>
        </w:rPr>
      </w:pPr>
      <w:r w:rsidRPr="00CB00B0">
        <w:rPr>
          <w:rFonts w:cstheme="minorHAnsi"/>
          <w:bCs/>
          <w:iCs/>
          <w:sz w:val="24"/>
          <w:szCs w:val="24"/>
        </w:rPr>
        <w:t>We do this through developing positive relationships, creating and maintainin</w:t>
      </w:r>
      <w:r w:rsidR="00CB00B0" w:rsidRPr="00CB00B0">
        <w:rPr>
          <w:rFonts w:cstheme="minorHAnsi"/>
          <w:bCs/>
          <w:iCs/>
          <w:sz w:val="24"/>
          <w:szCs w:val="24"/>
        </w:rPr>
        <w:t>g an enabling environment and planning for</w:t>
      </w:r>
      <w:r w:rsidRPr="00CB00B0">
        <w:rPr>
          <w:rFonts w:cstheme="minorHAnsi"/>
          <w:bCs/>
          <w:iCs/>
          <w:sz w:val="24"/>
          <w:szCs w:val="24"/>
        </w:rPr>
        <w:t xml:space="preserve"> learning and development.</w:t>
      </w:r>
    </w:p>
    <w:p w:rsidR="003D5A61" w:rsidRDefault="003D5A61" w:rsidP="00B316B9">
      <w:pPr>
        <w:rPr>
          <w:rFonts w:cstheme="minorHAnsi"/>
          <w:bCs/>
          <w:iCs/>
          <w:sz w:val="24"/>
          <w:szCs w:val="24"/>
          <w:u w:val="single"/>
        </w:rPr>
      </w:pPr>
      <w:r w:rsidRPr="00CC7860">
        <w:rPr>
          <w:rFonts w:cstheme="minorHAnsi"/>
          <w:bCs/>
          <w:iCs/>
          <w:sz w:val="24"/>
          <w:szCs w:val="24"/>
          <w:u w:val="single"/>
        </w:rPr>
        <w:t>P</w:t>
      </w:r>
      <w:r w:rsidR="00FB1E0D" w:rsidRPr="00CC7860">
        <w:rPr>
          <w:rFonts w:cstheme="minorHAnsi"/>
          <w:bCs/>
          <w:iCs/>
          <w:sz w:val="24"/>
          <w:szCs w:val="24"/>
          <w:u w:val="single"/>
        </w:rPr>
        <w:t xml:space="preserve">ositive </w:t>
      </w:r>
      <w:r w:rsidRPr="00CC7860">
        <w:rPr>
          <w:rFonts w:cstheme="minorHAnsi"/>
          <w:bCs/>
          <w:iCs/>
          <w:sz w:val="24"/>
          <w:szCs w:val="24"/>
          <w:u w:val="single"/>
        </w:rPr>
        <w:t>R</w:t>
      </w:r>
      <w:r w:rsidR="00FB1E0D" w:rsidRPr="00CC7860">
        <w:rPr>
          <w:rFonts w:cstheme="minorHAnsi"/>
          <w:bCs/>
          <w:iCs/>
          <w:sz w:val="24"/>
          <w:szCs w:val="24"/>
          <w:u w:val="single"/>
        </w:rPr>
        <w:t>elationships</w:t>
      </w:r>
    </w:p>
    <w:p w:rsidR="002270C3" w:rsidRDefault="00B04AEE" w:rsidP="002270C3">
      <w:pPr>
        <w:rPr>
          <w:rFonts w:cstheme="minorHAnsi"/>
          <w:bCs/>
          <w:iCs/>
          <w:sz w:val="24"/>
          <w:szCs w:val="24"/>
        </w:rPr>
      </w:pPr>
      <w:r>
        <w:rPr>
          <w:rFonts w:cstheme="minorHAnsi"/>
          <w:bCs/>
          <w:iCs/>
          <w:sz w:val="24"/>
          <w:szCs w:val="24"/>
        </w:rPr>
        <w:t>Human relationships underpin all learning and development.</w:t>
      </w:r>
      <w:r w:rsidR="00604639">
        <w:rPr>
          <w:rFonts w:cstheme="minorHAnsi"/>
          <w:bCs/>
          <w:iCs/>
          <w:sz w:val="24"/>
          <w:szCs w:val="24"/>
        </w:rPr>
        <w:t xml:space="preserve"> </w:t>
      </w:r>
      <w:r w:rsidR="005F37DF">
        <w:rPr>
          <w:rFonts w:cstheme="minorHAnsi"/>
          <w:bCs/>
          <w:iCs/>
          <w:sz w:val="24"/>
          <w:szCs w:val="24"/>
        </w:rPr>
        <w:t xml:space="preserve">Children need the emotional security provided by adults who provide consistent care and attention. </w:t>
      </w:r>
      <w:r w:rsidR="00604639">
        <w:rPr>
          <w:rFonts w:cstheme="minorHAnsi"/>
          <w:bCs/>
          <w:iCs/>
          <w:sz w:val="24"/>
          <w:szCs w:val="24"/>
        </w:rPr>
        <w:t xml:space="preserve">At Moss Hall Nursery </w:t>
      </w:r>
      <w:r w:rsidR="008555F0">
        <w:rPr>
          <w:rFonts w:cstheme="minorHAnsi"/>
          <w:bCs/>
          <w:iCs/>
          <w:sz w:val="24"/>
          <w:szCs w:val="24"/>
        </w:rPr>
        <w:t>School,</w:t>
      </w:r>
      <w:r w:rsidR="00604639">
        <w:rPr>
          <w:rFonts w:cstheme="minorHAnsi"/>
          <w:bCs/>
          <w:iCs/>
          <w:sz w:val="24"/>
          <w:szCs w:val="24"/>
        </w:rPr>
        <w:t xml:space="preserve"> we have a strong</w:t>
      </w:r>
      <w:r w:rsidR="00604639" w:rsidRPr="00604639">
        <w:rPr>
          <w:rFonts w:cstheme="minorHAnsi"/>
          <w:bCs/>
          <w:iCs/>
          <w:sz w:val="24"/>
          <w:szCs w:val="24"/>
        </w:rPr>
        <w:t xml:space="preserve"> key person approach</w:t>
      </w:r>
      <w:r w:rsidR="00604639">
        <w:rPr>
          <w:rFonts w:cstheme="minorHAnsi"/>
          <w:bCs/>
          <w:iCs/>
          <w:sz w:val="24"/>
          <w:szCs w:val="24"/>
        </w:rPr>
        <w:t xml:space="preserve"> where </w:t>
      </w:r>
      <w:r w:rsidR="00604639" w:rsidRPr="00604639">
        <w:rPr>
          <w:rFonts w:cstheme="minorHAnsi"/>
          <w:bCs/>
          <w:iCs/>
          <w:sz w:val="24"/>
          <w:szCs w:val="24"/>
        </w:rPr>
        <w:t>we build good relationships between child, parent and key person ensuring that children are given individual care and attention;</w:t>
      </w:r>
      <w:r w:rsidR="00B345A9">
        <w:rPr>
          <w:rFonts w:cstheme="minorHAnsi"/>
          <w:bCs/>
          <w:iCs/>
          <w:sz w:val="24"/>
          <w:szCs w:val="24"/>
        </w:rPr>
        <w:t xml:space="preserve"> this </w:t>
      </w:r>
      <w:r w:rsidR="00912D82">
        <w:rPr>
          <w:rFonts w:cstheme="minorHAnsi"/>
          <w:bCs/>
          <w:iCs/>
          <w:sz w:val="24"/>
          <w:szCs w:val="24"/>
        </w:rPr>
        <w:t xml:space="preserve">relationship </w:t>
      </w:r>
      <w:r w:rsidR="00912D82" w:rsidRPr="00604639">
        <w:rPr>
          <w:rFonts w:cstheme="minorHAnsi"/>
          <w:bCs/>
          <w:iCs/>
          <w:sz w:val="24"/>
          <w:szCs w:val="24"/>
        </w:rPr>
        <w:t>encourages</w:t>
      </w:r>
      <w:r w:rsidR="00604639" w:rsidRPr="00604639">
        <w:rPr>
          <w:rFonts w:cstheme="minorHAnsi"/>
          <w:bCs/>
          <w:iCs/>
          <w:sz w:val="24"/>
          <w:szCs w:val="24"/>
        </w:rPr>
        <w:t xml:space="preserve"> the development of a strong attachment that provides security and reassurance</w:t>
      </w:r>
      <w:r w:rsidR="00EA18F7">
        <w:rPr>
          <w:rFonts w:cstheme="minorHAnsi"/>
          <w:bCs/>
          <w:iCs/>
          <w:sz w:val="24"/>
          <w:szCs w:val="24"/>
        </w:rPr>
        <w:t>.</w:t>
      </w:r>
    </w:p>
    <w:p w:rsidR="00EA18F7" w:rsidRPr="00EA18F7" w:rsidRDefault="00EA18F7" w:rsidP="00EA18F7">
      <w:pPr>
        <w:rPr>
          <w:rFonts w:cstheme="minorHAnsi"/>
          <w:bCs/>
          <w:iCs/>
          <w:sz w:val="24"/>
          <w:szCs w:val="24"/>
        </w:rPr>
      </w:pPr>
      <w:r w:rsidRPr="00EA18F7">
        <w:rPr>
          <w:rFonts w:cstheme="minorHAnsi"/>
          <w:bCs/>
          <w:iCs/>
          <w:sz w:val="24"/>
          <w:szCs w:val="24"/>
        </w:rPr>
        <w:t>We work closely with parents and create an atmosphere of mutual respect to support the development of all children.</w:t>
      </w:r>
    </w:p>
    <w:p w:rsidR="002270C3" w:rsidRDefault="00904944" w:rsidP="002270C3">
      <w:pPr>
        <w:rPr>
          <w:rFonts w:cstheme="minorHAnsi"/>
          <w:bCs/>
          <w:iCs/>
          <w:sz w:val="24"/>
          <w:szCs w:val="24"/>
        </w:rPr>
      </w:pPr>
      <w:r>
        <w:rPr>
          <w:rFonts w:cstheme="minorHAnsi"/>
          <w:bCs/>
          <w:iCs/>
          <w:sz w:val="24"/>
          <w:szCs w:val="24"/>
        </w:rPr>
        <w:t>Staff</w:t>
      </w:r>
      <w:r w:rsidR="002270C3">
        <w:rPr>
          <w:rFonts w:cstheme="minorHAnsi"/>
          <w:bCs/>
          <w:iCs/>
          <w:sz w:val="24"/>
          <w:szCs w:val="24"/>
        </w:rPr>
        <w:t xml:space="preserve"> are engaged with children; they are </w:t>
      </w:r>
      <w:r w:rsidR="002270C3" w:rsidRPr="002270C3">
        <w:rPr>
          <w:rFonts w:cstheme="minorHAnsi"/>
          <w:bCs/>
          <w:iCs/>
          <w:sz w:val="24"/>
          <w:szCs w:val="24"/>
        </w:rPr>
        <w:t>physically and emotionally available</w:t>
      </w:r>
      <w:r w:rsidR="002270C3">
        <w:rPr>
          <w:rFonts w:cstheme="minorHAnsi"/>
          <w:bCs/>
          <w:iCs/>
          <w:sz w:val="24"/>
          <w:szCs w:val="24"/>
        </w:rPr>
        <w:t>. They soothe and calm children when necessary and h</w:t>
      </w:r>
      <w:r w:rsidR="002270C3" w:rsidRPr="00CC7860">
        <w:rPr>
          <w:rFonts w:cstheme="minorHAnsi"/>
          <w:bCs/>
          <w:iCs/>
          <w:sz w:val="24"/>
          <w:szCs w:val="24"/>
        </w:rPr>
        <w:t>elp children find ways to deal with their emotions</w:t>
      </w:r>
    </w:p>
    <w:p w:rsidR="002270C3" w:rsidRPr="00A3447D" w:rsidRDefault="002270C3" w:rsidP="002270C3">
      <w:pPr>
        <w:rPr>
          <w:rFonts w:cstheme="minorHAnsi"/>
          <w:bCs/>
          <w:iCs/>
          <w:sz w:val="24"/>
          <w:szCs w:val="24"/>
        </w:rPr>
      </w:pPr>
      <w:r>
        <w:rPr>
          <w:rFonts w:cstheme="minorHAnsi"/>
          <w:bCs/>
          <w:iCs/>
          <w:sz w:val="24"/>
          <w:szCs w:val="24"/>
        </w:rPr>
        <w:t>All staff r</w:t>
      </w:r>
      <w:r w:rsidRPr="002270C3">
        <w:rPr>
          <w:rFonts w:cstheme="minorHAnsi"/>
          <w:bCs/>
          <w:iCs/>
          <w:sz w:val="24"/>
          <w:szCs w:val="24"/>
        </w:rPr>
        <w:t xml:space="preserve">ole </w:t>
      </w:r>
      <w:proofErr w:type="gramStart"/>
      <w:r w:rsidRPr="002270C3">
        <w:rPr>
          <w:rFonts w:cstheme="minorHAnsi"/>
          <w:bCs/>
          <w:iCs/>
          <w:sz w:val="24"/>
          <w:szCs w:val="24"/>
        </w:rPr>
        <w:t>model</w:t>
      </w:r>
      <w:proofErr w:type="gramEnd"/>
      <w:r>
        <w:rPr>
          <w:rFonts w:cstheme="minorHAnsi"/>
          <w:bCs/>
          <w:iCs/>
          <w:sz w:val="24"/>
          <w:szCs w:val="24"/>
        </w:rPr>
        <w:t xml:space="preserve"> the </w:t>
      </w:r>
      <w:r w:rsidRPr="002270C3">
        <w:rPr>
          <w:rFonts w:cstheme="minorHAnsi"/>
          <w:bCs/>
          <w:iCs/>
          <w:sz w:val="24"/>
          <w:szCs w:val="24"/>
        </w:rPr>
        <w:t xml:space="preserve">positive behaviours </w:t>
      </w:r>
      <w:r w:rsidR="002E4FDD">
        <w:rPr>
          <w:rFonts w:cstheme="minorHAnsi"/>
          <w:bCs/>
          <w:iCs/>
          <w:sz w:val="24"/>
          <w:szCs w:val="24"/>
        </w:rPr>
        <w:t>we wish to see in the children, treating each other and the children with kindness and respect.</w:t>
      </w:r>
      <w:r>
        <w:rPr>
          <w:rFonts w:cstheme="minorHAnsi"/>
          <w:bCs/>
          <w:iCs/>
          <w:sz w:val="24"/>
          <w:szCs w:val="24"/>
        </w:rPr>
        <w:t xml:space="preserve"> Staff’s body language and tone of voice is as important as their verbal communication. They notice and praise positive behaviour, ac</w:t>
      </w:r>
      <w:r w:rsidR="004E58F5">
        <w:rPr>
          <w:rFonts w:cstheme="minorHAnsi"/>
          <w:bCs/>
          <w:iCs/>
          <w:sz w:val="24"/>
          <w:szCs w:val="24"/>
        </w:rPr>
        <w:t xml:space="preserve">knowledging effort as well as when children fully meet the school’s behavioural expectations. </w:t>
      </w:r>
    </w:p>
    <w:p w:rsidR="00FB7B55" w:rsidRPr="00904944" w:rsidRDefault="00FB7B55" w:rsidP="00904944">
      <w:pPr>
        <w:rPr>
          <w:rFonts w:cstheme="minorHAnsi"/>
          <w:bCs/>
          <w:iCs/>
          <w:sz w:val="24"/>
          <w:szCs w:val="24"/>
        </w:rPr>
      </w:pPr>
      <w:r w:rsidRPr="00904944">
        <w:rPr>
          <w:rFonts w:cstheme="minorHAnsi"/>
          <w:bCs/>
          <w:iCs/>
          <w:sz w:val="24"/>
          <w:szCs w:val="24"/>
        </w:rPr>
        <w:t>Children with additional needs will be given appropriate resources and time to meet behavioural expectations</w:t>
      </w:r>
    </w:p>
    <w:p w:rsidR="003D5A61" w:rsidRPr="00CC7860" w:rsidRDefault="003D5A61" w:rsidP="00B316B9">
      <w:pPr>
        <w:rPr>
          <w:rFonts w:cstheme="minorHAnsi"/>
          <w:bCs/>
          <w:iCs/>
          <w:sz w:val="24"/>
          <w:szCs w:val="24"/>
          <w:u w:val="single"/>
        </w:rPr>
      </w:pPr>
    </w:p>
    <w:p w:rsidR="003D5A61" w:rsidRPr="00CC7860" w:rsidRDefault="003D5A61" w:rsidP="00B316B9">
      <w:pPr>
        <w:rPr>
          <w:rFonts w:cstheme="minorHAnsi"/>
          <w:bCs/>
          <w:iCs/>
          <w:sz w:val="24"/>
          <w:szCs w:val="24"/>
          <w:u w:val="single"/>
        </w:rPr>
      </w:pPr>
      <w:r w:rsidRPr="00CC7860">
        <w:rPr>
          <w:rFonts w:cstheme="minorHAnsi"/>
          <w:bCs/>
          <w:iCs/>
          <w:sz w:val="24"/>
          <w:szCs w:val="24"/>
          <w:u w:val="single"/>
        </w:rPr>
        <w:t>E</w:t>
      </w:r>
      <w:r w:rsidR="00FB1E0D" w:rsidRPr="00CC7860">
        <w:rPr>
          <w:rFonts w:cstheme="minorHAnsi"/>
          <w:bCs/>
          <w:iCs/>
          <w:sz w:val="24"/>
          <w:szCs w:val="24"/>
          <w:u w:val="single"/>
        </w:rPr>
        <w:t xml:space="preserve">nabling </w:t>
      </w:r>
      <w:r w:rsidRPr="00CC7860">
        <w:rPr>
          <w:rFonts w:cstheme="minorHAnsi"/>
          <w:bCs/>
          <w:iCs/>
          <w:sz w:val="24"/>
          <w:szCs w:val="24"/>
          <w:u w:val="single"/>
        </w:rPr>
        <w:t>E</w:t>
      </w:r>
      <w:r w:rsidR="00FB1E0D" w:rsidRPr="00CC7860">
        <w:rPr>
          <w:rFonts w:cstheme="minorHAnsi"/>
          <w:bCs/>
          <w:iCs/>
          <w:sz w:val="24"/>
          <w:szCs w:val="24"/>
          <w:u w:val="single"/>
        </w:rPr>
        <w:t>nvironments</w:t>
      </w:r>
    </w:p>
    <w:p w:rsidR="00451C38" w:rsidRDefault="00451C38" w:rsidP="00451C38">
      <w:pPr>
        <w:autoSpaceDE w:val="0"/>
        <w:autoSpaceDN w:val="0"/>
        <w:adjustRightInd w:val="0"/>
        <w:spacing w:after="569" w:line="240" w:lineRule="auto"/>
        <w:rPr>
          <w:rFonts w:cstheme="minorHAnsi"/>
          <w:sz w:val="24"/>
          <w:szCs w:val="24"/>
        </w:rPr>
      </w:pPr>
      <w:r w:rsidRPr="00CC7860">
        <w:rPr>
          <w:rFonts w:cstheme="minorHAnsi"/>
          <w:sz w:val="24"/>
          <w:szCs w:val="24"/>
        </w:rPr>
        <w:t>We create an environment that is welcoming to everyone</w:t>
      </w:r>
      <w:r w:rsidR="00C34478" w:rsidRPr="00CC7860">
        <w:rPr>
          <w:rFonts w:cstheme="minorHAnsi"/>
          <w:sz w:val="24"/>
          <w:szCs w:val="24"/>
        </w:rPr>
        <w:t>, where children are treated with respect.</w:t>
      </w:r>
      <w:r w:rsidR="0015120F" w:rsidRPr="00CC7860">
        <w:rPr>
          <w:rFonts w:cstheme="minorHAnsi"/>
          <w:sz w:val="24"/>
          <w:szCs w:val="24"/>
        </w:rPr>
        <w:t xml:space="preserve"> The indoor and outdoor areas </w:t>
      </w:r>
      <w:r w:rsidR="00940871">
        <w:rPr>
          <w:rFonts w:cstheme="minorHAnsi"/>
          <w:sz w:val="24"/>
          <w:szCs w:val="24"/>
        </w:rPr>
        <w:t>are attractively presented; space, resources and activities</w:t>
      </w:r>
      <w:r w:rsidR="0015120F" w:rsidRPr="00CC7860">
        <w:rPr>
          <w:rFonts w:cstheme="minorHAnsi"/>
          <w:sz w:val="24"/>
          <w:szCs w:val="24"/>
        </w:rPr>
        <w:t xml:space="preserve"> are organised</w:t>
      </w:r>
      <w:r w:rsidR="00940871">
        <w:rPr>
          <w:rFonts w:cstheme="minorHAnsi"/>
          <w:sz w:val="24"/>
          <w:szCs w:val="24"/>
        </w:rPr>
        <w:t xml:space="preserve"> to support independent learning and to avoid unnecessary conflict</w:t>
      </w:r>
      <w:r w:rsidR="0015120F" w:rsidRPr="00CC7860">
        <w:rPr>
          <w:rFonts w:cstheme="minorHAnsi"/>
          <w:sz w:val="24"/>
          <w:szCs w:val="24"/>
        </w:rPr>
        <w:t>.</w:t>
      </w:r>
      <w:r w:rsidR="00D664C4" w:rsidRPr="00CC7860">
        <w:rPr>
          <w:rFonts w:cstheme="minorHAnsi"/>
          <w:sz w:val="24"/>
          <w:szCs w:val="24"/>
        </w:rPr>
        <w:t xml:space="preserve"> </w:t>
      </w:r>
      <w:r w:rsidR="00D862A1" w:rsidRPr="00CC7860">
        <w:rPr>
          <w:rFonts w:cstheme="minorHAnsi"/>
          <w:sz w:val="24"/>
          <w:szCs w:val="24"/>
        </w:rPr>
        <w:t xml:space="preserve"> The layout of the physical environment is predictable and there are</w:t>
      </w:r>
      <w:r w:rsidRPr="00CC7860">
        <w:rPr>
          <w:rFonts w:cstheme="minorHAnsi"/>
          <w:sz w:val="24"/>
          <w:szCs w:val="24"/>
        </w:rPr>
        <w:t xml:space="preserve"> clear routines</w:t>
      </w:r>
      <w:r w:rsidR="00D862A1" w:rsidRPr="00CC7860">
        <w:rPr>
          <w:rFonts w:cstheme="minorHAnsi"/>
          <w:sz w:val="24"/>
          <w:szCs w:val="24"/>
        </w:rPr>
        <w:t xml:space="preserve"> and a consistent approach</w:t>
      </w:r>
      <w:r w:rsidR="0015120F" w:rsidRPr="00CC7860">
        <w:rPr>
          <w:rFonts w:cstheme="minorHAnsi"/>
          <w:sz w:val="24"/>
          <w:szCs w:val="24"/>
        </w:rPr>
        <w:t>.</w:t>
      </w:r>
      <w:r w:rsidR="00A506B1">
        <w:rPr>
          <w:rFonts w:cstheme="minorHAnsi"/>
          <w:sz w:val="24"/>
          <w:szCs w:val="24"/>
        </w:rPr>
        <w:t xml:space="preserve"> Each classroom has a visual timetable.</w:t>
      </w:r>
    </w:p>
    <w:p w:rsidR="00AD5070" w:rsidRDefault="00A506B1" w:rsidP="00451C38">
      <w:pPr>
        <w:autoSpaceDE w:val="0"/>
        <w:autoSpaceDN w:val="0"/>
        <w:adjustRightInd w:val="0"/>
        <w:spacing w:after="569" w:line="240" w:lineRule="auto"/>
        <w:rPr>
          <w:rFonts w:cstheme="minorHAnsi"/>
          <w:sz w:val="24"/>
          <w:szCs w:val="24"/>
        </w:rPr>
      </w:pPr>
      <w:r>
        <w:rPr>
          <w:rFonts w:cstheme="minorHAnsi"/>
          <w:sz w:val="24"/>
          <w:szCs w:val="24"/>
        </w:rPr>
        <w:lastRenderedPageBreak/>
        <w:t>Rules/expectations and boundaries are developmentally appropriate and staff make use of visual cues</w:t>
      </w:r>
      <w:r w:rsidR="0026708F">
        <w:rPr>
          <w:rFonts w:cstheme="minorHAnsi"/>
          <w:sz w:val="24"/>
          <w:szCs w:val="24"/>
        </w:rPr>
        <w:t>, visual timetables</w:t>
      </w:r>
      <w:r>
        <w:rPr>
          <w:rFonts w:cstheme="minorHAnsi"/>
          <w:sz w:val="24"/>
          <w:szCs w:val="24"/>
        </w:rPr>
        <w:t xml:space="preserve"> and Makaton</w:t>
      </w:r>
      <w:r w:rsidR="0026708F">
        <w:rPr>
          <w:rFonts w:cstheme="minorHAnsi"/>
          <w:sz w:val="24"/>
          <w:szCs w:val="24"/>
        </w:rPr>
        <w:t xml:space="preserve"> signs</w:t>
      </w:r>
      <w:r>
        <w:rPr>
          <w:rFonts w:cstheme="minorHAnsi"/>
          <w:sz w:val="24"/>
          <w:szCs w:val="24"/>
        </w:rPr>
        <w:t xml:space="preserve"> when talking to children.</w:t>
      </w:r>
    </w:p>
    <w:p w:rsidR="00AD5070" w:rsidRDefault="00D664C4" w:rsidP="00CE526A">
      <w:pPr>
        <w:autoSpaceDE w:val="0"/>
        <w:autoSpaceDN w:val="0"/>
        <w:adjustRightInd w:val="0"/>
        <w:spacing w:after="569" w:line="240" w:lineRule="auto"/>
        <w:rPr>
          <w:rFonts w:cstheme="minorHAnsi"/>
          <w:sz w:val="24"/>
          <w:szCs w:val="24"/>
        </w:rPr>
      </w:pPr>
      <w:r w:rsidRPr="00CC7860">
        <w:rPr>
          <w:rFonts w:cstheme="minorHAnsi"/>
          <w:sz w:val="24"/>
          <w:szCs w:val="24"/>
        </w:rPr>
        <w:t>The environment offers balance throughout the day with time and space for both stimulating and challenging experiences and opportunities to be quiet and calm.</w:t>
      </w:r>
      <w:r w:rsidR="002E3FB1">
        <w:rPr>
          <w:rFonts w:cstheme="minorHAnsi"/>
          <w:sz w:val="24"/>
          <w:szCs w:val="24"/>
        </w:rPr>
        <w:t xml:space="preserve"> </w:t>
      </w:r>
      <w:r w:rsidR="00A506B1">
        <w:rPr>
          <w:rFonts w:cstheme="minorHAnsi"/>
          <w:sz w:val="24"/>
          <w:szCs w:val="24"/>
        </w:rPr>
        <w:t>Children have access to the garden for most of the day, which naturally lowers the stress hormone, cortisol as well as providing important physical activity and challenge.</w:t>
      </w:r>
    </w:p>
    <w:p w:rsidR="003D5A61" w:rsidRPr="00CE526A" w:rsidRDefault="004449AF" w:rsidP="00CE526A">
      <w:pPr>
        <w:autoSpaceDE w:val="0"/>
        <w:autoSpaceDN w:val="0"/>
        <w:adjustRightInd w:val="0"/>
        <w:spacing w:after="569" w:line="240" w:lineRule="auto"/>
        <w:rPr>
          <w:rFonts w:cstheme="minorHAnsi"/>
          <w:sz w:val="24"/>
          <w:szCs w:val="24"/>
        </w:rPr>
      </w:pPr>
      <w:r w:rsidRPr="00CC7860">
        <w:rPr>
          <w:rFonts w:cstheme="minorHAnsi"/>
          <w:sz w:val="24"/>
          <w:szCs w:val="24"/>
        </w:rPr>
        <w:t>We are equally committed to an emotionally enabling environment, which has many links to the section about Positive Relationships.</w:t>
      </w:r>
      <w:r w:rsidR="00CE526A">
        <w:rPr>
          <w:rFonts w:cstheme="minorHAnsi"/>
          <w:sz w:val="24"/>
          <w:szCs w:val="24"/>
        </w:rPr>
        <w:t xml:space="preserve"> Adults use quiet voices and interact sensitively with all children.</w:t>
      </w:r>
    </w:p>
    <w:p w:rsidR="00B316B9" w:rsidRPr="00CC7860" w:rsidRDefault="003D5A61" w:rsidP="00B316B9">
      <w:pPr>
        <w:rPr>
          <w:rFonts w:cstheme="minorHAnsi"/>
          <w:bCs/>
          <w:iCs/>
          <w:sz w:val="24"/>
          <w:szCs w:val="24"/>
          <w:u w:val="single"/>
        </w:rPr>
      </w:pPr>
      <w:r w:rsidRPr="00CC7860">
        <w:rPr>
          <w:rFonts w:cstheme="minorHAnsi"/>
          <w:bCs/>
          <w:iCs/>
          <w:sz w:val="24"/>
          <w:szCs w:val="24"/>
          <w:u w:val="single"/>
        </w:rPr>
        <w:t>L</w:t>
      </w:r>
      <w:r w:rsidR="00FB1E0D" w:rsidRPr="00CC7860">
        <w:rPr>
          <w:rFonts w:cstheme="minorHAnsi"/>
          <w:bCs/>
          <w:iCs/>
          <w:sz w:val="24"/>
          <w:szCs w:val="24"/>
          <w:u w:val="single"/>
        </w:rPr>
        <w:t xml:space="preserve">earning and Development </w:t>
      </w:r>
    </w:p>
    <w:p w:rsidR="009479E2" w:rsidRPr="00CC7860" w:rsidRDefault="004449AF" w:rsidP="009479E2">
      <w:pPr>
        <w:rPr>
          <w:rFonts w:cstheme="minorHAnsi"/>
          <w:bCs/>
          <w:iCs/>
          <w:sz w:val="24"/>
          <w:szCs w:val="24"/>
        </w:rPr>
      </w:pPr>
      <w:r w:rsidRPr="00CC7860">
        <w:rPr>
          <w:rFonts w:cstheme="minorHAnsi"/>
          <w:bCs/>
          <w:iCs/>
          <w:sz w:val="24"/>
          <w:szCs w:val="24"/>
        </w:rPr>
        <w:t>We believe that learning should be enjoyable</w:t>
      </w:r>
      <w:r w:rsidR="007C1215">
        <w:rPr>
          <w:rFonts w:cstheme="minorHAnsi"/>
          <w:bCs/>
          <w:iCs/>
          <w:sz w:val="24"/>
          <w:szCs w:val="24"/>
        </w:rPr>
        <w:t>, exciting and stimulating;</w:t>
      </w:r>
      <w:r w:rsidRPr="00CC7860">
        <w:rPr>
          <w:rFonts w:cstheme="minorHAnsi"/>
          <w:bCs/>
          <w:iCs/>
          <w:sz w:val="24"/>
          <w:szCs w:val="24"/>
        </w:rPr>
        <w:t xml:space="preserve"> this is supported by our </w:t>
      </w:r>
      <w:r w:rsidR="00E06707" w:rsidRPr="00CC7860">
        <w:rPr>
          <w:rFonts w:cstheme="minorHAnsi"/>
          <w:bCs/>
          <w:iCs/>
          <w:sz w:val="24"/>
          <w:szCs w:val="24"/>
        </w:rPr>
        <w:t>planning in the moment approach, which supports children’s interests</w:t>
      </w:r>
      <w:r w:rsidR="005F37DF">
        <w:rPr>
          <w:rFonts w:cstheme="minorHAnsi"/>
          <w:bCs/>
          <w:iCs/>
          <w:sz w:val="24"/>
          <w:szCs w:val="24"/>
        </w:rPr>
        <w:t xml:space="preserve"> and leads to high levels of involvement</w:t>
      </w:r>
      <w:r w:rsidR="00E06707" w:rsidRPr="00CC7860">
        <w:rPr>
          <w:rFonts w:cstheme="minorHAnsi"/>
          <w:bCs/>
          <w:iCs/>
          <w:sz w:val="24"/>
          <w:szCs w:val="24"/>
        </w:rPr>
        <w:t>.</w:t>
      </w:r>
      <w:r w:rsidR="009479E2" w:rsidRPr="00CC7860">
        <w:rPr>
          <w:rFonts w:cstheme="minorHAnsi"/>
          <w:bCs/>
          <w:iCs/>
          <w:sz w:val="24"/>
          <w:szCs w:val="24"/>
        </w:rPr>
        <w:t xml:space="preserve"> </w:t>
      </w:r>
      <w:r w:rsidR="00AE04EA" w:rsidRPr="00CC7860">
        <w:rPr>
          <w:rFonts w:cstheme="minorHAnsi"/>
          <w:bCs/>
          <w:iCs/>
          <w:sz w:val="24"/>
          <w:szCs w:val="24"/>
        </w:rPr>
        <w:t xml:space="preserve">There is time to play </w:t>
      </w:r>
      <w:r w:rsidR="0015120F" w:rsidRPr="00CC7860">
        <w:rPr>
          <w:rFonts w:cstheme="minorHAnsi"/>
          <w:bCs/>
          <w:iCs/>
          <w:sz w:val="24"/>
          <w:szCs w:val="24"/>
        </w:rPr>
        <w:t>uninterrupted and</w:t>
      </w:r>
      <w:r w:rsidR="00AE04EA" w:rsidRPr="00CC7860">
        <w:rPr>
          <w:rFonts w:cstheme="minorHAnsi"/>
          <w:bCs/>
          <w:iCs/>
          <w:sz w:val="24"/>
          <w:szCs w:val="24"/>
        </w:rPr>
        <w:t xml:space="preserve"> periods of sitting still are kept to a minimum.</w:t>
      </w:r>
      <w:r w:rsidR="009479E2" w:rsidRPr="00CC7860">
        <w:rPr>
          <w:rFonts w:cstheme="minorHAnsi"/>
          <w:bCs/>
          <w:iCs/>
          <w:sz w:val="24"/>
          <w:szCs w:val="24"/>
        </w:rPr>
        <w:t xml:space="preserve"> Children are able to make choices about where to play and who to play with</w:t>
      </w:r>
      <w:r w:rsidR="00E06707" w:rsidRPr="00CC7860">
        <w:rPr>
          <w:rFonts w:cstheme="minorHAnsi"/>
          <w:bCs/>
          <w:iCs/>
          <w:sz w:val="24"/>
          <w:szCs w:val="24"/>
        </w:rPr>
        <w:t>.</w:t>
      </w:r>
    </w:p>
    <w:p w:rsidR="00413761" w:rsidRPr="00CC7860" w:rsidRDefault="00413761" w:rsidP="009479E2">
      <w:pPr>
        <w:rPr>
          <w:rFonts w:cstheme="minorHAnsi"/>
          <w:bCs/>
          <w:iCs/>
          <w:sz w:val="24"/>
          <w:szCs w:val="24"/>
        </w:rPr>
      </w:pPr>
      <w:r w:rsidRPr="00CC7860">
        <w:rPr>
          <w:rFonts w:cstheme="minorHAnsi"/>
          <w:bCs/>
          <w:iCs/>
          <w:sz w:val="24"/>
          <w:szCs w:val="24"/>
        </w:rPr>
        <w:t xml:space="preserve">Meeting children’s needs for active physical play </w:t>
      </w:r>
      <w:r w:rsidR="00F5374E" w:rsidRPr="00CC7860">
        <w:rPr>
          <w:rFonts w:cstheme="minorHAnsi"/>
          <w:bCs/>
          <w:iCs/>
          <w:sz w:val="24"/>
          <w:szCs w:val="24"/>
        </w:rPr>
        <w:t xml:space="preserve">ensures </w:t>
      </w:r>
      <w:r w:rsidR="00AD5070">
        <w:rPr>
          <w:rFonts w:cstheme="minorHAnsi"/>
          <w:bCs/>
          <w:iCs/>
          <w:sz w:val="24"/>
          <w:szCs w:val="24"/>
        </w:rPr>
        <w:t>a positive release of excess energy and enables them to maintain focus at a later time.</w:t>
      </w:r>
    </w:p>
    <w:p w:rsidR="00AE04EA" w:rsidRPr="00CC7860" w:rsidRDefault="00AE04EA" w:rsidP="00B316B9">
      <w:pPr>
        <w:rPr>
          <w:rFonts w:cstheme="minorHAnsi"/>
          <w:bCs/>
          <w:iCs/>
          <w:sz w:val="24"/>
          <w:szCs w:val="24"/>
        </w:rPr>
      </w:pPr>
      <w:r w:rsidRPr="00CC7860">
        <w:rPr>
          <w:rFonts w:cstheme="minorHAnsi"/>
          <w:bCs/>
          <w:iCs/>
          <w:sz w:val="24"/>
          <w:szCs w:val="24"/>
        </w:rPr>
        <w:t xml:space="preserve"> </w:t>
      </w:r>
      <w:r w:rsidR="0015120F" w:rsidRPr="00CC7860">
        <w:rPr>
          <w:rFonts w:cstheme="minorHAnsi"/>
          <w:bCs/>
          <w:iCs/>
          <w:sz w:val="24"/>
          <w:szCs w:val="24"/>
        </w:rPr>
        <w:t>Key group times are small and short with opportunities for interaction and movement.</w:t>
      </w:r>
    </w:p>
    <w:p w:rsidR="00F444D5" w:rsidRDefault="00F444D5" w:rsidP="00B316B9">
      <w:pPr>
        <w:rPr>
          <w:rFonts w:cstheme="minorHAnsi"/>
          <w:bCs/>
          <w:iCs/>
          <w:sz w:val="24"/>
          <w:szCs w:val="24"/>
        </w:rPr>
      </w:pPr>
      <w:r w:rsidRPr="00CC7860">
        <w:rPr>
          <w:rFonts w:cstheme="minorHAnsi"/>
          <w:bCs/>
          <w:iCs/>
          <w:sz w:val="24"/>
          <w:szCs w:val="24"/>
        </w:rPr>
        <w:t>Positive behaviour strategies are taught as part of the day to day practice at the nursery and not only as a response to an incident.</w:t>
      </w:r>
      <w:r w:rsidR="00C62B20">
        <w:rPr>
          <w:rFonts w:cstheme="minorHAnsi"/>
          <w:bCs/>
          <w:iCs/>
          <w:sz w:val="24"/>
          <w:szCs w:val="24"/>
        </w:rPr>
        <w:t xml:space="preserve"> Emotional literacy is taught through stories and small group discussions helping children to develop an understanding of </w:t>
      </w:r>
      <w:r w:rsidR="004056B7">
        <w:rPr>
          <w:rFonts w:cstheme="minorHAnsi"/>
          <w:bCs/>
          <w:iCs/>
          <w:sz w:val="24"/>
          <w:szCs w:val="24"/>
        </w:rPr>
        <w:t>the</w:t>
      </w:r>
      <w:r w:rsidR="00C62B20">
        <w:rPr>
          <w:rFonts w:cstheme="minorHAnsi"/>
          <w:bCs/>
          <w:iCs/>
          <w:sz w:val="24"/>
          <w:szCs w:val="24"/>
        </w:rPr>
        <w:t xml:space="preserve"> needs of </w:t>
      </w:r>
      <w:r w:rsidR="004056B7">
        <w:rPr>
          <w:rFonts w:cstheme="minorHAnsi"/>
          <w:bCs/>
          <w:iCs/>
          <w:sz w:val="24"/>
          <w:szCs w:val="24"/>
        </w:rPr>
        <w:t>others and the consequences their behaviour may have on others. We acknowledge and name feelings and help children to take responsibility for their own behaviour.</w:t>
      </w:r>
    </w:p>
    <w:p w:rsidR="004056B7" w:rsidRPr="00CC7860" w:rsidRDefault="004056B7" w:rsidP="00B316B9">
      <w:pPr>
        <w:rPr>
          <w:rFonts w:cstheme="minorHAnsi"/>
          <w:bCs/>
          <w:iCs/>
          <w:sz w:val="24"/>
          <w:szCs w:val="24"/>
        </w:rPr>
      </w:pPr>
      <w:r>
        <w:rPr>
          <w:rFonts w:cstheme="minorHAnsi"/>
          <w:bCs/>
          <w:iCs/>
          <w:sz w:val="24"/>
          <w:szCs w:val="24"/>
        </w:rPr>
        <w:t>Children are involved in setting boundaries and agreeing rules. We support children to resolve conflict including encouraging children to be assertive and say “no” when appropriate. Visual cues</w:t>
      </w:r>
      <w:r w:rsidR="002542DD">
        <w:rPr>
          <w:rFonts w:cstheme="minorHAnsi"/>
          <w:bCs/>
          <w:iCs/>
          <w:sz w:val="24"/>
          <w:szCs w:val="24"/>
        </w:rPr>
        <w:t>, PECS (Picture Exchange Communication System)</w:t>
      </w:r>
      <w:r>
        <w:rPr>
          <w:rFonts w:cstheme="minorHAnsi"/>
          <w:bCs/>
          <w:iCs/>
          <w:sz w:val="24"/>
          <w:szCs w:val="24"/>
        </w:rPr>
        <w:t xml:space="preserve"> and Makaton signs are used where this is helpful.</w:t>
      </w:r>
    </w:p>
    <w:p w:rsidR="0007239C" w:rsidRPr="00CC7860" w:rsidRDefault="0007239C" w:rsidP="0007239C">
      <w:pPr>
        <w:autoSpaceDE w:val="0"/>
        <w:autoSpaceDN w:val="0"/>
        <w:adjustRightInd w:val="0"/>
        <w:spacing w:after="0" w:line="240" w:lineRule="auto"/>
        <w:rPr>
          <w:rFonts w:cstheme="minorHAnsi"/>
          <w:i/>
          <w:color w:val="FF0000"/>
          <w:sz w:val="24"/>
          <w:szCs w:val="24"/>
        </w:rPr>
      </w:pPr>
    </w:p>
    <w:p w:rsidR="0007239C" w:rsidRPr="00CC7860" w:rsidRDefault="0007239C" w:rsidP="0007239C">
      <w:pPr>
        <w:autoSpaceDE w:val="0"/>
        <w:autoSpaceDN w:val="0"/>
        <w:adjustRightInd w:val="0"/>
        <w:spacing w:after="0" w:line="240" w:lineRule="auto"/>
        <w:rPr>
          <w:rFonts w:cstheme="minorHAnsi"/>
          <w:i/>
          <w:color w:val="FF0000"/>
          <w:sz w:val="24"/>
          <w:szCs w:val="24"/>
        </w:rPr>
      </w:pPr>
    </w:p>
    <w:p w:rsidR="0061609B" w:rsidRPr="00CC7860" w:rsidRDefault="0061609B" w:rsidP="00D12052">
      <w:pPr>
        <w:pStyle w:val="Default"/>
        <w:rPr>
          <w:rFonts w:asciiTheme="minorHAnsi" w:hAnsiTheme="minorHAnsi" w:cstheme="minorHAnsi"/>
          <w:b/>
          <w:color w:val="auto"/>
          <w:u w:val="single"/>
        </w:rPr>
      </w:pPr>
      <w:r w:rsidRPr="00CC7860">
        <w:rPr>
          <w:rFonts w:asciiTheme="minorHAnsi" w:hAnsiTheme="minorHAnsi" w:cstheme="minorHAnsi"/>
          <w:b/>
          <w:color w:val="auto"/>
          <w:u w:val="single"/>
        </w:rPr>
        <w:t>How do we manage unwanted behaviour?</w:t>
      </w:r>
    </w:p>
    <w:p w:rsidR="00D12052" w:rsidRPr="00CC7860" w:rsidRDefault="00EF069C" w:rsidP="00D12052">
      <w:pPr>
        <w:pStyle w:val="Default"/>
        <w:rPr>
          <w:rFonts w:asciiTheme="minorHAnsi" w:hAnsiTheme="minorHAnsi" w:cstheme="minorHAnsi"/>
          <w:color w:val="auto"/>
        </w:rPr>
      </w:pPr>
      <w:r w:rsidRPr="00CC7860">
        <w:rPr>
          <w:rFonts w:asciiTheme="minorHAnsi" w:hAnsiTheme="minorHAnsi" w:cstheme="minorHAnsi"/>
          <w:color w:val="auto"/>
        </w:rPr>
        <w:t xml:space="preserve">We recognise that children are learning and will need continued </w:t>
      </w:r>
      <w:r w:rsidR="00032D9C" w:rsidRPr="00CC7860">
        <w:rPr>
          <w:rFonts w:asciiTheme="minorHAnsi" w:hAnsiTheme="minorHAnsi" w:cstheme="minorHAnsi"/>
          <w:color w:val="auto"/>
        </w:rPr>
        <w:t>support to behave appropriately and a child’s age and stage of development needs to be taken into account.</w:t>
      </w:r>
      <w:r w:rsidRPr="00CC7860">
        <w:rPr>
          <w:rFonts w:asciiTheme="minorHAnsi" w:hAnsiTheme="minorHAnsi" w:cstheme="minorHAnsi"/>
          <w:color w:val="auto"/>
        </w:rPr>
        <w:t xml:space="preserve"> </w:t>
      </w:r>
      <w:r w:rsidR="00AF2767" w:rsidRPr="00CC7860">
        <w:rPr>
          <w:rFonts w:asciiTheme="minorHAnsi" w:hAnsiTheme="minorHAnsi" w:cstheme="minorHAnsi"/>
          <w:color w:val="auto"/>
        </w:rPr>
        <w:t>We give children support to learn how to manage difficult emotions and situations using them as a learning opportunity. We also recognise that all behaviour is communication and we endeavour to understand what the child’s behaviour is telling us.</w:t>
      </w:r>
      <w:r w:rsidR="003B24F6" w:rsidRPr="00CC7860">
        <w:rPr>
          <w:rFonts w:asciiTheme="minorHAnsi" w:hAnsiTheme="minorHAnsi" w:cstheme="minorHAnsi"/>
          <w:color w:val="auto"/>
        </w:rPr>
        <w:t xml:space="preserve"> </w:t>
      </w:r>
      <w:r w:rsidR="00C34478" w:rsidRPr="00CC7860">
        <w:rPr>
          <w:rFonts w:asciiTheme="minorHAnsi" w:hAnsiTheme="minorHAnsi" w:cstheme="minorHAnsi"/>
          <w:color w:val="auto"/>
        </w:rPr>
        <w:t>We make it clear that it is t</w:t>
      </w:r>
      <w:r w:rsidR="00AF2767" w:rsidRPr="00CC7860">
        <w:rPr>
          <w:rFonts w:asciiTheme="minorHAnsi" w:hAnsiTheme="minorHAnsi" w:cstheme="minorHAnsi"/>
          <w:color w:val="auto"/>
        </w:rPr>
        <w:t xml:space="preserve">he behaviour </w:t>
      </w:r>
      <w:r w:rsidR="00C34478" w:rsidRPr="00CC7860">
        <w:rPr>
          <w:rFonts w:asciiTheme="minorHAnsi" w:hAnsiTheme="minorHAnsi" w:cstheme="minorHAnsi"/>
          <w:color w:val="auto"/>
        </w:rPr>
        <w:t xml:space="preserve">that is unacceptable </w:t>
      </w:r>
      <w:r w:rsidR="00AF2767" w:rsidRPr="00CC7860">
        <w:rPr>
          <w:rFonts w:asciiTheme="minorHAnsi" w:hAnsiTheme="minorHAnsi" w:cstheme="minorHAnsi"/>
          <w:color w:val="auto"/>
        </w:rPr>
        <w:t>and not the child.</w:t>
      </w:r>
    </w:p>
    <w:p w:rsidR="006A53B4" w:rsidRPr="00CC7860" w:rsidRDefault="006A53B4" w:rsidP="00D12052">
      <w:pPr>
        <w:pStyle w:val="Default"/>
        <w:rPr>
          <w:rFonts w:asciiTheme="minorHAnsi" w:hAnsiTheme="minorHAnsi" w:cstheme="minorHAnsi"/>
          <w:color w:val="auto"/>
        </w:rPr>
      </w:pPr>
    </w:p>
    <w:p w:rsidR="008504F8" w:rsidRPr="00CC7860" w:rsidRDefault="008504F8" w:rsidP="00D12052">
      <w:pPr>
        <w:pStyle w:val="Default"/>
        <w:rPr>
          <w:rFonts w:asciiTheme="minorHAnsi" w:hAnsiTheme="minorHAnsi" w:cstheme="minorHAnsi"/>
          <w:color w:val="00B050"/>
        </w:rPr>
      </w:pPr>
    </w:p>
    <w:p w:rsidR="00F43ACD" w:rsidRPr="00CC7860" w:rsidRDefault="008504F8" w:rsidP="00D12052">
      <w:pPr>
        <w:pStyle w:val="Default"/>
        <w:rPr>
          <w:rFonts w:asciiTheme="minorHAnsi" w:hAnsiTheme="minorHAnsi" w:cstheme="minorHAnsi"/>
          <w:color w:val="auto"/>
        </w:rPr>
      </w:pPr>
      <w:r w:rsidRPr="00CC7860">
        <w:rPr>
          <w:rFonts w:asciiTheme="minorHAnsi" w:hAnsiTheme="minorHAnsi" w:cstheme="minorHAnsi"/>
          <w:color w:val="auto"/>
        </w:rPr>
        <w:t xml:space="preserve">Unacceptable behaviour includes (but is not limited to): </w:t>
      </w:r>
    </w:p>
    <w:p w:rsidR="00F43ACD" w:rsidRPr="00CC7860" w:rsidRDefault="00F43ACD" w:rsidP="00F43ACD">
      <w:pPr>
        <w:pStyle w:val="Default"/>
        <w:numPr>
          <w:ilvl w:val="0"/>
          <w:numId w:val="8"/>
        </w:numPr>
        <w:rPr>
          <w:rFonts w:asciiTheme="minorHAnsi" w:hAnsiTheme="minorHAnsi" w:cstheme="minorHAnsi"/>
          <w:color w:val="auto"/>
        </w:rPr>
      </w:pPr>
      <w:r w:rsidRPr="00CC7860">
        <w:rPr>
          <w:rFonts w:asciiTheme="minorHAnsi" w:hAnsiTheme="minorHAnsi" w:cstheme="minorHAnsi"/>
          <w:color w:val="auto"/>
        </w:rPr>
        <w:t xml:space="preserve">Behaviour that hurts others, which may be physical </w:t>
      </w:r>
      <w:r w:rsidR="00FB1E0D" w:rsidRPr="00CC7860">
        <w:rPr>
          <w:rFonts w:asciiTheme="minorHAnsi" w:hAnsiTheme="minorHAnsi" w:cstheme="minorHAnsi"/>
          <w:color w:val="auto"/>
        </w:rPr>
        <w:t>(e.g. hitting</w:t>
      </w:r>
      <w:r w:rsidR="008504F8" w:rsidRPr="00CC7860">
        <w:rPr>
          <w:rFonts w:asciiTheme="minorHAnsi" w:hAnsiTheme="minorHAnsi" w:cstheme="minorHAnsi"/>
          <w:color w:val="auto"/>
        </w:rPr>
        <w:t>, biting, kicking, spitting</w:t>
      </w:r>
      <w:r w:rsidRPr="00CC7860">
        <w:rPr>
          <w:rFonts w:asciiTheme="minorHAnsi" w:hAnsiTheme="minorHAnsi" w:cstheme="minorHAnsi"/>
          <w:color w:val="auto"/>
        </w:rPr>
        <w:t xml:space="preserve">), verbal </w:t>
      </w:r>
      <w:r w:rsidR="004F6111" w:rsidRPr="00CC7860">
        <w:rPr>
          <w:rFonts w:asciiTheme="minorHAnsi" w:hAnsiTheme="minorHAnsi" w:cstheme="minorHAnsi"/>
          <w:color w:val="auto"/>
        </w:rPr>
        <w:t>(name</w:t>
      </w:r>
      <w:r w:rsidR="008504F8" w:rsidRPr="00CC7860">
        <w:rPr>
          <w:rFonts w:asciiTheme="minorHAnsi" w:hAnsiTheme="minorHAnsi" w:cstheme="minorHAnsi"/>
          <w:color w:val="auto"/>
        </w:rPr>
        <w:t xml:space="preserve"> calling, swear</w:t>
      </w:r>
      <w:r w:rsidRPr="00CC7860">
        <w:rPr>
          <w:rFonts w:asciiTheme="minorHAnsi" w:hAnsiTheme="minorHAnsi" w:cstheme="minorHAnsi"/>
          <w:color w:val="auto"/>
        </w:rPr>
        <w:t xml:space="preserve">ing, racist, homophobic remarks) or emotional (e.g. </w:t>
      </w:r>
      <w:r w:rsidR="009E5A0A" w:rsidRPr="00CC7860">
        <w:rPr>
          <w:rFonts w:asciiTheme="minorHAnsi" w:hAnsiTheme="minorHAnsi" w:cstheme="minorHAnsi"/>
          <w:color w:val="auto"/>
        </w:rPr>
        <w:t>“I</w:t>
      </w:r>
      <w:r w:rsidRPr="00CC7860">
        <w:rPr>
          <w:rFonts w:asciiTheme="minorHAnsi" w:hAnsiTheme="minorHAnsi" w:cstheme="minorHAnsi"/>
          <w:color w:val="auto"/>
        </w:rPr>
        <w:t xml:space="preserve"> won’t be your friend”</w:t>
      </w:r>
      <w:r w:rsidR="00423D33">
        <w:rPr>
          <w:rFonts w:asciiTheme="minorHAnsi" w:hAnsiTheme="minorHAnsi" w:cstheme="minorHAnsi"/>
          <w:color w:val="auto"/>
        </w:rPr>
        <w:t>)</w:t>
      </w:r>
    </w:p>
    <w:p w:rsidR="008504F8" w:rsidRPr="00CC7860" w:rsidRDefault="009E5A0A" w:rsidP="00F43ACD">
      <w:pPr>
        <w:pStyle w:val="Default"/>
        <w:numPr>
          <w:ilvl w:val="0"/>
          <w:numId w:val="8"/>
        </w:numPr>
        <w:rPr>
          <w:rFonts w:asciiTheme="minorHAnsi" w:hAnsiTheme="minorHAnsi" w:cstheme="minorHAnsi"/>
          <w:color w:val="auto"/>
        </w:rPr>
      </w:pPr>
      <w:r w:rsidRPr="00CC7860">
        <w:rPr>
          <w:rFonts w:asciiTheme="minorHAnsi" w:hAnsiTheme="minorHAnsi" w:cstheme="minorHAnsi"/>
          <w:color w:val="auto"/>
        </w:rPr>
        <w:t xml:space="preserve">Damage or disruption to </w:t>
      </w:r>
      <w:r w:rsidR="00F43ACD" w:rsidRPr="00CC7860">
        <w:rPr>
          <w:rFonts w:asciiTheme="minorHAnsi" w:hAnsiTheme="minorHAnsi" w:cstheme="minorHAnsi"/>
          <w:color w:val="auto"/>
        </w:rPr>
        <w:t>equipment</w:t>
      </w:r>
      <w:r w:rsidRPr="00CC7860">
        <w:rPr>
          <w:rFonts w:asciiTheme="minorHAnsi" w:hAnsiTheme="minorHAnsi" w:cstheme="minorHAnsi"/>
          <w:color w:val="auto"/>
        </w:rPr>
        <w:t xml:space="preserve"> or the environment</w:t>
      </w:r>
    </w:p>
    <w:p w:rsidR="00F43ACD" w:rsidRPr="00CC7860" w:rsidRDefault="00F43ACD" w:rsidP="00F43ACD">
      <w:pPr>
        <w:pStyle w:val="Default"/>
        <w:numPr>
          <w:ilvl w:val="0"/>
          <w:numId w:val="8"/>
        </w:numPr>
        <w:rPr>
          <w:rFonts w:asciiTheme="minorHAnsi" w:hAnsiTheme="minorHAnsi" w:cstheme="minorHAnsi"/>
          <w:color w:val="auto"/>
        </w:rPr>
      </w:pPr>
      <w:r w:rsidRPr="00CC7860">
        <w:rPr>
          <w:rFonts w:asciiTheme="minorHAnsi" w:hAnsiTheme="minorHAnsi" w:cstheme="minorHAnsi"/>
          <w:color w:val="auto"/>
        </w:rPr>
        <w:t>Bullying. Bullying can develop from a young age. Bullying is deliberately setting out to hurt or undermine another person in a systematic way over a period of time. It is not the result of a one off quarrel or a conflict over time. It can happen once children are at a developmental stage where they understand and are capable of carrying out acceptable behaviour.</w:t>
      </w:r>
    </w:p>
    <w:p w:rsidR="00F43ACD" w:rsidRPr="00CC7860" w:rsidRDefault="00F43ACD" w:rsidP="00F43ACD">
      <w:pPr>
        <w:pStyle w:val="Default"/>
        <w:ind w:left="720"/>
        <w:rPr>
          <w:rFonts w:asciiTheme="minorHAnsi" w:hAnsiTheme="minorHAnsi" w:cstheme="minorHAnsi"/>
          <w:color w:val="auto"/>
        </w:rPr>
      </w:pPr>
    </w:p>
    <w:p w:rsidR="00F43ACD" w:rsidRPr="00CC7860" w:rsidRDefault="00F43ACD" w:rsidP="00F43ACD">
      <w:pPr>
        <w:pStyle w:val="Default"/>
        <w:ind w:left="720"/>
        <w:rPr>
          <w:rFonts w:asciiTheme="minorHAnsi" w:hAnsiTheme="minorHAnsi" w:cstheme="minorHAnsi"/>
          <w:color w:val="auto"/>
        </w:rPr>
      </w:pPr>
      <w:r w:rsidRPr="00CC7860">
        <w:rPr>
          <w:rFonts w:asciiTheme="minorHAnsi" w:hAnsiTheme="minorHAnsi" w:cstheme="minorHAnsi"/>
          <w:color w:val="auto"/>
        </w:rPr>
        <w:t xml:space="preserve">Bullying and discriminatory behaviour </w:t>
      </w:r>
      <w:r w:rsidRPr="00CC7860">
        <w:rPr>
          <w:rFonts w:asciiTheme="minorHAnsi" w:hAnsiTheme="minorHAnsi" w:cstheme="minorHAnsi"/>
          <w:b/>
          <w:color w:val="auto"/>
        </w:rPr>
        <w:t>will not</w:t>
      </w:r>
      <w:r w:rsidRPr="00CC7860">
        <w:rPr>
          <w:rFonts w:asciiTheme="minorHAnsi" w:hAnsiTheme="minorHAnsi" w:cstheme="minorHAnsi"/>
          <w:color w:val="auto"/>
        </w:rPr>
        <w:t xml:space="preserve"> be tolerated at Moss Hall Nursery School.</w:t>
      </w:r>
      <w:r w:rsidR="009426DA" w:rsidRPr="00CC7860">
        <w:rPr>
          <w:rFonts w:asciiTheme="minorHAnsi" w:hAnsiTheme="minorHAnsi" w:cstheme="minorHAnsi"/>
          <w:color w:val="auto"/>
        </w:rPr>
        <w:t xml:space="preserve"> </w:t>
      </w:r>
    </w:p>
    <w:p w:rsidR="00F43ACD" w:rsidRPr="00CC7860" w:rsidRDefault="00F43ACD" w:rsidP="00F43ACD">
      <w:pPr>
        <w:pStyle w:val="Default"/>
        <w:ind w:left="720"/>
        <w:rPr>
          <w:rFonts w:asciiTheme="minorHAnsi" w:hAnsiTheme="minorHAnsi" w:cstheme="minorHAnsi"/>
          <w:color w:val="00B050"/>
        </w:rPr>
      </w:pPr>
    </w:p>
    <w:p w:rsidR="008504F8" w:rsidRPr="00CE7DE5" w:rsidRDefault="008504F8" w:rsidP="00D12052">
      <w:pPr>
        <w:pStyle w:val="Default"/>
        <w:rPr>
          <w:rFonts w:asciiTheme="minorHAnsi" w:hAnsiTheme="minorHAnsi" w:cstheme="minorHAnsi"/>
          <w:b/>
          <w:color w:val="00B050"/>
        </w:rPr>
      </w:pPr>
      <w:r w:rsidRPr="00CE7DE5">
        <w:rPr>
          <w:rFonts w:asciiTheme="minorHAnsi" w:hAnsiTheme="minorHAnsi" w:cstheme="minorHAnsi"/>
          <w:b/>
          <w:color w:val="auto"/>
        </w:rPr>
        <w:t xml:space="preserve">In the case of unacceptable </w:t>
      </w:r>
      <w:r w:rsidR="004F6111" w:rsidRPr="00CE7DE5">
        <w:rPr>
          <w:rFonts w:asciiTheme="minorHAnsi" w:hAnsiTheme="minorHAnsi" w:cstheme="minorHAnsi"/>
          <w:b/>
          <w:color w:val="auto"/>
        </w:rPr>
        <w:t>behaviour,</w:t>
      </w:r>
      <w:r w:rsidRPr="00CE7DE5">
        <w:rPr>
          <w:rFonts w:asciiTheme="minorHAnsi" w:hAnsiTheme="minorHAnsi" w:cstheme="minorHAnsi"/>
          <w:b/>
          <w:color w:val="auto"/>
        </w:rPr>
        <w:t xml:space="preserve"> we</w:t>
      </w:r>
      <w:r w:rsidR="006A53B4" w:rsidRPr="00CE7DE5">
        <w:rPr>
          <w:rFonts w:asciiTheme="minorHAnsi" w:hAnsiTheme="minorHAnsi" w:cstheme="minorHAnsi"/>
          <w:b/>
          <w:color w:val="auto"/>
        </w:rPr>
        <w:t xml:space="preserve"> </w:t>
      </w:r>
    </w:p>
    <w:p w:rsidR="00901229" w:rsidRPr="00CC7860" w:rsidRDefault="00901229" w:rsidP="00901229">
      <w:pPr>
        <w:pStyle w:val="Default"/>
        <w:rPr>
          <w:rFonts w:asciiTheme="minorHAnsi" w:hAnsiTheme="minorHAnsi" w:cstheme="minorHAnsi"/>
          <w:color w:val="00B050"/>
        </w:rPr>
      </w:pPr>
    </w:p>
    <w:p w:rsidR="00256182" w:rsidRDefault="00AF2767" w:rsidP="00901229">
      <w:pPr>
        <w:pStyle w:val="Default"/>
        <w:numPr>
          <w:ilvl w:val="0"/>
          <w:numId w:val="12"/>
        </w:numPr>
        <w:spacing w:after="315"/>
        <w:rPr>
          <w:rFonts w:asciiTheme="minorHAnsi" w:hAnsiTheme="minorHAnsi" w:cstheme="minorHAnsi"/>
          <w:color w:val="auto"/>
        </w:rPr>
      </w:pPr>
      <w:r w:rsidRPr="00CC7860">
        <w:rPr>
          <w:rFonts w:asciiTheme="minorHAnsi" w:hAnsiTheme="minorHAnsi" w:cstheme="minorHAnsi"/>
          <w:color w:val="auto"/>
        </w:rPr>
        <w:t xml:space="preserve">Ignore minor, attention seeking behaviour. </w:t>
      </w:r>
    </w:p>
    <w:p w:rsidR="00CE7DE5" w:rsidRDefault="00CE7DE5" w:rsidP="00CE7DE5">
      <w:pPr>
        <w:pStyle w:val="Default"/>
        <w:numPr>
          <w:ilvl w:val="0"/>
          <w:numId w:val="12"/>
        </w:numPr>
        <w:rPr>
          <w:rFonts w:asciiTheme="minorHAnsi" w:hAnsiTheme="minorHAnsi" w:cstheme="minorHAnsi"/>
          <w:color w:val="auto"/>
        </w:rPr>
      </w:pPr>
      <w:r w:rsidRPr="00CC7860">
        <w:rPr>
          <w:rFonts w:asciiTheme="minorHAnsi" w:hAnsiTheme="minorHAnsi" w:cstheme="minorHAnsi"/>
          <w:color w:val="auto"/>
        </w:rPr>
        <w:t>Deal with situations as they arise and allow children to start afresh. We deal with incidents quietly and calmly to minimise the chance of escalation and to maintain the self-esteem of the child.</w:t>
      </w:r>
    </w:p>
    <w:p w:rsidR="00CE7DE5" w:rsidRDefault="00CE7DE5" w:rsidP="00CE7DE5">
      <w:pPr>
        <w:pStyle w:val="Default"/>
        <w:ind w:left="720"/>
        <w:rPr>
          <w:rFonts w:asciiTheme="minorHAnsi" w:hAnsiTheme="minorHAnsi" w:cstheme="minorHAnsi"/>
          <w:color w:val="auto"/>
        </w:rPr>
      </w:pPr>
    </w:p>
    <w:p w:rsidR="00256182" w:rsidRPr="00256182" w:rsidRDefault="00256182" w:rsidP="00256182">
      <w:pPr>
        <w:pStyle w:val="Default"/>
        <w:numPr>
          <w:ilvl w:val="0"/>
          <w:numId w:val="7"/>
        </w:numPr>
        <w:spacing w:after="315"/>
        <w:rPr>
          <w:rFonts w:asciiTheme="minorHAnsi" w:hAnsiTheme="minorHAnsi" w:cstheme="minorHAnsi"/>
          <w:color w:val="auto"/>
        </w:rPr>
      </w:pPr>
      <w:r w:rsidRPr="00256182">
        <w:rPr>
          <w:rFonts w:asciiTheme="minorHAnsi" w:hAnsiTheme="minorHAnsi" w:cstheme="minorHAnsi"/>
          <w:color w:val="auto"/>
        </w:rPr>
        <w:t>Get down to the child’s level and maintain eye contact</w:t>
      </w:r>
    </w:p>
    <w:p w:rsidR="00F444D5" w:rsidRDefault="00F444D5" w:rsidP="00F444D5">
      <w:pPr>
        <w:pStyle w:val="Default"/>
        <w:numPr>
          <w:ilvl w:val="0"/>
          <w:numId w:val="7"/>
        </w:numPr>
        <w:spacing w:after="315"/>
        <w:rPr>
          <w:rFonts w:asciiTheme="minorHAnsi" w:hAnsiTheme="minorHAnsi" w:cstheme="minorHAnsi"/>
          <w:color w:val="auto"/>
        </w:rPr>
      </w:pPr>
      <w:r w:rsidRPr="00CC7860">
        <w:rPr>
          <w:rFonts w:asciiTheme="minorHAnsi" w:hAnsiTheme="minorHAnsi" w:cstheme="minorHAnsi"/>
          <w:color w:val="auto"/>
        </w:rPr>
        <w:t>Keep calm – a quiet voice and slow breathing is very effective</w:t>
      </w:r>
    </w:p>
    <w:p w:rsidR="00581EE1" w:rsidRDefault="00256182" w:rsidP="007E275D">
      <w:pPr>
        <w:pStyle w:val="Default"/>
        <w:numPr>
          <w:ilvl w:val="0"/>
          <w:numId w:val="7"/>
        </w:numPr>
        <w:rPr>
          <w:rFonts w:asciiTheme="minorHAnsi" w:hAnsiTheme="minorHAnsi" w:cstheme="minorHAnsi"/>
          <w:color w:val="auto"/>
        </w:rPr>
      </w:pPr>
      <w:r w:rsidRPr="004E00AC">
        <w:rPr>
          <w:rFonts w:asciiTheme="minorHAnsi" w:hAnsiTheme="minorHAnsi" w:cstheme="minorHAnsi"/>
          <w:color w:val="auto"/>
        </w:rPr>
        <w:t xml:space="preserve">Staff </w:t>
      </w:r>
      <w:r w:rsidRPr="004E00AC">
        <w:rPr>
          <w:rFonts w:asciiTheme="minorHAnsi" w:hAnsiTheme="minorHAnsi" w:cstheme="minorHAnsi"/>
          <w:b/>
          <w:color w:val="auto"/>
        </w:rPr>
        <w:t>do not</w:t>
      </w:r>
      <w:r w:rsidRPr="004E00AC">
        <w:rPr>
          <w:rFonts w:asciiTheme="minorHAnsi" w:hAnsiTheme="minorHAnsi" w:cstheme="minorHAnsi"/>
          <w:color w:val="auto"/>
        </w:rPr>
        <w:t xml:space="preserve"> raise their voice or shout at children unless the child is in immediate danger. This should only be in exceptional circumstances and the voice should be clear and not aggressive.</w:t>
      </w:r>
    </w:p>
    <w:p w:rsidR="007E275D" w:rsidRPr="007E275D" w:rsidRDefault="007E275D" w:rsidP="007E275D">
      <w:pPr>
        <w:pStyle w:val="Default"/>
        <w:ind w:left="720"/>
        <w:rPr>
          <w:rFonts w:asciiTheme="minorHAnsi" w:hAnsiTheme="minorHAnsi" w:cstheme="minorHAnsi"/>
          <w:color w:val="auto"/>
        </w:rPr>
      </w:pPr>
    </w:p>
    <w:p w:rsidR="00AF2767" w:rsidRDefault="001C47C3" w:rsidP="00AF2767">
      <w:pPr>
        <w:pStyle w:val="Default"/>
        <w:numPr>
          <w:ilvl w:val="0"/>
          <w:numId w:val="7"/>
        </w:numPr>
        <w:spacing w:after="315"/>
        <w:rPr>
          <w:rFonts w:asciiTheme="minorHAnsi" w:hAnsiTheme="minorHAnsi" w:cstheme="minorHAnsi"/>
          <w:color w:val="auto"/>
        </w:rPr>
      </w:pPr>
      <w:r w:rsidRPr="00CC7860">
        <w:rPr>
          <w:rFonts w:asciiTheme="minorHAnsi" w:hAnsiTheme="minorHAnsi" w:cstheme="minorHAnsi"/>
          <w:color w:val="auto"/>
        </w:rPr>
        <w:t xml:space="preserve">Redirect unwanted behaviour </w:t>
      </w:r>
    </w:p>
    <w:p w:rsidR="00CE7DE5" w:rsidRPr="00CC7860" w:rsidRDefault="00CE7DE5" w:rsidP="00CE7DE5">
      <w:pPr>
        <w:pStyle w:val="Default"/>
        <w:numPr>
          <w:ilvl w:val="0"/>
          <w:numId w:val="7"/>
        </w:numPr>
        <w:rPr>
          <w:rFonts w:asciiTheme="minorHAnsi" w:hAnsiTheme="minorHAnsi" w:cstheme="minorHAnsi"/>
          <w:color w:val="auto"/>
        </w:rPr>
      </w:pPr>
      <w:r w:rsidRPr="00CC7860">
        <w:rPr>
          <w:rFonts w:asciiTheme="minorHAnsi" w:hAnsiTheme="minorHAnsi" w:cstheme="minorHAnsi"/>
          <w:color w:val="auto"/>
        </w:rPr>
        <w:t xml:space="preserve">Use a problem solving approach to behaviour management and support children to find solutions, model language and label feelings </w:t>
      </w:r>
    </w:p>
    <w:p w:rsidR="00CE7DE5" w:rsidRPr="00CC7860" w:rsidRDefault="00CE7DE5" w:rsidP="00CE7DE5">
      <w:pPr>
        <w:pStyle w:val="ListParagraph"/>
        <w:rPr>
          <w:rFonts w:cstheme="minorHAnsi"/>
          <w:sz w:val="24"/>
          <w:szCs w:val="24"/>
        </w:rPr>
      </w:pPr>
    </w:p>
    <w:p w:rsidR="00CE7DE5" w:rsidRDefault="00CE7DE5" w:rsidP="00CE7DE5">
      <w:pPr>
        <w:pStyle w:val="Default"/>
        <w:numPr>
          <w:ilvl w:val="0"/>
          <w:numId w:val="6"/>
        </w:numPr>
        <w:rPr>
          <w:rFonts w:asciiTheme="minorHAnsi" w:hAnsiTheme="minorHAnsi" w:cstheme="minorHAnsi"/>
          <w:color w:val="auto"/>
        </w:rPr>
      </w:pPr>
      <w:r w:rsidRPr="00CC7860">
        <w:rPr>
          <w:rFonts w:asciiTheme="minorHAnsi" w:hAnsiTheme="minorHAnsi" w:cstheme="minorHAnsi"/>
          <w:color w:val="auto"/>
        </w:rPr>
        <w:t>Help children to put things right – fixing a broken model, fetching a tissue for a child who is crying. We do not insist that children say sorry a</w:t>
      </w:r>
      <w:r>
        <w:rPr>
          <w:rFonts w:asciiTheme="minorHAnsi" w:hAnsiTheme="minorHAnsi" w:cstheme="minorHAnsi"/>
          <w:color w:val="auto"/>
        </w:rPr>
        <w:t>s this is often meaningless; children may learn to repeat this word without feeling sorry or having any awareness of the consequences of their actions.</w:t>
      </w:r>
    </w:p>
    <w:p w:rsidR="00CF4FF7" w:rsidRPr="00CC7860" w:rsidRDefault="00CF4FF7" w:rsidP="00CF4FF7">
      <w:pPr>
        <w:pStyle w:val="Default"/>
        <w:ind w:left="720"/>
        <w:rPr>
          <w:rFonts w:asciiTheme="minorHAnsi" w:hAnsiTheme="minorHAnsi" w:cstheme="minorHAnsi"/>
          <w:color w:val="auto"/>
        </w:rPr>
      </w:pPr>
    </w:p>
    <w:p w:rsidR="00CE7DE5" w:rsidRDefault="00CE7DE5" w:rsidP="00CF4FF7">
      <w:pPr>
        <w:pStyle w:val="Default"/>
        <w:numPr>
          <w:ilvl w:val="0"/>
          <w:numId w:val="6"/>
        </w:numPr>
        <w:rPr>
          <w:rFonts w:asciiTheme="minorHAnsi" w:hAnsiTheme="minorHAnsi" w:cstheme="minorHAnsi"/>
          <w:color w:val="auto"/>
        </w:rPr>
      </w:pPr>
      <w:r>
        <w:rPr>
          <w:rFonts w:asciiTheme="minorHAnsi" w:hAnsiTheme="minorHAnsi" w:cstheme="minorHAnsi"/>
          <w:color w:val="auto"/>
        </w:rPr>
        <w:t>Gi</w:t>
      </w:r>
      <w:r w:rsidRPr="00CC7860">
        <w:rPr>
          <w:rFonts w:asciiTheme="minorHAnsi" w:hAnsiTheme="minorHAnsi" w:cstheme="minorHAnsi"/>
          <w:color w:val="auto"/>
        </w:rPr>
        <w:t>ve children warnings and a chance to modify their behaviour.</w:t>
      </w:r>
    </w:p>
    <w:p w:rsidR="00CE7DE5" w:rsidRDefault="00CE7DE5" w:rsidP="00CE7DE5">
      <w:pPr>
        <w:pStyle w:val="Default"/>
        <w:rPr>
          <w:rFonts w:asciiTheme="minorHAnsi" w:hAnsiTheme="minorHAnsi" w:cstheme="minorHAnsi"/>
          <w:color w:val="auto"/>
          <w:sz w:val="22"/>
          <w:szCs w:val="22"/>
        </w:rPr>
      </w:pPr>
    </w:p>
    <w:p w:rsidR="000943F4" w:rsidRPr="00CC7860" w:rsidRDefault="000943F4" w:rsidP="00CE7DE5">
      <w:pPr>
        <w:pStyle w:val="Default"/>
        <w:numPr>
          <w:ilvl w:val="0"/>
          <w:numId w:val="7"/>
        </w:numPr>
        <w:rPr>
          <w:rFonts w:asciiTheme="minorHAnsi" w:hAnsiTheme="minorHAnsi" w:cstheme="minorHAnsi"/>
          <w:color w:val="auto"/>
        </w:rPr>
      </w:pPr>
      <w:r w:rsidRPr="00CC7860">
        <w:rPr>
          <w:rFonts w:asciiTheme="minorHAnsi" w:hAnsiTheme="minorHAnsi" w:cstheme="minorHAnsi"/>
          <w:color w:val="auto"/>
        </w:rPr>
        <w:t>Are fair and consistent</w:t>
      </w:r>
      <w:r w:rsidR="004E00AC">
        <w:rPr>
          <w:rFonts w:asciiTheme="minorHAnsi" w:hAnsiTheme="minorHAnsi" w:cstheme="minorHAnsi"/>
          <w:color w:val="auto"/>
        </w:rPr>
        <w:t>, firm and clear.</w:t>
      </w:r>
    </w:p>
    <w:p w:rsidR="00581EE1" w:rsidRPr="00CC7860" w:rsidRDefault="00581EE1" w:rsidP="00581EE1">
      <w:pPr>
        <w:pStyle w:val="Default"/>
        <w:ind w:left="720"/>
        <w:rPr>
          <w:rFonts w:asciiTheme="minorHAnsi" w:hAnsiTheme="minorHAnsi" w:cstheme="minorHAnsi"/>
          <w:color w:val="auto"/>
        </w:rPr>
      </w:pPr>
    </w:p>
    <w:p w:rsidR="00581EE1" w:rsidRPr="00CC7860" w:rsidRDefault="00581EE1" w:rsidP="000943F4">
      <w:pPr>
        <w:pStyle w:val="Default"/>
        <w:numPr>
          <w:ilvl w:val="0"/>
          <w:numId w:val="6"/>
        </w:numPr>
        <w:rPr>
          <w:rFonts w:asciiTheme="minorHAnsi" w:hAnsiTheme="minorHAnsi" w:cstheme="minorHAnsi"/>
          <w:color w:val="auto"/>
        </w:rPr>
      </w:pPr>
      <w:r w:rsidRPr="00CC7860">
        <w:rPr>
          <w:rFonts w:asciiTheme="minorHAnsi" w:hAnsiTheme="minorHAnsi" w:cstheme="minorHAnsi"/>
          <w:color w:val="auto"/>
        </w:rPr>
        <w:lastRenderedPageBreak/>
        <w:t>U</w:t>
      </w:r>
      <w:r w:rsidR="002E3FB1">
        <w:rPr>
          <w:rFonts w:asciiTheme="minorHAnsi" w:hAnsiTheme="minorHAnsi" w:cstheme="minorHAnsi"/>
          <w:color w:val="auto"/>
        </w:rPr>
        <w:t>se positive language to tell</w:t>
      </w:r>
      <w:r w:rsidRPr="00CC7860">
        <w:rPr>
          <w:rFonts w:asciiTheme="minorHAnsi" w:hAnsiTheme="minorHAnsi" w:cstheme="minorHAnsi"/>
          <w:color w:val="auto"/>
        </w:rPr>
        <w:t xml:space="preserve"> children </w:t>
      </w:r>
      <w:r w:rsidR="002E3FB1">
        <w:rPr>
          <w:rFonts w:asciiTheme="minorHAnsi" w:hAnsiTheme="minorHAnsi" w:cstheme="minorHAnsi"/>
          <w:color w:val="auto"/>
        </w:rPr>
        <w:t xml:space="preserve">what they </w:t>
      </w:r>
      <w:r w:rsidRPr="00CC7860">
        <w:rPr>
          <w:rFonts w:asciiTheme="minorHAnsi" w:hAnsiTheme="minorHAnsi" w:cstheme="minorHAnsi"/>
          <w:color w:val="auto"/>
        </w:rPr>
        <w:t>should do</w:t>
      </w:r>
    </w:p>
    <w:p w:rsidR="00581EE1" w:rsidRPr="00CC7860" w:rsidRDefault="00581EE1" w:rsidP="00581EE1">
      <w:pPr>
        <w:pStyle w:val="ListParagraph"/>
        <w:rPr>
          <w:rFonts w:cstheme="minorHAnsi"/>
          <w:sz w:val="24"/>
          <w:szCs w:val="24"/>
        </w:rPr>
      </w:pPr>
    </w:p>
    <w:p w:rsidR="00581EE1" w:rsidRPr="00CC7860" w:rsidRDefault="00581EE1" w:rsidP="000943F4">
      <w:pPr>
        <w:pStyle w:val="Default"/>
        <w:numPr>
          <w:ilvl w:val="0"/>
          <w:numId w:val="6"/>
        </w:numPr>
        <w:rPr>
          <w:rFonts w:asciiTheme="minorHAnsi" w:hAnsiTheme="minorHAnsi" w:cstheme="minorHAnsi"/>
          <w:color w:val="auto"/>
        </w:rPr>
      </w:pPr>
      <w:r w:rsidRPr="00CC7860">
        <w:rPr>
          <w:rFonts w:asciiTheme="minorHAnsi" w:hAnsiTheme="minorHAnsi" w:cstheme="minorHAnsi"/>
          <w:color w:val="auto"/>
        </w:rPr>
        <w:t>Remind children of the rules</w:t>
      </w:r>
      <w:r w:rsidR="00EE6149">
        <w:rPr>
          <w:rFonts w:asciiTheme="minorHAnsi" w:hAnsiTheme="minorHAnsi" w:cstheme="minorHAnsi"/>
          <w:color w:val="auto"/>
        </w:rPr>
        <w:t>; before a child returns to play staff will check they have understood the rule.</w:t>
      </w:r>
    </w:p>
    <w:p w:rsidR="00AF2767" w:rsidRPr="00CE7DE5" w:rsidRDefault="00AF2767" w:rsidP="00CE7DE5">
      <w:pPr>
        <w:pStyle w:val="Default"/>
        <w:rPr>
          <w:rFonts w:asciiTheme="minorHAnsi" w:hAnsiTheme="minorHAnsi" w:cstheme="minorHAnsi"/>
          <w:color w:val="auto"/>
        </w:rPr>
      </w:pPr>
    </w:p>
    <w:p w:rsidR="007D2D0A" w:rsidRDefault="007D2D0A" w:rsidP="007D2D0A">
      <w:pPr>
        <w:pStyle w:val="ListParagraph"/>
        <w:rPr>
          <w:rFonts w:cstheme="minorHAnsi"/>
        </w:rPr>
      </w:pPr>
    </w:p>
    <w:p w:rsidR="0061609B" w:rsidRPr="00CC7860" w:rsidRDefault="0061609B" w:rsidP="0061609B">
      <w:pPr>
        <w:pStyle w:val="Default"/>
        <w:rPr>
          <w:rFonts w:asciiTheme="minorHAnsi" w:hAnsiTheme="minorHAnsi" w:cstheme="minorHAnsi"/>
          <w:color w:val="auto"/>
        </w:rPr>
      </w:pPr>
    </w:p>
    <w:p w:rsidR="0061609B" w:rsidRPr="00CC7860" w:rsidRDefault="0061609B" w:rsidP="0061609B">
      <w:pPr>
        <w:pStyle w:val="Default"/>
        <w:rPr>
          <w:rFonts w:asciiTheme="minorHAnsi" w:hAnsiTheme="minorHAnsi" w:cstheme="minorHAnsi"/>
          <w:b/>
          <w:color w:val="auto"/>
          <w:u w:val="single"/>
        </w:rPr>
      </w:pPr>
      <w:r w:rsidRPr="00CC7860">
        <w:rPr>
          <w:rFonts w:asciiTheme="minorHAnsi" w:hAnsiTheme="minorHAnsi" w:cstheme="minorHAnsi"/>
          <w:b/>
          <w:color w:val="auto"/>
          <w:u w:val="single"/>
        </w:rPr>
        <w:t>Dealing with tantrums</w:t>
      </w:r>
    </w:p>
    <w:p w:rsidR="0061609B" w:rsidRPr="00CC7860" w:rsidRDefault="0061609B" w:rsidP="0061609B">
      <w:pPr>
        <w:pStyle w:val="Default"/>
        <w:numPr>
          <w:ilvl w:val="0"/>
          <w:numId w:val="10"/>
        </w:numPr>
        <w:rPr>
          <w:rFonts w:asciiTheme="minorHAnsi" w:hAnsiTheme="minorHAnsi" w:cstheme="minorHAnsi"/>
          <w:color w:val="auto"/>
        </w:rPr>
      </w:pPr>
      <w:r w:rsidRPr="00CC7860">
        <w:rPr>
          <w:rFonts w:asciiTheme="minorHAnsi" w:hAnsiTheme="minorHAnsi" w:cstheme="minorHAnsi"/>
          <w:color w:val="auto"/>
        </w:rPr>
        <w:t>Children who are having a tantrum are angry, confus</w:t>
      </w:r>
      <w:r w:rsidR="00C86903">
        <w:rPr>
          <w:rFonts w:asciiTheme="minorHAnsi" w:hAnsiTheme="minorHAnsi" w:cstheme="minorHAnsi"/>
          <w:color w:val="auto"/>
        </w:rPr>
        <w:t xml:space="preserve">ed and frustrated. An adult </w:t>
      </w:r>
      <w:r w:rsidR="00C86903" w:rsidRPr="00CC7860">
        <w:rPr>
          <w:rFonts w:asciiTheme="minorHAnsi" w:hAnsiTheme="minorHAnsi" w:cstheme="minorHAnsi"/>
          <w:color w:val="auto"/>
        </w:rPr>
        <w:t>stays</w:t>
      </w:r>
      <w:r w:rsidRPr="00CC7860">
        <w:rPr>
          <w:rFonts w:asciiTheme="minorHAnsi" w:hAnsiTheme="minorHAnsi" w:cstheme="minorHAnsi"/>
          <w:color w:val="auto"/>
        </w:rPr>
        <w:t xml:space="preserve"> close by while the child calms down</w:t>
      </w:r>
    </w:p>
    <w:p w:rsidR="0061609B" w:rsidRPr="00CC7860" w:rsidRDefault="00C86903" w:rsidP="0061609B">
      <w:pPr>
        <w:pStyle w:val="Default"/>
        <w:numPr>
          <w:ilvl w:val="0"/>
          <w:numId w:val="10"/>
        </w:numPr>
        <w:rPr>
          <w:rFonts w:asciiTheme="minorHAnsi" w:hAnsiTheme="minorHAnsi" w:cstheme="minorHAnsi"/>
          <w:color w:val="auto"/>
        </w:rPr>
      </w:pPr>
      <w:r>
        <w:rPr>
          <w:rFonts w:asciiTheme="minorHAnsi" w:hAnsiTheme="minorHAnsi" w:cstheme="minorHAnsi"/>
          <w:color w:val="auto"/>
        </w:rPr>
        <w:t>The adult</w:t>
      </w:r>
      <w:r w:rsidR="0061609B" w:rsidRPr="00CC7860">
        <w:rPr>
          <w:rFonts w:asciiTheme="minorHAnsi" w:hAnsiTheme="minorHAnsi" w:cstheme="minorHAnsi"/>
          <w:color w:val="auto"/>
        </w:rPr>
        <w:t xml:space="preserve"> reassure</w:t>
      </w:r>
      <w:r>
        <w:rPr>
          <w:rFonts w:asciiTheme="minorHAnsi" w:hAnsiTheme="minorHAnsi" w:cstheme="minorHAnsi"/>
          <w:color w:val="auto"/>
        </w:rPr>
        <w:t>s</w:t>
      </w:r>
      <w:r w:rsidR="0061609B" w:rsidRPr="00CC7860">
        <w:rPr>
          <w:rFonts w:asciiTheme="minorHAnsi" w:hAnsiTheme="minorHAnsi" w:cstheme="minorHAnsi"/>
          <w:color w:val="auto"/>
        </w:rPr>
        <w:t xml:space="preserve"> other children nearby that this child will calm down and will be comforted when s/he is ready.</w:t>
      </w:r>
    </w:p>
    <w:p w:rsidR="0061609B" w:rsidRPr="00CC7860" w:rsidRDefault="0061609B" w:rsidP="0061609B">
      <w:pPr>
        <w:pStyle w:val="Default"/>
        <w:numPr>
          <w:ilvl w:val="0"/>
          <w:numId w:val="10"/>
        </w:numPr>
        <w:rPr>
          <w:rFonts w:asciiTheme="minorHAnsi" w:hAnsiTheme="minorHAnsi" w:cstheme="minorHAnsi"/>
          <w:color w:val="auto"/>
        </w:rPr>
      </w:pPr>
      <w:r w:rsidRPr="00CC7860">
        <w:rPr>
          <w:rFonts w:asciiTheme="minorHAnsi" w:hAnsiTheme="minorHAnsi" w:cstheme="minorHAnsi"/>
          <w:color w:val="auto"/>
        </w:rPr>
        <w:t>When the chi</w:t>
      </w:r>
      <w:r w:rsidR="00C86903">
        <w:rPr>
          <w:rFonts w:asciiTheme="minorHAnsi" w:hAnsiTheme="minorHAnsi" w:cstheme="minorHAnsi"/>
          <w:color w:val="auto"/>
        </w:rPr>
        <w:t>ld has calmed down the adult</w:t>
      </w:r>
      <w:r w:rsidRPr="00CC7860">
        <w:rPr>
          <w:rFonts w:asciiTheme="minorHAnsi" w:hAnsiTheme="minorHAnsi" w:cstheme="minorHAnsi"/>
          <w:color w:val="auto"/>
        </w:rPr>
        <w:t xml:space="preserve"> comfort</w:t>
      </w:r>
      <w:r w:rsidR="00C86903">
        <w:rPr>
          <w:rFonts w:asciiTheme="minorHAnsi" w:hAnsiTheme="minorHAnsi" w:cstheme="minorHAnsi"/>
          <w:color w:val="auto"/>
        </w:rPr>
        <w:t>s</w:t>
      </w:r>
      <w:r w:rsidRPr="00CC7860">
        <w:rPr>
          <w:rFonts w:asciiTheme="minorHAnsi" w:hAnsiTheme="minorHAnsi" w:cstheme="minorHAnsi"/>
          <w:color w:val="auto"/>
        </w:rPr>
        <w:t xml:space="preserve"> and reassure</w:t>
      </w:r>
      <w:r w:rsidR="00C86903">
        <w:rPr>
          <w:rFonts w:asciiTheme="minorHAnsi" w:hAnsiTheme="minorHAnsi" w:cstheme="minorHAnsi"/>
          <w:color w:val="auto"/>
        </w:rPr>
        <w:t>s</w:t>
      </w:r>
      <w:r w:rsidRPr="00CC7860">
        <w:rPr>
          <w:rFonts w:asciiTheme="minorHAnsi" w:hAnsiTheme="minorHAnsi" w:cstheme="minorHAnsi"/>
          <w:color w:val="auto"/>
        </w:rPr>
        <w:t xml:space="preserve"> her/him. </w:t>
      </w:r>
      <w:r w:rsidR="00C86903">
        <w:rPr>
          <w:rFonts w:asciiTheme="minorHAnsi" w:hAnsiTheme="minorHAnsi" w:cstheme="minorHAnsi"/>
          <w:color w:val="auto"/>
        </w:rPr>
        <w:t>At this point the cause of distress may be dealt with.</w:t>
      </w:r>
    </w:p>
    <w:p w:rsidR="0061609B" w:rsidRPr="00CC7860" w:rsidRDefault="0061609B" w:rsidP="0061609B">
      <w:pPr>
        <w:pStyle w:val="Default"/>
        <w:numPr>
          <w:ilvl w:val="0"/>
          <w:numId w:val="10"/>
        </w:numPr>
        <w:rPr>
          <w:rFonts w:asciiTheme="minorHAnsi" w:hAnsiTheme="minorHAnsi" w:cstheme="minorHAnsi"/>
          <w:color w:val="auto"/>
        </w:rPr>
      </w:pPr>
      <w:r w:rsidRPr="00CC7860">
        <w:rPr>
          <w:rFonts w:asciiTheme="minorHAnsi" w:hAnsiTheme="minorHAnsi" w:cstheme="minorHAnsi"/>
          <w:color w:val="auto"/>
        </w:rPr>
        <w:t>If necessary, the child having the tantrum may need to be moved somewhere quiet to help her/him calm down or to avoid distress for the other children.</w:t>
      </w:r>
    </w:p>
    <w:p w:rsidR="00477C7E" w:rsidRPr="00CC7860" w:rsidRDefault="00477C7E" w:rsidP="00477C7E">
      <w:pPr>
        <w:pStyle w:val="Default"/>
        <w:rPr>
          <w:rFonts w:asciiTheme="minorHAnsi" w:hAnsiTheme="minorHAnsi" w:cstheme="minorHAnsi"/>
          <w:b/>
          <w:color w:val="auto"/>
          <w:u w:val="single"/>
        </w:rPr>
      </w:pPr>
    </w:p>
    <w:p w:rsidR="00477C7E" w:rsidRPr="00CC7860" w:rsidRDefault="00477C7E" w:rsidP="00477C7E">
      <w:pPr>
        <w:pStyle w:val="Default"/>
        <w:rPr>
          <w:rFonts w:asciiTheme="minorHAnsi" w:hAnsiTheme="minorHAnsi" w:cstheme="minorHAnsi"/>
          <w:b/>
          <w:color w:val="auto"/>
          <w:u w:val="single"/>
        </w:rPr>
      </w:pPr>
      <w:r w:rsidRPr="00CC7860">
        <w:rPr>
          <w:rFonts w:asciiTheme="minorHAnsi" w:hAnsiTheme="minorHAnsi" w:cstheme="minorHAnsi"/>
          <w:b/>
          <w:color w:val="auto"/>
          <w:u w:val="single"/>
        </w:rPr>
        <w:t>Supporting conflict resolution</w:t>
      </w:r>
    </w:p>
    <w:p w:rsidR="00477C7E" w:rsidRPr="00CC7860" w:rsidRDefault="00477C7E" w:rsidP="00477C7E">
      <w:pPr>
        <w:pStyle w:val="Default"/>
        <w:rPr>
          <w:rFonts w:asciiTheme="minorHAnsi" w:hAnsiTheme="minorHAnsi" w:cstheme="minorHAnsi"/>
          <w:color w:val="auto"/>
        </w:rPr>
      </w:pPr>
    </w:p>
    <w:p w:rsidR="002A6936" w:rsidRPr="00CC7860" w:rsidRDefault="00AF2767" w:rsidP="002A6936">
      <w:pPr>
        <w:autoSpaceDE w:val="0"/>
        <w:autoSpaceDN w:val="0"/>
        <w:adjustRightInd w:val="0"/>
        <w:spacing w:after="300" w:line="240" w:lineRule="auto"/>
        <w:rPr>
          <w:rFonts w:cstheme="minorHAnsi"/>
          <w:sz w:val="24"/>
          <w:szCs w:val="24"/>
        </w:rPr>
      </w:pPr>
      <w:r w:rsidRPr="00CC7860">
        <w:rPr>
          <w:rFonts w:cstheme="minorHAnsi"/>
          <w:sz w:val="24"/>
          <w:szCs w:val="24"/>
        </w:rPr>
        <w:t>1.</w:t>
      </w:r>
      <w:r w:rsidR="002A6936" w:rsidRPr="00CC7860">
        <w:rPr>
          <w:rFonts w:cstheme="minorHAnsi"/>
          <w:sz w:val="24"/>
          <w:szCs w:val="24"/>
        </w:rPr>
        <w:t>A</w:t>
      </w:r>
      <w:r w:rsidR="00036D95">
        <w:rPr>
          <w:rFonts w:cstheme="minorHAnsi"/>
          <w:sz w:val="24"/>
          <w:szCs w:val="24"/>
        </w:rPr>
        <w:t xml:space="preserve">n adult </w:t>
      </w:r>
      <w:proofErr w:type="gramStart"/>
      <w:r w:rsidR="00477C7E" w:rsidRPr="00CC7860">
        <w:rPr>
          <w:rFonts w:cstheme="minorHAnsi"/>
          <w:sz w:val="24"/>
          <w:szCs w:val="24"/>
        </w:rPr>
        <w:t>a</w:t>
      </w:r>
      <w:r w:rsidR="002A6936" w:rsidRPr="00CC7860">
        <w:rPr>
          <w:rFonts w:cstheme="minorHAnsi"/>
          <w:sz w:val="24"/>
          <w:szCs w:val="24"/>
        </w:rPr>
        <w:t>pproach</w:t>
      </w:r>
      <w:r w:rsidR="00036D95">
        <w:rPr>
          <w:rFonts w:cstheme="minorHAnsi"/>
          <w:sz w:val="24"/>
          <w:szCs w:val="24"/>
        </w:rPr>
        <w:t>es</w:t>
      </w:r>
      <w:proofErr w:type="gramEnd"/>
      <w:r w:rsidR="002A6936" w:rsidRPr="00CC7860">
        <w:rPr>
          <w:rFonts w:cstheme="minorHAnsi"/>
          <w:sz w:val="24"/>
          <w:szCs w:val="24"/>
        </w:rPr>
        <w:t xml:space="preserve"> calmly, stop</w:t>
      </w:r>
      <w:r w:rsidR="00036D95">
        <w:rPr>
          <w:rFonts w:cstheme="minorHAnsi"/>
          <w:sz w:val="24"/>
          <w:szCs w:val="24"/>
        </w:rPr>
        <w:t>s</w:t>
      </w:r>
      <w:r w:rsidR="002A6936" w:rsidRPr="00CC7860">
        <w:rPr>
          <w:rFonts w:cstheme="minorHAnsi"/>
          <w:sz w:val="24"/>
          <w:szCs w:val="24"/>
        </w:rPr>
        <w:t xml:space="preserve"> any</w:t>
      </w:r>
      <w:r w:rsidR="00477C7E" w:rsidRPr="00CC7860">
        <w:rPr>
          <w:rFonts w:cstheme="minorHAnsi"/>
          <w:sz w:val="24"/>
          <w:szCs w:val="24"/>
        </w:rPr>
        <w:t xml:space="preserve"> hurting (remain</w:t>
      </w:r>
      <w:r w:rsidR="00036D95">
        <w:rPr>
          <w:rFonts w:cstheme="minorHAnsi"/>
          <w:sz w:val="24"/>
          <w:szCs w:val="24"/>
        </w:rPr>
        <w:t>ing</w:t>
      </w:r>
      <w:r w:rsidR="00477C7E" w:rsidRPr="00CC7860">
        <w:rPr>
          <w:rFonts w:cstheme="minorHAnsi"/>
          <w:sz w:val="24"/>
          <w:szCs w:val="24"/>
        </w:rPr>
        <w:t xml:space="preserve"> neutral and not </w:t>
      </w:r>
      <w:r w:rsidR="00036D95">
        <w:rPr>
          <w:rFonts w:cstheme="minorHAnsi"/>
          <w:sz w:val="24"/>
          <w:szCs w:val="24"/>
        </w:rPr>
        <w:t>taking</w:t>
      </w:r>
      <w:r w:rsidR="002A6936" w:rsidRPr="00CC7860">
        <w:rPr>
          <w:rFonts w:cstheme="minorHAnsi"/>
          <w:sz w:val="24"/>
          <w:szCs w:val="24"/>
        </w:rPr>
        <w:t xml:space="preserve"> sides). </w:t>
      </w:r>
      <w:r w:rsidR="001C47C3" w:rsidRPr="00CC7860">
        <w:rPr>
          <w:rFonts w:cstheme="minorHAnsi"/>
          <w:sz w:val="24"/>
          <w:szCs w:val="24"/>
        </w:rPr>
        <w:t>If a child has been hurt the adult will</w:t>
      </w:r>
      <w:r w:rsidR="004E00AC">
        <w:rPr>
          <w:rFonts w:cstheme="minorHAnsi"/>
          <w:sz w:val="24"/>
          <w:szCs w:val="24"/>
        </w:rPr>
        <w:t>, if possible,</w:t>
      </w:r>
      <w:r w:rsidR="001C47C3" w:rsidRPr="00CC7860">
        <w:rPr>
          <w:rFonts w:cstheme="minorHAnsi"/>
          <w:sz w:val="24"/>
          <w:szCs w:val="24"/>
        </w:rPr>
        <w:t xml:space="preserve"> first </w:t>
      </w:r>
      <w:r w:rsidR="004E00AC">
        <w:rPr>
          <w:rFonts w:cstheme="minorHAnsi"/>
          <w:sz w:val="24"/>
          <w:szCs w:val="24"/>
        </w:rPr>
        <w:t>focus on the hurt child and</w:t>
      </w:r>
      <w:r w:rsidR="001C47C3" w:rsidRPr="00CC7860">
        <w:rPr>
          <w:rFonts w:cstheme="minorHAnsi"/>
          <w:sz w:val="24"/>
          <w:szCs w:val="24"/>
        </w:rPr>
        <w:t xml:space="preserve"> give any necessary first aid.</w:t>
      </w:r>
    </w:p>
    <w:p w:rsidR="002A6936" w:rsidRPr="00CC7860" w:rsidRDefault="00036D95" w:rsidP="002A6936">
      <w:pPr>
        <w:autoSpaceDE w:val="0"/>
        <w:autoSpaceDN w:val="0"/>
        <w:adjustRightInd w:val="0"/>
        <w:spacing w:after="300" w:line="240" w:lineRule="auto"/>
        <w:rPr>
          <w:rFonts w:cstheme="minorHAnsi"/>
          <w:sz w:val="24"/>
          <w:szCs w:val="24"/>
        </w:rPr>
      </w:pPr>
      <w:r>
        <w:rPr>
          <w:rFonts w:cstheme="minorHAnsi"/>
          <w:sz w:val="24"/>
          <w:szCs w:val="24"/>
        </w:rPr>
        <w:t xml:space="preserve">2.The adult </w:t>
      </w:r>
      <w:r w:rsidRPr="00CC7860">
        <w:rPr>
          <w:rFonts w:cstheme="minorHAnsi"/>
          <w:sz w:val="24"/>
          <w:szCs w:val="24"/>
        </w:rPr>
        <w:t>acknowledges</w:t>
      </w:r>
      <w:r w:rsidR="001C47C3" w:rsidRPr="00CC7860">
        <w:rPr>
          <w:rFonts w:cstheme="minorHAnsi"/>
          <w:sz w:val="24"/>
          <w:szCs w:val="24"/>
        </w:rPr>
        <w:t xml:space="preserve"> the</w:t>
      </w:r>
      <w:r w:rsidR="002A6936" w:rsidRPr="00CC7860">
        <w:rPr>
          <w:rFonts w:cstheme="minorHAnsi"/>
          <w:sz w:val="24"/>
          <w:szCs w:val="24"/>
        </w:rPr>
        <w:t xml:space="preserve"> feelings</w:t>
      </w:r>
      <w:r w:rsidR="001C47C3" w:rsidRPr="00CC7860">
        <w:rPr>
          <w:rFonts w:cstheme="minorHAnsi"/>
          <w:sz w:val="24"/>
          <w:szCs w:val="24"/>
        </w:rPr>
        <w:t xml:space="preserve"> of all children involved in the conflict, e.g.</w:t>
      </w:r>
      <w:r w:rsidR="002A6936" w:rsidRPr="00CC7860">
        <w:rPr>
          <w:rFonts w:cstheme="minorHAnsi"/>
          <w:sz w:val="24"/>
          <w:szCs w:val="24"/>
        </w:rPr>
        <w:t xml:space="preserve"> “you look really upset” (</w:t>
      </w:r>
      <w:r w:rsidR="00477C7E" w:rsidRPr="00CC7860">
        <w:rPr>
          <w:rFonts w:cstheme="minorHAnsi"/>
          <w:sz w:val="24"/>
          <w:szCs w:val="24"/>
        </w:rPr>
        <w:t>where there is a dispute over a piece of equipment it is best in the adult holds the equipment through this process)</w:t>
      </w:r>
    </w:p>
    <w:p w:rsidR="001C47C3" w:rsidRPr="00CC7860" w:rsidRDefault="002A6936" w:rsidP="002A6936">
      <w:pPr>
        <w:autoSpaceDE w:val="0"/>
        <w:autoSpaceDN w:val="0"/>
        <w:adjustRightInd w:val="0"/>
        <w:spacing w:after="300" w:line="240" w:lineRule="auto"/>
        <w:rPr>
          <w:rFonts w:cstheme="minorHAnsi"/>
          <w:sz w:val="24"/>
          <w:szCs w:val="24"/>
        </w:rPr>
      </w:pPr>
      <w:r w:rsidRPr="00CC7860">
        <w:rPr>
          <w:rFonts w:cstheme="minorHAnsi"/>
          <w:sz w:val="24"/>
          <w:szCs w:val="24"/>
        </w:rPr>
        <w:t>3.</w:t>
      </w:r>
      <w:r w:rsidR="00036D95">
        <w:rPr>
          <w:rFonts w:cstheme="minorHAnsi"/>
          <w:sz w:val="24"/>
          <w:szCs w:val="24"/>
        </w:rPr>
        <w:t xml:space="preserve">The adult </w:t>
      </w:r>
      <w:r w:rsidR="00036D95" w:rsidRPr="00CC7860">
        <w:rPr>
          <w:rFonts w:cstheme="minorHAnsi"/>
          <w:sz w:val="24"/>
          <w:szCs w:val="24"/>
        </w:rPr>
        <w:t>gathers</w:t>
      </w:r>
      <w:r w:rsidR="00C2447C">
        <w:rPr>
          <w:rFonts w:cstheme="minorHAnsi"/>
          <w:sz w:val="24"/>
          <w:szCs w:val="24"/>
        </w:rPr>
        <w:t xml:space="preserve"> information. They may say “There’s a problem here. What’s the matter?”</w:t>
      </w:r>
      <w:r w:rsidRPr="00CC7860">
        <w:rPr>
          <w:rFonts w:cstheme="minorHAnsi"/>
          <w:sz w:val="24"/>
          <w:szCs w:val="24"/>
        </w:rPr>
        <w:t xml:space="preserve"> </w:t>
      </w:r>
    </w:p>
    <w:p w:rsidR="002A6936" w:rsidRPr="00CC7860" w:rsidRDefault="00036D95" w:rsidP="002A6936">
      <w:pPr>
        <w:autoSpaceDE w:val="0"/>
        <w:autoSpaceDN w:val="0"/>
        <w:adjustRightInd w:val="0"/>
        <w:spacing w:after="300" w:line="240" w:lineRule="auto"/>
        <w:rPr>
          <w:rFonts w:cstheme="minorHAnsi"/>
          <w:sz w:val="24"/>
          <w:szCs w:val="24"/>
        </w:rPr>
      </w:pPr>
      <w:r>
        <w:rPr>
          <w:rFonts w:cstheme="minorHAnsi"/>
          <w:sz w:val="24"/>
          <w:szCs w:val="24"/>
        </w:rPr>
        <w:t xml:space="preserve">4.The adult </w:t>
      </w:r>
      <w:r w:rsidRPr="00CC7860">
        <w:rPr>
          <w:rFonts w:cstheme="minorHAnsi"/>
          <w:sz w:val="24"/>
          <w:szCs w:val="24"/>
        </w:rPr>
        <w:t>re</w:t>
      </w:r>
      <w:r w:rsidR="002A6936" w:rsidRPr="00CC7860">
        <w:rPr>
          <w:rFonts w:cstheme="minorHAnsi"/>
          <w:sz w:val="24"/>
          <w:szCs w:val="24"/>
        </w:rPr>
        <w:t>-state</w:t>
      </w:r>
      <w:r>
        <w:rPr>
          <w:rFonts w:cstheme="minorHAnsi"/>
          <w:sz w:val="24"/>
          <w:szCs w:val="24"/>
        </w:rPr>
        <w:t>s</w:t>
      </w:r>
      <w:r w:rsidR="002A6936" w:rsidRPr="00CC7860">
        <w:rPr>
          <w:rFonts w:cstheme="minorHAnsi"/>
          <w:sz w:val="24"/>
          <w:szCs w:val="24"/>
        </w:rPr>
        <w:t xml:space="preserve"> the problem us</w:t>
      </w:r>
      <w:r w:rsidR="001C47C3" w:rsidRPr="00CC7860">
        <w:rPr>
          <w:rFonts w:cstheme="minorHAnsi"/>
          <w:sz w:val="24"/>
          <w:szCs w:val="24"/>
        </w:rPr>
        <w:t xml:space="preserve">ing the children’s vocabulary and extending </w:t>
      </w:r>
      <w:r w:rsidR="002A6936" w:rsidRPr="00CC7860">
        <w:rPr>
          <w:rFonts w:cstheme="minorHAnsi"/>
          <w:sz w:val="24"/>
          <w:szCs w:val="24"/>
        </w:rPr>
        <w:t>language</w:t>
      </w:r>
      <w:r w:rsidR="001C47C3" w:rsidRPr="00CC7860">
        <w:rPr>
          <w:rFonts w:cstheme="minorHAnsi"/>
          <w:sz w:val="24"/>
          <w:szCs w:val="24"/>
        </w:rPr>
        <w:t xml:space="preserve"> as necessary. Hurtful</w:t>
      </w:r>
      <w:r w:rsidR="002A6936" w:rsidRPr="00CC7860">
        <w:rPr>
          <w:rFonts w:cstheme="minorHAnsi"/>
          <w:sz w:val="24"/>
          <w:szCs w:val="24"/>
        </w:rPr>
        <w:t xml:space="preserve"> words</w:t>
      </w:r>
      <w:r>
        <w:rPr>
          <w:rFonts w:cstheme="minorHAnsi"/>
          <w:sz w:val="24"/>
          <w:szCs w:val="24"/>
        </w:rPr>
        <w:t xml:space="preserve"> are</w:t>
      </w:r>
      <w:r w:rsidR="001C47C3" w:rsidRPr="00CC7860">
        <w:rPr>
          <w:rFonts w:cstheme="minorHAnsi"/>
          <w:sz w:val="24"/>
          <w:szCs w:val="24"/>
        </w:rPr>
        <w:t xml:space="preserve"> substituted</w:t>
      </w:r>
      <w:r w:rsidR="002A6936" w:rsidRPr="00CC7860">
        <w:rPr>
          <w:rFonts w:cstheme="minorHAnsi"/>
          <w:sz w:val="24"/>
          <w:szCs w:val="24"/>
        </w:rPr>
        <w:t xml:space="preserve"> with non-hurtful</w:t>
      </w:r>
      <w:r w:rsidR="001C47C3" w:rsidRPr="00CC7860">
        <w:rPr>
          <w:rFonts w:cstheme="minorHAnsi"/>
          <w:sz w:val="24"/>
          <w:szCs w:val="24"/>
        </w:rPr>
        <w:t xml:space="preserve"> words</w:t>
      </w:r>
      <w:r w:rsidR="002A6936" w:rsidRPr="00CC7860">
        <w:rPr>
          <w:rFonts w:cstheme="minorHAnsi"/>
          <w:sz w:val="24"/>
          <w:szCs w:val="24"/>
        </w:rPr>
        <w:t xml:space="preserve">. </w:t>
      </w:r>
    </w:p>
    <w:p w:rsidR="001C47C3" w:rsidRPr="00CC7860" w:rsidRDefault="002A6936" w:rsidP="002A6936">
      <w:pPr>
        <w:autoSpaceDE w:val="0"/>
        <w:autoSpaceDN w:val="0"/>
        <w:adjustRightInd w:val="0"/>
        <w:spacing w:after="300" w:line="240" w:lineRule="auto"/>
        <w:rPr>
          <w:rFonts w:cstheme="minorHAnsi"/>
          <w:sz w:val="24"/>
          <w:szCs w:val="24"/>
        </w:rPr>
      </w:pPr>
      <w:r w:rsidRPr="00CC7860">
        <w:rPr>
          <w:rFonts w:cstheme="minorHAnsi"/>
          <w:sz w:val="24"/>
          <w:szCs w:val="24"/>
        </w:rPr>
        <w:t>5.</w:t>
      </w:r>
      <w:r w:rsidR="00925E20">
        <w:rPr>
          <w:rFonts w:cstheme="minorHAnsi"/>
          <w:sz w:val="24"/>
          <w:szCs w:val="24"/>
        </w:rPr>
        <w:t>The adult</w:t>
      </w:r>
      <w:r w:rsidR="001C47C3" w:rsidRPr="00CC7860">
        <w:rPr>
          <w:rFonts w:cstheme="minorHAnsi"/>
          <w:sz w:val="24"/>
          <w:szCs w:val="24"/>
        </w:rPr>
        <w:t xml:space="preserve"> i</w:t>
      </w:r>
      <w:r w:rsidRPr="00CC7860">
        <w:rPr>
          <w:rFonts w:cstheme="minorHAnsi"/>
          <w:sz w:val="24"/>
          <w:szCs w:val="24"/>
        </w:rPr>
        <w:t>nvite</w:t>
      </w:r>
      <w:r w:rsidR="00925E20">
        <w:rPr>
          <w:rFonts w:cstheme="minorHAnsi"/>
          <w:sz w:val="24"/>
          <w:szCs w:val="24"/>
        </w:rPr>
        <w:t>s</w:t>
      </w:r>
      <w:r w:rsidRPr="00CC7860">
        <w:rPr>
          <w:rFonts w:cstheme="minorHAnsi"/>
          <w:sz w:val="24"/>
          <w:szCs w:val="24"/>
        </w:rPr>
        <w:t xml:space="preserve"> </w:t>
      </w:r>
      <w:r w:rsidR="00431CFE" w:rsidRPr="00CC7860">
        <w:rPr>
          <w:rFonts w:cstheme="minorHAnsi"/>
          <w:sz w:val="24"/>
          <w:szCs w:val="24"/>
        </w:rPr>
        <w:t>solutions,</w:t>
      </w:r>
      <w:r w:rsidR="00925E20">
        <w:rPr>
          <w:rFonts w:cstheme="minorHAnsi"/>
          <w:sz w:val="24"/>
          <w:szCs w:val="24"/>
        </w:rPr>
        <w:t xml:space="preserve"> </w:t>
      </w:r>
      <w:proofErr w:type="spellStart"/>
      <w:r w:rsidR="00925E20">
        <w:rPr>
          <w:rFonts w:cstheme="minorHAnsi"/>
          <w:sz w:val="24"/>
          <w:szCs w:val="24"/>
        </w:rPr>
        <w:t>e.g</w:t>
      </w:r>
      <w:proofErr w:type="spellEnd"/>
      <w:r w:rsidRPr="00CC7860">
        <w:rPr>
          <w:rFonts w:cstheme="minorHAnsi"/>
          <w:sz w:val="24"/>
          <w:szCs w:val="24"/>
        </w:rPr>
        <w:t xml:space="preserve"> “what can w</w:t>
      </w:r>
      <w:r w:rsidR="001C47C3" w:rsidRPr="00CC7860">
        <w:rPr>
          <w:rFonts w:cstheme="minorHAnsi"/>
          <w:sz w:val="24"/>
          <w:szCs w:val="24"/>
        </w:rPr>
        <w:t>e do to solve this problem?” C</w:t>
      </w:r>
      <w:r w:rsidRPr="00CC7860">
        <w:rPr>
          <w:rFonts w:cstheme="minorHAnsi"/>
          <w:sz w:val="24"/>
          <w:szCs w:val="24"/>
        </w:rPr>
        <w:t>hildren’s own ideas</w:t>
      </w:r>
      <w:r w:rsidR="001C47C3" w:rsidRPr="00CC7860">
        <w:rPr>
          <w:rFonts w:cstheme="minorHAnsi"/>
          <w:sz w:val="24"/>
          <w:szCs w:val="24"/>
        </w:rPr>
        <w:t xml:space="preserve"> are encouraged but initially adults may need to offer suggestions</w:t>
      </w:r>
      <w:r w:rsidRPr="00CC7860">
        <w:rPr>
          <w:rFonts w:cstheme="minorHAnsi"/>
          <w:sz w:val="24"/>
          <w:szCs w:val="24"/>
        </w:rPr>
        <w:t xml:space="preserve">. </w:t>
      </w:r>
      <w:r w:rsidR="001C47C3" w:rsidRPr="00CC7860">
        <w:rPr>
          <w:rFonts w:cstheme="minorHAnsi"/>
          <w:sz w:val="24"/>
          <w:szCs w:val="24"/>
        </w:rPr>
        <w:t>The adult will praise children’s efforts.</w:t>
      </w:r>
    </w:p>
    <w:p w:rsidR="002A6936" w:rsidRPr="00CC7860" w:rsidRDefault="001C47C3" w:rsidP="002A6936">
      <w:pPr>
        <w:autoSpaceDE w:val="0"/>
        <w:autoSpaceDN w:val="0"/>
        <w:adjustRightInd w:val="0"/>
        <w:spacing w:after="0" w:line="240" w:lineRule="auto"/>
        <w:rPr>
          <w:rFonts w:cstheme="minorHAnsi"/>
          <w:i/>
          <w:sz w:val="24"/>
          <w:szCs w:val="24"/>
        </w:rPr>
      </w:pPr>
      <w:r w:rsidRPr="00CC7860">
        <w:rPr>
          <w:rFonts w:cstheme="minorHAnsi"/>
          <w:sz w:val="24"/>
          <w:szCs w:val="24"/>
        </w:rPr>
        <w:t xml:space="preserve">6.Adults </w:t>
      </w:r>
      <w:r w:rsidR="00964CCD">
        <w:rPr>
          <w:rFonts w:cstheme="minorHAnsi"/>
          <w:sz w:val="24"/>
          <w:szCs w:val="24"/>
        </w:rPr>
        <w:t>are</w:t>
      </w:r>
      <w:r w:rsidR="002A6936" w:rsidRPr="00CC7860">
        <w:rPr>
          <w:rFonts w:cstheme="minorHAnsi"/>
          <w:sz w:val="24"/>
          <w:szCs w:val="24"/>
        </w:rPr>
        <w:t xml:space="preserve"> prepared</w:t>
      </w:r>
      <w:r w:rsidRPr="00CC7860">
        <w:rPr>
          <w:rFonts w:cstheme="minorHAnsi"/>
          <w:sz w:val="24"/>
          <w:szCs w:val="24"/>
        </w:rPr>
        <w:t xml:space="preserve"> to follow-up and s</w:t>
      </w:r>
      <w:r w:rsidR="002A6936" w:rsidRPr="00CC7860">
        <w:rPr>
          <w:rFonts w:cstheme="minorHAnsi"/>
          <w:sz w:val="24"/>
          <w:szCs w:val="24"/>
        </w:rPr>
        <w:t>tay on hand to help.</w:t>
      </w:r>
      <w:r w:rsidR="002A6936" w:rsidRPr="00CC7860">
        <w:rPr>
          <w:rFonts w:cstheme="minorHAnsi"/>
          <w:i/>
          <w:sz w:val="24"/>
          <w:szCs w:val="24"/>
        </w:rPr>
        <w:t xml:space="preserve"> </w:t>
      </w:r>
    </w:p>
    <w:p w:rsidR="001C47C3" w:rsidRPr="00CC7860" w:rsidRDefault="001C47C3" w:rsidP="002A6936">
      <w:pPr>
        <w:autoSpaceDE w:val="0"/>
        <w:autoSpaceDN w:val="0"/>
        <w:adjustRightInd w:val="0"/>
        <w:spacing w:after="0" w:line="240" w:lineRule="auto"/>
        <w:rPr>
          <w:rFonts w:cstheme="minorHAnsi"/>
          <w:i/>
          <w:sz w:val="24"/>
          <w:szCs w:val="24"/>
        </w:rPr>
      </w:pPr>
    </w:p>
    <w:p w:rsidR="001C47C3" w:rsidRPr="00CC7860" w:rsidRDefault="001C47C3" w:rsidP="002A6936">
      <w:pPr>
        <w:autoSpaceDE w:val="0"/>
        <w:autoSpaceDN w:val="0"/>
        <w:adjustRightInd w:val="0"/>
        <w:spacing w:after="0" w:line="240" w:lineRule="auto"/>
        <w:rPr>
          <w:rFonts w:cstheme="minorHAnsi"/>
          <w:color w:val="FF0000"/>
          <w:sz w:val="24"/>
          <w:szCs w:val="24"/>
        </w:rPr>
      </w:pPr>
    </w:p>
    <w:p w:rsidR="00B365FD" w:rsidRPr="00CC7860" w:rsidRDefault="00B365FD" w:rsidP="002A6936">
      <w:pPr>
        <w:autoSpaceDE w:val="0"/>
        <w:autoSpaceDN w:val="0"/>
        <w:adjustRightInd w:val="0"/>
        <w:spacing w:after="0" w:line="240" w:lineRule="auto"/>
        <w:rPr>
          <w:rFonts w:cstheme="minorHAnsi"/>
          <w:i/>
          <w:color w:val="FF0000"/>
          <w:sz w:val="24"/>
          <w:szCs w:val="24"/>
        </w:rPr>
      </w:pPr>
    </w:p>
    <w:p w:rsidR="00B365FD" w:rsidRPr="00CC7860" w:rsidRDefault="00B365FD" w:rsidP="00B365FD">
      <w:pPr>
        <w:pStyle w:val="Default"/>
        <w:rPr>
          <w:rFonts w:asciiTheme="minorHAnsi" w:hAnsiTheme="minorHAnsi" w:cstheme="minorHAnsi"/>
          <w:b/>
          <w:color w:val="auto"/>
          <w:u w:val="single"/>
        </w:rPr>
      </w:pPr>
      <w:r w:rsidRPr="00CC7860">
        <w:rPr>
          <w:rFonts w:asciiTheme="minorHAnsi" w:hAnsiTheme="minorHAnsi" w:cstheme="minorHAnsi"/>
          <w:b/>
          <w:color w:val="auto"/>
          <w:u w:val="single"/>
        </w:rPr>
        <w:t>How do we deal with persistent challenging behaviour?</w:t>
      </w:r>
    </w:p>
    <w:p w:rsidR="008759C0" w:rsidRPr="00CC7860" w:rsidRDefault="008759C0" w:rsidP="00B365FD">
      <w:pPr>
        <w:pStyle w:val="Default"/>
        <w:rPr>
          <w:rFonts w:asciiTheme="minorHAnsi" w:hAnsiTheme="minorHAnsi" w:cstheme="minorHAnsi"/>
          <w:b/>
          <w:color w:val="00B050"/>
          <w:u w:val="single"/>
        </w:rPr>
      </w:pPr>
    </w:p>
    <w:p w:rsidR="00B365FD" w:rsidRDefault="00B365FD" w:rsidP="00B365FD">
      <w:pPr>
        <w:pStyle w:val="Default"/>
        <w:rPr>
          <w:rFonts w:asciiTheme="minorHAnsi" w:hAnsiTheme="minorHAnsi" w:cstheme="minorHAnsi"/>
          <w:color w:val="auto"/>
        </w:rPr>
      </w:pPr>
      <w:r w:rsidRPr="00CC7860">
        <w:rPr>
          <w:rFonts w:asciiTheme="minorHAnsi" w:hAnsiTheme="minorHAnsi" w:cstheme="minorHAnsi"/>
          <w:color w:val="auto"/>
        </w:rPr>
        <w:t>With persistent chal</w:t>
      </w:r>
      <w:r w:rsidR="00AE10A9">
        <w:rPr>
          <w:rFonts w:asciiTheme="minorHAnsi" w:hAnsiTheme="minorHAnsi" w:cstheme="minorHAnsi"/>
          <w:color w:val="auto"/>
        </w:rPr>
        <w:t xml:space="preserve">lenging behaviour the </w:t>
      </w:r>
      <w:proofErr w:type="spellStart"/>
      <w:proofErr w:type="gramStart"/>
      <w:r w:rsidR="00AE10A9">
        <w:rPr>
          <w:rFonts w:asciiTheme="minorHAnsi" w:hAnsiTheme="minorHAnsi" w:cstheme="minorHAnsi"/>
          <w:color w:val="auto"/>
        </w:rPr>
        <w:t>SENCo</w:t>
      </w:r>
      <w:proofErr w:type="spellEnd"/>
      <w:r w:rsidR="00AE10A9">
        <w:rPr>
          <w:rFonts w:asciiTheme="minorHAnsi" w:hAnsiTheme="minorHAnsi" w:cstheme="minorHAnsi"/>
          <w:color w:val="auto"/>
        </w:rPr>
        <w:t xml:space="preserve"> </w:t>
      </w:r>
      <w:r w:rsidRPr="00CC7860">
        <w:rPr>
          <w:rFonts w:asciiTheme="minorHAnsi" w:hAnsiTheme="minorHAnsi" w:cstheme="minorHAnsi"/>
          <w:color w:val="auto"/>
        </w:rPr>
        <w:t xml:space="preserve"> support</w:t>
      </w:r>
      <w:r w:rsidR="00AE10A9">
        <w:rPr>
          <w:rFonts w:asciiTheme="minorHAnsi" w:hAnsiTheme="minorHAnsi" w:cstheme="minorHAnsi"/>
          <w:color w:val="auto"/>
        </w:rPr>
        <w:t>s</w:t>
      </w:r>
      <w:proofErr w:type="gramEnd"/>
      <w:r w:rsidRPr="00CC7860">
        <w:rPr>
          <w:rFonts w:asciiTheme="minorHAnsi" w:hAnsiTheme="minorHAnsi" w:cstheme="minorHAnsi"/>
          <w:color w:val="auto"/>
        </w:rPr>
        <w:t xml:space="preserve"> the class team to reflect on the </w:t>
      </w:r>
      <w:r w:rsidR="00EB4295" w:rsidRPr="00CC7860">
        <w:rPr>
          <w:rFonts w:asciiTheme="minorHAnsi" w:hAnsiTheme="minorHAnsi" w:cstheme="minorHAnsi"/>
          <w:color w:val="auto"/>
        </w:rPr>
        <w:t>behaviour they have observed,</w:t>
      </w:r>
      <w:r w:rsidRPr="00CC7860">
        <w:rPr>
          <w:rFonts w:asciiTheme="minorHAnsi" w:hAnsiTheme="minorHAnsi" w:cstheme="minorHAnsi"/>
          <w:color w:val="auto"/>
        </w:rPr>
        <w:t xml:space="preserve"> consider the possible factors that made this behaviour </w:t>
      </w:r>
      <w:r w:rsidRPr="00CC7860">
        <w:rPr>
          <w:rFonts w:asciiTheme="minorHAnsi" w:hAnsiTheme="minorHAnsi" w:cstheme="minorHAnsi"/>
          <w:color w:val="auto"/>
        </w:rPr>
        <w:lastRenderedPageBreak/>
        <w:t xml:space="preserve">happen </w:t>
      </w:r>
      <w:r w:rsidR="00EB4295" w:rsidRPr="00CC7860">
        <w:rPr>
          <w:rFonts w:asciiTheme="minorHAnsi" w:hAnsiTheme="minorHAnsi" w:cstheme="minorHAnsi"/>
          <w:color w:val="auto"/>
        </w:rPr>
        <w:t>and make</w:t>
      </w:r>
      <w:r w:rsidRPr="00CC7860">
        <w:rPr>
          <w:rFonts w:asciiTheme="minorHAnsi" w:hAnsiTheme="minorHAnsi" w:cstheme="minorHAnsi"/>
          <w:color w:val="auto"/>
        </w:rPr>
        <w:t xml:space="preserve"> a plan to help the child. During this </w:t>
      </w:r>
      <w:r w:rsidR="00EB4295" w:rsidRPr="00CC7860">
        <w:rPr>
          <w:rFonts w:asciiTheme="minorHAnsi" w:hAnsiTheme="minorHAnsi" w:cstheme="minorHAnsi"/>
          <w:color w:val="auto"/>
        </w:rPr>
        <w:t>process the</w:t>
      </w:r>
      <w:r w:rsidRPr="00CC7860">
        <w:rPr>
          <w:rFonts w:asciiTheme="minorHAnsi" w:hAnsiTheme="minorHAnsi" w:cstheme="minorHAnsi"/>
          <w:color w:val="auto"/>
        </w:rPr>
        <w:t xml:space="preserve"> triggers for the behaviour (both visible and </w:t>
      </w:r>
      <w:r w:rsidR="00AE10A9">
        <w:rPr>
          <w:rFonts w:asciiTheme="minorHAnsi" w:hAnsiTheme="minorHAnsi" w:cstheme="minorHAnsi"/>
          <w:color w:val="auto"/>
        </w:rPr>
        <w:t>invisible) are</w:t>
      </w:r>
      <w:r w:rsidR="00EB4295" w:rsidRPr="00CC7860">
        <w:rPr>
          <w:rFonts w:asciiTheme="minorHAnsi" w:hAnsiTheme="minorHAnsi" w:cstheme="minorHAnsi"/>
          <w:color w:val="auto"/>
        </w:rPr>
        <w:t xml:space="preserve"> discussed along with the</w:t>
      </w:r>
      <w:r w:rsidRPr="00CC7860">
        <w:rPr>
          <w:rFonts w:asciiTheme="minorHAnsi" w:hAnsiTheme="minorHAnsi" w:cstheme="minorHAnsi"/>
          <w:color w:val="auto"/>
        </w:rPr>
        <w:t xml:space="preserve"> possible feelin</w:t>
      </w:r>
      <w:r w:rsidR="00EB4295" w:rsidRPr="00CC7860">
        <w:rPr>
          <w:rFonts w:asciiTheme="minorHAnsi" w:hAnsiTheme="minorHAnsi" w:cstheme="minorHAnsi"/>
          <w:color w:val="auto"/>
        </w:rPr>
        <w:t>gs the child is experiencing and the consequences of the behaviour to identify possible reasons and to find a solution.</w:t>
      </w:r>
      <w:r w:rsidR="00AE10A9">
        <w:rPr>
          <w:rFonts w:asciiTheme="minorHAnsi" w:hAnsiTheme="minorHAnsi" w:cstheme="minorHAnsi"/>
          <w:color w:val="auto"/>
        </w:rPr>
        <w:t xml:space="preserve"> The plan for the child </w:t>
      </w:r>
      <w:r w:rsidR="00AE10A9" w:rsidRPr="00CC7860">
        <w:rPr>
          <w:rFonts w:asciiTheme="minorHAnsi" w:hAnsiTheme="minorHAnsi" w:cstheme="minorHAnsi"/>
          <w:color w:val="auto"/>
        </w:rPr>
        <w:t>focuses</w:t>
      </w:r>
      <w:r w:rsidRPr="00CC7860">
        <w:rPr>
          <w:rFonts w:asciiTheme="minorHAnsi" w:hAnsiTheme="minorHAnsi" w:cstheme="minorHAnsi"/>
          <w:color w:val="auto"/>
        </w:rPr>
        <w:t xml:space="preserve"> on how we can prevent the behaviour from happening again, what new skills the child can be taught to replace the unacceptable behaviour and the impact of our response to the behaviour.</w:t>
      </w:r>
    </w:p>
    <w:p w:rsidR="0078139B" w:rsidRDefault="0078139B" w:rsidP="00B365FD">
      <w:pPr>
        <w:pStyle w:val="Default"/>
        <w:rPr>
          <w:rFonts w:asciiTheme="minorHAnsi" w:hAnsiTheme="minorHAnsi" w:cstheme="minorHAnsi"/>
          <w:color w:val="auto"/>
        </w:rPr>
      </w:pPr>
      <w:r>
        <w:rPr>
          <w:rFonts w:asciiTheme="minorHAnsi" w:hAnsiTheme="minorHAnsi" w:cstheme="minorHAnsi"/>
          <w:color w:val="auto"/>
        </w:rPr>
        <w:t>A partnership between parents and the nursery is crucial in this situation, and we take a problem solving approach, asking parents as the experts in their own child for their understanding and working together to develop consistent strategies to be used at home and at school.</w:t>
      </w:r>
    </w:p>
    <w:p w:rsidR="007C5809" w:rsidRDefault="007C5809" w:rsidP="00B365FD">
      <w:pPr>
        <w:pStyle w:val="Default"/>
        <w:rPr>
          <w:rFonts w:asciiTheme="minorHAnsi" w:hAnsiTheme="minorHAnsi" w:cstheme="minorHAnsi"/>
          <w:color w:val="auto"/>
        </w:rPr>
      </w:pPr>
      <w:r>
        <w:rPr>
          <w:rFonts w:asciiTheme="minorHAnsi" w:hAnsiTheme="minorHAnsi" w:cstheme="minorHAnsi"/>
          <w:color w:val="auto"/>
        </w:rPr>
        <w:t>If necessary outside professionals will be involved to support concerns about difficult behaviour.</w:t>
      </w:r>
    </w:p>
    <w:p w:rsidR="007C5809" w:rsidRDefault="007C5809" w:rsidP="00B365FD">
      <w:pPr>
        <w:pStyle w:val="Default"/>
        <w:rPr>
          <w:rFonts w:asciiTheme="minorHAnsi" w:hAnsiTheme="minorHAnsi" w:cstheme="minorHAnsi"/>
          <w:color w:val="auto"/>
        </w:rPr>
      </w:pPr>
      <w:r>
        <w:rPr>
          <w:rFonts w:asciiTheme="minorHAnsi" w:hAnsiTheme="minorHAnsi" w:cstheme="minorHAnsi"/>
          <w:color w:val="auto"/>
        </w:rPr>
        <w:t xml:space="preserve">Progress will be reviewed </w:t>
      </w:r>
      <w:r w:rsidR="00AE10A9">
        <w:rPr>
          <w:rFonts w:asciiTheme="minorHAnsi" w:hAnsiTheme="minorHAnsi" w:cstheme="minorHAnsi"/>
          <w:color w:val="auto"/>
        </w:rPr>
        <w:t>to ensure change and to be responsive to the changing needs of the child.</w:t>
      </w:r>
    </w:p>
    <w:p w:rsidR="00AE10A9" w:rsidRPr="00CC7860" w:rsidRDefault="00AE10A9" w:rsidP="00B365FD">
      <w:pPr>
        <w:pStyle w:val="Default"/>
        <w:rPr>
          <w:rFonts w:asciiTheme="minorHAnsi" w:hAnsiTheme="minorHAnsi" w:cstheme="minorHAnsi"/>
          <w:color w:val="auto"/>
        </w:rPr>
      </w:pPr>
    </w:p>
    <w:p w:rsidR="00B365FD" w:rsidRPr="00CC7860" w:rsidRDefault="00B365FD" w:rsidP="002A6936">
      <w:pPr>
        <w:autoSpaceDE w:val="0"/>
        <w:autoSpaceDN w:val="0"/>
        <w:adjustRightInd w:val="0"/>
        <w:spacing w:after="0" w:line="240" w:lineRule="auto"/>
        <w:rPr>
          <w:rFonts w:cstheme="minorHAnsi"/>
          <w:i/>
          <w:color w:val="FF0000"/>
          <w:sz w:val="24"/>
          <w:szCs w:val="24"/>
        </w:rPr>
      </w:pPr>
    </w:p>
    <w:p w:rsidR="0003305E" w:rsidRPr="00CC7860" w:rsidRDefault="0003305E" w:rsidP="002A6936">
      <w:pPr>
        <w:autoSpaceDE w:val="0"/>
        <w:autoSpaceDN w:val="0"/>
        <w:adjustRightInd w:val="0"/>
        <w:spacing w:after="0" w:line="240" w:lineRule="auto"/>
        <w:rPr>
          <w:rFonts w:cstheme="minorHAnsi"/>
          <w:i/>
          <w:color w:val="FF0000"/>
          <w:sz w:val="24"/>
          <w:szCs w:val="24"/>
        </w:rPr>
      </w:pPr>
    </w:p>
    <w:p w:rsidR="0003305E" w:rsidRPr="00CC7860" w:rsidRDefault="0003305E" w:rsidP="002A6936">
      <w:pPr>
        <w:autoSpaceDE w:val="0"/>
        <w:autoSpaceDN w:val="0"/>
        <w:adjustRightInd w:val="0"/>
        <w:spacing w:after="0" w:line="240" w:lineRule="auto"/>
        <w:rPr>
          <w:rFonts w:cstheme="minorHAnsi"/>
          <w:i/>
          <w:color w:val="FF0000"/>
          <w:sz w:val="24"/>
          <w:szCs w:val="24"/>
        </w:rPr>
      </w:pPr>
    </w:p>
    <w:p w:rsidR="0003305E" w:rsidRPr="00CC7860" w:rsidRDefault="0003305E" w:rsidP="002A6936">
      <w:pPr>
        <w:autoSpaceDE w:val="0"/>
        <w:autoSpaceDN w:val="0"/>
        <w:adjustRightInd w:val="0"/>
        <w:spacing w:after="0" w:line="240" w:lineRule="auto"/>
        <w:rPr>
          <w:rFonts w:cstheme="minorHAnsi"/>
          <w:i/>
          <w:color w:val="FF0000"/>
          <w:sz w:val="24"/>
          <w:szCs w:val="24"/>
          <w:u w:val="single"/>
        </w:rPr>
      </w:pPr>
    </w:p>
    <w:p w:rsidR="00FA1DE3" w:rsidRDefault="00FA1DE3" w:rsidP="007A0B77">
      <w:pPr>
        <w:autoSpaceDE w:val="0"/>
        <w:autoSpaceDN w:val="0"/>
        <w:adjustRightInd w:val="0"/>
        <w:spacing w:after="0" w:line="240" w:lineRule="auto"/>
        <w:rPr>
          <w:rFonts w:cstheme="minorHAnsi"/>
          <w:sz w:val="24"/>
          <w:szCs w:val="24"/>
        </w:rPr>
      </w:pPr>
    </w:p>
    <w:p w:rsidR="00FA1DE3" w:rsidRDefault="00FA1DE3" w:rsidP="007A0B77">
      <w:pPr>
        <w:autoSpaceDE w:val="0"/>
        <w:autoSpaceDN w:val="0"/>
        <w:adjustRightInd w:val="0"/>
        <w:spacing w:after="0" w:line="240" w:lineRule="auto"/>
        <w:rPr>
          <w:rFonts w:cstheme="minorHAnsi"/>
          <w:sz w:val="24"/>
          <w:szCs w:val="24"/>
        </w:rPr>
      </w:pPr>
    </w:p>
    <w:p w:rsidR="00FA1DE3" w:rsidRDefault="00FA1DE3" w:rsidP="007A0B77">
      <w:pPr>
        <w:autoSpaceDE w:val="0"/>
        <w:autoSpaceDN w:val="0"/>
        <w:adjustRightInd w:val="0"/>
        <w:spacing w:after="0" w:line="240" w:lineRule="auto"/>
        <w:rPr>
          <w:rFonts w:cstheme="minorHAnsi"/>
          <w:sz w:val="24"/>
          <w:szCs w:val="24"/>
        </w:rPr>
      </w:pPr>
    </w:p>
    <w:p w:rsidR="00FA1DE3" w:rsidRDefault="00FA1DE3" w:rsidP="007A0B77">
      <w:pPr>
        <w:autoSpaceDE w:val="0"/>
        <w:autoSpaceDN w:val="0"/>
        <w:adjustRightInd w:val="0"/>
        <w:spacing w:after="0" w:line="240" w:lineRule="auto"/>
        <w:rPr>
          <w:rFonts w:cstheme="minorHAnsi"/>
          <w:sz w:val="24"/>
          <w:szCs w:val="24"/>
        </w:rPr>
      </w:pPr>
    </w:p>
    <w:p w:rsidR="00FA1DE3" w:rsidRDefault="00FA1DE3" w:rsidP="007A0B77">
      <w:pPr>
        <w:autoSpaceDE w:val="0"/>
        <w:autoSpaceDN w:val="0"/>
        <w:adjustRightInd w:val="0"/>
        <w:spacing w:after="0" w:line="240" w:lineRule="auto"/>
        <w:rPr>
          <w:rFonts w:cstheme="minorHAnsi"/>
          <w:sz w:val="24"/>
          <w:szCs w:val="24"/>
        </w:rPr>
      </w:pPr>
    </w:p>
    <w:p w:rsidR="00FA1DE3" w:rsidRDefault="00FA1DE3" w:rsidP="007A0B77">
      <w:pPr>
        <w:autoSpaceDE w:val="0"/>
        <w:autoSpaceDN w:val="0"/>
        <w:adjustRightInd w:val="0"/>
        <w:spacing w:after="0" w:line="240" w:lineRule="auto"/>
        <w:rPr>
          <w:rFonts w:cstheme="minorHAnsi"/>
          <w:sz w:val="24"/>
          <w:szCs w:val="24"/>
        </w:rPr>
      </w:pPr>
    </w:p>
    <w:p w:rsidR="00FA1DE3" w:rsidRDefault="00FA1DE3" w:rsidP="007A0B77">
      <w:pPr>
        <w:autoSpaceDE w:val="0"/>
        <w:autoSpaceDN w:val="0"/>
        <w:adjustRightInd w:val="0"/>
        <w:spacing w:after="0" w:line="240" w:lineRule="auto"/>
        <w:rPr>
          <w:rFonts w:cstheme="minorHAnsi"/>
          <w:sz w:val="24"/>
          <w:szCs w:val="24"/>
        </w:rPr>
      </w:pPr>
    </w:p>
    <w:p w:rsidR="00FA1DE3" w:rsidRDefault="00FA1DE3" w:rsidP="007A0B77">
      <w:pPr>
        <w:autoSpaceDE w:val="0"/>
        <w:autoSpaceDN w:val="0"/>
        <w:adjustRightInd w:val="0"/>
        <w:spacing w:after="0" w:line="240" w:lineRule="auto"/>
        <w:rPr>
          <w:rFonts w:cstheme="minorHAnsi"/>
          <w:sz w:val="24"/>
          <w:szCs w:val="24"/>
        </w:rPr>
      </w:pPr>
    </w:p>
    <w:p w:rsidR="00FA1DE3" w:rsidRDefault="00FA1DE3" w:rsidP="007A0B77">
      <w:pPr>
        <w:autoSpaceDE w:val="0"/>
        <w:autoSpaceDN w:val="0"/>
        <w:adjustRightInd w:val="0"/>
        <w:spacing w:after="0" w:line="240" w:lineRule="auto"/>
        <w:rPr>
          <w:rFonts w:cstheme="minorHAnsi"/>
          <w:sz w:val="24"/>
          <w:szCs w:val="24"/>
        </w:rPr>
      </w:pPr>
    </w:p>
    <w:p w:rsidR="00FA1DE3" w:rsidRDefault="00FA1DE3" w:rsidP="007A0B77">
      <w:pPr>
        <w:autoSpaceDE w:val="0"/>
        <w:autoSpaceDN w:val="0"/>
        <w:adjustRightInd w:val="0"/>
        <w:spacing w:after="0" w:line="240" w:lineRule="auto"/>
        <w:rPr>
          <w:rFonts w:cstheme="minorHAnsi"/>
          <w:sz w:val="24"/>
          <w:szCs w:val="24"/>
        </w:rPr>
      </w:pPr>
    </w:p>
    <w:p w:rsidR="00B94E20" w:rsidRDefault="00B94E20" w:rsidP="00FA1DE3">
      <w:pPr>
        <w:rPr>
          <w:rFonts w:cstheme="minorHAnsi"/>
          <w:sz w:val="24"/>
          <w:szCs w:val="24"/>
          <w:u w:val="single"/>
        </w:rPr>
      </w:pPr>
    </w:p>
    <w:p w:rsidR="00FB6BEF" w:rsidRDefault="00FB6BEF" w:rsidP="00FA1DE3">
      <w:pPr>
        <w:rPr>
          <w:rFonts w:cstheme="minorHAnsi"/>
          <w:sz w:val="24"/>
          <w:szCs w:val="24"/>
          <w:u w:val="single"/>
        </w:rPr>
      </w:pPr>
    </w:p>
    <w:p w:rsidR="00FB6BEF" w:rsidRDefault="00FB6BEF" w:rsidP="00FA1DE3">
      <w:pPr>
        <w:rPr>
          <w:rFonts w:cstheme="minorHAnsi"/>
          <w:sz w:val="24"/>
          <w:szCs w:val="24"/>
          <w:u w:val="single"/>
        </w:rPr>
      </w:pPr>
    </w:p>
    <w:p w:rsidR="00FB6BEF" w:rsidRDefault="00FB6BEF" w:rsidP="00FA1DE3">
      <w:pPr>
        <w:rPr>
          <w:rFonts w:cstheme="minorHAnsi"/>
          <w:sz w:val="24"/>
          <w:szCs w:val="24"/>
          <w:u w:val="single"/>
        </w:rPr>
      </w:pPr>
    </w:p>
    <w:p w:rsidR="00B94E20" w:rsidRDefault="00B94E20" w:rsidP="00FA1DE3">
      <w:pPr>
        <w:rPr>
          <w:rFonts w:cstheme="minorHAnsi"/>
          <w:sz w:val="24"/>
          <w:szCs w:val="24"/>
        </w:rPr>
      </w:pPr>
    </w:p>
    <w:tbl>
      <w:tblPr>
        <w:tblStyle w:val="TableGrid"/>
        <w:tblpPr w:leftFromText="180" w:rightFromText="180" w:vertAnchor="text" w:horzAnchor="margin" w:tblpY="2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1"/>
        <w:gridCol w:w="2326"/>
        <w:gridCol w:w="840"/>
        <w:gridCol w:w="3119"/>
      </w:tblGrid>
      <w:tr w:rsidR="00FB6BEF" w:rsidRPr="00B506B1" w:rsidTr="00252B25">
        <w:trPr>
          <w:trHeight w:val="389"/>
        </w:trPr>
        <w:tc>
          <w:tcPr>
            <w:tcW w:w="9242" w:type="dxa"/>
            <w:gridSpan w:val="4"/>
            <w:vAlign w:val="center"/>
          </w:tcPr>
          <w:p w:rsidR="00FB6BEF" w:rsidRPr="00B506B1" w:rsidRDefault="00FB6BEF" w:rsidP="00252B25">
            <w:pPr>
              <w:jc w:val="both"/>
              <w:rPr>
                <w:rFonts w:ascii="Calibri" w:hAnsi="Calibri" w:cs="Calibri"/>
              </w:rPr>
            </w:pPr>
            <w:r w:rsidRPr="00B506B1">
              <w:rPr>
                <w:rFonts w:ascii="Calibri" w:hAnsi="Calibri" w:cs="Calibri"/>
              </w:rPr>
              <w:t>Signed by:</w:t>
            </w:r>
          </w:p>
        </w:tc>
      </w:tr>
      <w:tr w:rsidR="00FB6BEF" w:rsidRPr="00B506B1" w:rsidTr="00252B25">
        <w:trPr>
          <w:trHeight w:val="624"/>
        </w:trPr>
        <w:tc>
          <w:tcPr>
            <w:tcW w:w="2813" w:type="dxa"/>
            <w:tcBorders>
              <w:bottom w:val="single" w:sz="2" w:space="0" w:color="auto"/>
            </w:tcBorders>
          </w:tcPr>
          <w:p w:rsidR="00FB6BEF" w:rsidRPr="00B506B1" w:rsidRDefault="00FB6BEF" w:rsidP="00252B25">
            <w:pPr>
              <w:jc w:val="both"/>
              <w:rPr>
                <w:rFonts w:ascii="Calibri" w:hAnsi="Calibri" w:cs="Calibri"/>
              </w:rPr>
            </w:pPr>
          </w:p>
          <w:p w:rsidR="00FB6BEF" w:rsidRPr="00B506B1" w:rsidRDefault="00FB6BEF" w:rsidP="00252B25">
            <w:pPr>
              <w:jc w:val="both"/>
              <w:rPr>
                <w:rFonts w:ascii="Calibri" w:hAnsi="Calibri" w:cs="Calibri"/>
              </w:rPr>
            </w:pPr>
            <w:r w:rsidRPr="00B506B1">
              <w:rPr>
                <w:rFonts w:ascii="Calibri" w:hAnsi="Calibri" w:cs="Calibri"/>
              </w:rPr>
              <w:t>Annette Long</w:t>
            </w:r>
          </w:p>
        </w:tc>
        <w:tc>
          <w:tcPr>
            <w:tcW w:w="2365" w:type="dxa"/>
            <w:vAlign w:val="bottom"/>
          </w:tcPr>
          <w:p w:rsidR="00FB6BEF" w:rsidRPr="00B506B1" w:rsidRDefault="00FB6BEF" w:rsidP="00252B25">
            <w:pPr>
              <w:spacing w:after="60"/>
              <w:jc w:val="both"/>
              <w:rPr>
                <w:rFonts w:ascii="Calibri" w:hAnsi="Calibri" w:cs="Calibri"/>
              </w:rPr>
            </w:pPr>
            <w:proofErr w:type="spellStart"/>
            <w:r w:rsidRPr="00B506B1">
              <w:rPr>
                <w:rFonts w:ascii="Calibri" w:hAnsi="Calibri" w:cs="Calibri"/>
              </w:rPr>
              <w:t>Headteacher</w:t>
            </w:r>
            <w:proofErr w:type="spellEnd"/>
          </w:p>
        </w:tc>
        <w:tc>
          <w:tcPr>
            <w:tcW w:w="846" w:type="dxa"/>
            <w:vAlign w:val="bottom"/>
          </w:tcPr>
          <w:p w:rsidR="00FB6BEF" w:rsidRPr="00B506B1" w:rsidRDefault="00FB6BEF" w:rsidP="00252B25">
            <w:pPr>
              <w:jc w:val="both"/>
              <w:rPr>
                <w:rFonts w:ascii="Calibri" w:hAnsi="Calibri" w:cs="Calibri"/>
              </w:rPr>
            </w:pPr>
            <w:r w:rsidRPr="00B506B1">
              <w:rPr>
                <w:rFonts w:ascii="Calibri" w:hAnsi="Calibri" w:cs="Calibri"/>
              </w:rPr>
              <w:t>Date:</w:t>
            </w:r>
          </w:p>
        </w:tc>
        <w:tc>
          <w:tcPr>
            <w:tcW w:w="3218" w:type="dxa"/>
            <w:tcBorders>
              <w:bottom w:val="single" w:sz="2" w:space="0" w:color="auto"/>
            </w:tcBorders>
          </w:tcPr>
          <w:p w:rsidR="00FB6BEF" w:rsidRPr="00B506B1" w:rsidRDefault="00FB6BEF" w:rsidP="00252B25">
            <w:pPr>
              <w:jc w:val="both"/>
              <w:rPr>
                <w:rFonts w:ascii="Calibri" w:hAnsi="Calibri" w:cs="Calibri"/>
              </w:rPr>
            </w:pPr>
          </w:p>
          <w:p w:rsidR="00FB6BEF" w:rsidRPr="00B506B1" w:rsidRDefault="00FB6BEF" w:rsidP="00FB6BEF">
            <w:pPr>
              <w:jc w:val="both"/>
              <w:rPr>
                <w:rFonts w:ascii="Calibri" w:hAnsi="Calibri" w:cs="Calibri"/>
              </w:rPr>
            </w:pPr>
            <w:r w:rsidRPr="00B506B1">
              <w:rPr>
                <w:rFonts w:ascii="Calibri" w:hAnsi="Calibri" w:cs="Calibri"/>
              </w:rPr>
              <w:t>30</w:t>
            </w:r>
            <w:r w:rsidRPr="00B506B1">
              <w:rPr>
                <w:rFonts w:ascii="Calibri" w:hAnsi="Calibri" w:cs="Calibri"/>
                <w:vertAlign w:val="superscript"/>
              </w:rPr>
              <w:t>th</w:t>
            </w:r>
            <w:r w:rsidRPr="00B506B1">
              <w:rPr>
                <w:rFonts w:ascii="Calibri" w:hAnsi="Calibri" w:cs="Calibri"/>
              </w:rPr>
              <w:t xml:space="preserve"> </w:t>
            </w:r>
            <w:r>
              <w:rPr>
                <w:rFonts w:ascii="Calibri" w:hAnsi="Calibri" w:cs="Calibri"/>
              </w:rPr>
              <w:t>April</w:t>
            </w:r>
            <w:r w:rsidRPr="00B506B1">
              <w:rPr>
                <w:rFonts w:ascii="Calibri" w:hAnsi="Calibri" w:cs="Calibri"/>
              </w:rPr>
              <w:t xml:space="preserve"> 2019</w:t>
            </w:r>
          </w:p>
        </w:tc>
      </w:tr>
      <w:tr w:rsidR="00FB6BEF" w:rsidRPr="00B506B1" w:rsidTr="00252B25">
        <w:trPr>
          <w:trHeight w:val="624"/>
        </w:trPr>
        <w:tc>
          <w:tcPr>
            <w:tcW w:w="2813" w:type="dxa"/>
            <w:tcBorders>
              <w:top w:val="single" w:sz="2" w:space="0" w:color="auto"/>
              <w:bottom w:val="single" w:sz="4" w:space="0" w:color="auto"/>
            </w:tcBorders>
          </w:tcPr>
          <w:p w:rsidR="00FB6BEF" w:rsidRPr="00B506B1" w:rsidRDefault="00FB6BEF" w:rsidP="00252B25">
            <w:pPr>
              <w:jc w:val="both"/>
              <w:rPr>
                <w:rFonts w:ascii="Calibri" w:hAnsi="Calibri" w:cs="Calibri"/>
              </w:rPr>
            </w:pPr>
          </w:p>
          <w:p w:rsidR="00FB6BEF" w:rsidRPr="00B506B1" w:rsidRDefault="00FB6BEF" w:rsidP="00252B25">
            <w:pPr>
              <w:jc w:val="both"/>
              <w:rPr>
                <w:rFonts w:ascii="Calibri" w:hAnsi="Calibri" w:cs="Calibri"/>
              </w:rPr>
            </w:pPr>
            <w:r w:rsidRPr="00B506B1">
              <w:rPr>
                <w:rFonts w:ascii="Calibri" w:hAnsi="Calibri" w:cs="Calibri"/>
              </w:rPr>
              <w:t>Brian Salinger</w:t>
            </w:r>
          </w:p>
        </w:tc>
        <w:tc>
          <w:tcPr>
            <w:tcW w:w="2365" w:type="dxa"/>
            <w:vAlign w:val="bottom"/>
          </w:tcPr>
          <w:p w:rsidR="00FB6BEF" w:rsidRPr="00B506B1" w:rsidRDefault="00FB6BEF" w:rsidP="00252B25">
            <w:pPr>
              <w:spacing w:after="60"/>
              <w:jc w:val="both"/>
              <w:rPr>
                <w:rFonts w:ascii="Calibri" w:hAnsi="Calibri" w:cs="Calibri"/>
                <w:highlight w:val="lightGray"/>
              </w:rPr>
            </w:pPr>
            <w:r w:rsidRPr="00B506B1">
              <w:rPr>
                <w:rFonts w:ascii="Calibri" w:hAnsi="Calibri" w:cs="Calibri"/>
              </w:rPr>
              <w:t>Chair of governors</w:t>
            </w:r>
          </w:p>
        </w:tc>
        <w:tc>
          <w:tcPr>
            <w:tcW w:w="846" w:type="dxa"/>
            <w:vAlign w:val="bottom"/>
          </w:tcPr>
          <w:p w:rsidR="00FB6BEF" w:rsidRPr="00B506B1" w:rsidRDefault="00FB6BEF" w:rsidP="00252B25">
            <w:pPr>
              <w:spacing w:line="276" w:lineRule="auto"/>
              <w:jc w:val="both"/>
              <w:rPr>
                <w:rFonts w:ascii="Calibri" w:hAnsi="Calibri" w:cs="Calibri"/>
              </w:rPr>
            </w:pPr>
            <w:r w:rsidRPr="00B506B1">
              <w:rPr>
                <w:rFonts w:ascii="Calibri" w:hAnsi="Calibri" w:cs="Calibri"/>
              </w:rPr>
              <w:t>Date:</w:t>
            </w:r>
          </w:p>
        </w:tc>
        <w:tc>
          <w:tcPr>
            <w:tcW w:w="3218" w:type="dxa"/>
            <w:tcBorders>
              <w:top w:val="single" w:sz="2" w:space="0" w:color="auto"/>
              <w:bottom w:val="single" w:sz="4" w:space="0" w:color="auto"/>
            </w:tcBorders>
          </w:tcPr>
          <w:p w:rsidR="00FB6BEF" w:rsidRPr="00B506B1" w:rsidRDefault="00FB6BEF" w:rsidP="00252B25">
            <w:pPr>
              <w:jc w:val="both"/>
              <w:rPr>
                <w:rFonts w:ascii="Calibri" w:hAnsi="Calibri" w:cs="Calibri"/>
              </w:rPr>
            </w:pPr>
          </w:p>
          <w:p w:rsidR="00FB6BEF" w:rsidRPr="00B506B1" w:rsidRDefault="00FB6BEF" w:rsidP="00FB6BEF">
            <w:pPr>
              <w:jc w:val="both"/>
              <w:rPr>
                <w:rFonts w:ascii="Calibri" w:hAnsi="Calibri" w:cs="Calibri"/>
              </w:rPr>
            </w:pPr>
            <w:r w:rsidRPr="00B506B1">
              <w:rPr>
                <w:rFonts w:ascii="Calibri" w:hAnsi="Calibri" w:cs="Calibri"/>
              </w:rPr>
              <w:t>30</w:t>
            </w:r>
            <w:r w:rsidRPr="00B506B1">
              <w:rPr>
                <w:rFonts w:ascii="Calibri" w:hAnsi="Calibri" w:cs="Calibri"/>
                <w:vertAlign w:val="superscript"/>
              </w:rPr>
              <w:t>th</w:t>
            </w:r>
            <w:r w:rsidRPr="00B506B1">
              <w:rPr>
                <w:rFonts w:ascii="Calibri" w:hAnsi="Calibri" w:cs="Calibri"/>
              </w:rPr>
              <w:t xml:space="preserve"> </w:t>
            </w:r>
            <w:r>
              <w:rPr>
                <w:rFonts w:ascii="Calibri" w:hAnsi="Calibri" w:cs="Calibri"/>
              </w:rPr>
              <w:t>April</w:t>
            </w:r>
            <w:bookmarkStart w:id="0" w:name="_GoBack"/>
            <w:bookmarkEnd w:id="0"/>
            <w:r w:rsidRPr="00B506B1">
              <w:rPr>
                <w:rFonts w:ascii="Calibri" w:hAnsi="Calibri" w:cs="Calibri"/>
              </w:rPr>
              <w:t xml:space="preserve"> 2019</w:t>
            </w:r>
          </w:p>
        </w:tc>
      </w:tr>
    </w:tbl>
    <w:p w:rsidR="00FB6BEF" w:rsidRDefault="00FB6BEF" w:rsidP="00FA1DE3">
      <w:pPr>
        <w:rPr>
          <w:rFonts w:cstheme="minorHAnsi"/>
          <w:sz w:val="24"/>
          <w:szCs w:val="24"/>
          <w:u w:val="single"/>
        </w:rPr>
      </w:pPr>
    </w:p>
    <w:p w:rsidR="00B94E20" w:rsidRDefault="00B94E20" w:rsidP="00FA1DE3">
      <w:pPr>
        <w:rPr>
          <w:rFonts w:cstheme="minorHAnsi"/>
          <w:sz w:val="24"/>
          <w:szCs w:val="24"/>
          <w:u w:val="single"/>
        </w:rPr>
      </w:pPr>
    </w:p>
    <w:p w:rsidR="00B94E20" w:rsidRDefault="00B94E20" w:rsidP="00FA1DE3">
      <w:pPr>
        <w:rPr>
          <w:rFonts w:cstheme="minorHAnsi"/>
          <w:sz w:val="24"/>
          <w:szCs w:val="24"/>
          <w:u w:val="single"/>
        </w:rPr>
      </w:pPr>
    </w:p>
    <w:p w:rsidR="00B94E20" w:rsidRDefault="00B94E20" w:rsidP="00FA1DE3">
      <w:pPr>
        <w:rPr>
          <w:rFonts w:cstheme="minorHAnsi"/>
          <w:sz w:val="24"/>
          <w:szCs w:val="24"/>
          <w:u w:val="single"/>
        </w:rPr>
      </w:pPr>
    </w:p>
    <w:p w:rsidR="00B94E20" w:rsidRDefault="00B94E20" w:rsidP="00FA1DE3">
      <w:pPr>
        <w:rPr>
          <w:rFonts w:cstheme="minorHAnsi"/>
          <w:sz w:val="24"/>
          <w:szCs w:val="24"/>
          <w:u w:val="single"/>
        </w:rPr>
      </w:pPr>
    </w:p>
    <w:p w:rsidR="00B94E20" w:rsidRDefault="00B94E20" w:rsidP="00FA1DE3">
      <w:pPr>
        <w:rPr>
          <w:rFonts w:cstheme="minorHAnsi"/>
          <w:sz w:val="24"/>
          <w:szCs w:val="24"/>
          <w:u w:val="single"/>
        </w:rPr>
      </w:pPr>
    </w:p>
    <w:p w:rsidR="00AE10A9" w:rsidRDefault="00AE10A9" w:rsidP="00FA1DE3">
      <w:pPr>
        <w:rPr>
          <w:rFonts w:cstheme="minorHAnsi"/>
          <w:sz w:val="24"/>
          <w:szCs w:val="24"/>
          <w:u w:val="single"/>
        </w:rPr>
      </w:pPr>
      <w:r>
        <w:rPr>
          <w:rFonts w:cstheme="minorHAnsi"/>
          <w:sz w:val="24"/>
          <w:szCs w:val="24"/>
          <w:u w:val="single"/>
        </w:rPr>
        <w:t>Appendix 1</w:t>
      </w:r>
    </w:p>
    <w:p w:rsidR="00FA1DE3" w:rsidRPr="00FA1DE3" w:rsidRDefault="00FA1DE3" w:rsidP="00FA1DE3">
      <w:pPr>
        <w:rPr>
          <w:rFonts w:cstheme="minorHAnsi"/>
          <w:sz w:val="24"/>
          <w:szCs w:val="24"/>
          <w:u w:val="single"/>
        </w:rPr>
      </w:pPr>
      <w:r w:rsidRPr="00FA1DE3">
        <w:rPr>
          <w:rFonts w:cstheme="minorHAnsi"/>
          <w:sz w:val="24"/>
          <w:szCs w:val="24"/>
          <w:u w:val="single"/>
        </w:rPr>
        <w:t>Early Learning Goals for Personal, Social and Emotional Development (PSED)</w:t>
      </w:r>
    </w:p>
    <w:p w:rsidR="00FA1DE3" w:rsidRPr="00FA1DE3" w:rsidRDefault="00FA1DE3" w:rsidP="00FA1DE3">
      <w:pPr>
        <w:rPr>
          <w:rFonts w:cstheme="minorHAnsi"/>
          <w:sz w:val="24"/>
          <w:szCs w:val="24"/>
        </w:rPr>
      </w:pPr>
      <w:r w:rsidRPr="00FA1DE3">
        <w:rPr>
          <w:rFonts w:cstheme="minorHAnsi"/>
          <w:b/>
          <w:sz w:val="24"/>
          <w:szCs w:val="24"/>
        </w:rPr>
        <w:t>Self-confidence and self-awareness:</w:t>
      </w:r>
      <w:r w:rsidRPr="00FA1DE3">
        <w:rPr>
          <w:rFonts w:cstheme="minorHAnsi"/>
          <w:sz w:val="24"/>
          <w:szCs w:val="24"/>
        </w:rPr>
        <w:t xml:space="preserve"> 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p w:rsidR="00FA1DE3" w:rsidRPr="00FA1DE3" w:rsidRDefault="00FA1DE3" w:rsidP="00FA1DE3">
      <w:pPr>
        <w:rPr>
          <w:rFonts w:cstheme="minorHAnsi"/>
          <w:sz w:val="24"/>
          <w:szCs w:val="24"/>
        </w:rPr>
      </w:pPr>
      <w:r w:rsidRPr="00FA1DE3">
        <w:rPr>
          <w:rFonts w:cstheme="minorHAnsi"/>
          <w:b/>
          <w:sz w:val="24"/>
          <w:szCs w:val="24"/>
        </w:rPr>
        <w:t>Managing feelings and behaviour:</w:t>
      </w:r>
      <w:r w:rsidRPr="00FA1DE3">
        <w:rPr>
          <w:rFonts w:cstheme="minorHAnsi"/>
          <w:sz w:val="24"/>
          <w:szCs w:val="24"/>
        </w:rPr>
        <w:t xml:space="preserve">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FA1DE3" w:rsidRDefault="00FA1DE3" w:rsidP="00FA1DE3">
      <w:pPr>
        <w:rPr>
          <w:rFonts w:cstheme="minorHAnsi"/>
          <w:sz w:val="24"/>
          <w:szCs w:val="24"/>
        </w:rPr>
      </w:pPr>
      <w:r w:rsidRPr="00FA1DE3">
        <w:rPr>
          <w:rFonts w:cstheme="minorHAnsi"/>
          <w:b/>
          <w:sz w:val="24"/>
          <w:szCs w:val="24"/>
        </w:rPr>
        <w:t>Making relationships:</w:t>
      </w:r>
      <w:r w:rsidRPr="00FA1DE3">
        <w:rPr>
          <w:rFonts w:cstheme="minorHAnsi"/>
          <w:sz w:val="24"/>
          <w:szCs w:val="24"/>
        </w:rPr>
        <w:t xml:space="preserve"> children play co-operatively, taking turns with others. They take account of one another’s ideas about how to organise their activity. They show sensitivity to others’ needs and feelings, and form positive relationships with adults and other children</w:t>
      </w:r>
    </w:p>
    <w:p w:rsidR="009B0C2F" w:rsidRDefault="009B0C2F" w:rsidP="00FA1DE3">
      <w:pPr>
        <w:rPr>
          <w:rFonts w:cstheme="minorHAnsi"/>
          <w:sz w:val="24"/>
          <w:szCs w:val="24"/>
        </w:rPr>
      </w:pPr>
    </w:p>
    <w:p w:rsidR="00C215D2" w:rsidRDefault="00C215D2" w:rsidP="00FA1DE3">
      <w:pPr>
        <w:rPr>
          <w:rFonts w:cstheme="minorHAnsi"/>
          <w:sz w:val="24"/>
          <w:szCs w:val="24"/>
        </w:rPr>
      </w:pPr>
    </w:p>
    <w:p w:rsidR="00C215D2" w:rsidRDefault="00C215D2" w:rsidP="00FA1DE3">
      <w:pPr>
        <w:rPr>
          <w:rFonts w:cstheme="minorHAnsi"/>
          <w:sz w:val="24"/>
          <w:szCs w:val="24"/>
        </w:rPr>
      </w:pPr>
    </w:p>
    <w:p w:rsidR="009B0C2F" w:rsidRPr="00C215D2" w:rsidRDefault="009B0C2F" w:rsidP="00FA1DE3">
      <w:pPr>
        <w:rPr>
          <w:rFonts w:cstheme="minorHAnsi"/>
          <w:sz w:val="24"/>
          <w:szCs w:val="24"/>
          <w:u w:val="single"/>
        </w:rPr>
      </w:pPr>
      <w:r w:rsidRPr="00C215D2">
        <w:rPr>
          <w:rFonts w:cstheme="minorHAnsi"/>
          <w:sz w:val="24"/>
          <w:szCs w:val="24"/>
          <w:u w:val="single"/>
        </w:rPr>
        <w:t>Appendix 2</w:t>
      </w:r>
    </w:p>
    <w:p w:rsidR="00C215D2" w:rsidRPr="00C215D2" w:rsidRDefault="009B0C2F" w:rsidP="00FA1DE3">
      <w:pPr>
        <w:rPr>
          <w:rFonts w:cstheme="minorHAnsi"/>
          <w:sz w:val="24"/>
          <w:szCs w:val="24"/>
          <w:u w:val="single"/>
        </w:rPr>
      </w:pPr>
      <w:r w:rsidRPr="00C215D2">
        <w:rPr>
          <w:rFonts w:cstheme="minorHAnsi"/>
          <w:sz w:val="24"/>
          <w:szCs w:val="24"/>
          <w:u w:val="single"/>
        </w:rPr>
        <w:t>Golden Rules at Moss Hall Nursery School</w:t>
      </w:r>
    </w:p>
    <w:p w:rsidR="009B0C2F" w:rsidRDefault="009B0C2F" w:rsidP="009B0C2F">
      <w:pPr>
        <w:pStyle w:val="ListParagraph"/>
        <w:numPr>
          <w:ilvl w:val="0"/>
          <w:numId w:val="13"/>
        </w:numPr>
        <w:rPr>
          <w:rFonts w:cstheme="minorHAnsi"/>
          <w:b/>
          <w:bCs/>
          <w:iCs/>
          <w:sz w:val="24"/>
          <w:szCs w:val="24"/>
        </w:rPr>
      </w:pPr>
      <w:r>
        <w:rPr>
          <w:rFonts w:cstheme="minorHAnsi"/>
          <w:b/>
          <w:bCs/>
          <w:iCs/>
          <w:sz w:val="24"/>
          <w:szCs w:val="24"/>
        </w:rPr>
        <w:t>Walk inside</w:t>
      </w:r>
    </w:p>
    <w:p w:rsidR="009B0C2F" w:rsidRDefault="009B0C2F" w:rsidP="009B0C2F">
      <w:pPr>
        <w:pStyle w:val="ListParagraph"/>
        <w:numPr>
          <w:ilvl w:val="0"/>
          <w:numId w:val="13"/>
        </w:numPr>
        <w:rPr>
          <w:rFonts w:cstheme="minorHAnsi"/>
          <w:b/>
          <w:bCs/>
          <w:iCs/>
          <w:sz w:val="24"/>
          <w:szCs w:val="24"/>
        </w:rPr>
      </w:pPr>
      <w:r>
        <w:rPr>
          <w:rFonts w:cstheme="minorHAnsi"/>
          <w:b/>
          <w:bCs/>
          <w:iCs/>
          <w:sz w:val="24"/>
          <w:szCs w:val="24"/>
        </w:rPr>
        <w:t>Be kind. Be gentle</w:t>
      </w:r>
    </w:p>
    <w:p w:rsidR="009B0C2F" w:rsidRDefault="009B0C2F" w:rsidP="009B0C2F">
      <w:pPr>
        <w:pStyle w:val="ListParagraph"/>
        <w:numPr>
          <w:ilvl w:val="0"/>
          <w:numId w:val="13"/>
        </w:numPr>
        <w:rPr>
          <w:rFonts w:cstheme="minorHAnsi"/>
          <w:b/>
          <w:bCs/>
          <w:iCs/>
          <w:sz w:val="24"/>
          <w:szCs w:val="24"/>
        </w:rPr>
      </w:pPr>
      <w:r>
        <w:rPr>
          <w:rFonts w:cstheme="minorHAnsi"/>
          <w:b/>
          <w:bCs/>
          <w:iCs/>
          <w:sz w:val="24"/>
          <w:szCs w:val="24"/>
        </w:rPr>
        <w:t>Listen to others</w:t>
      </w:r>
    </w:p>
    <w:p w:rsidR="009B0C2F" w:rsidRPr="009B0C2F" w:rsidRDefault="009B0C2F" w:rsidP="009B0C2F">
      <w:pPr>
        <w:pStyle w:val="ListParagraph"/>
        <w:numPr>
          <w:ilvl w:val="0"/>
          <w:numId w:val="13"/>
        </w:numPr>
        <w:rPr>
          <w:rFonts w:cstheme="minorHAnsi"/>
          <w:b/>
          <w:bCs/>
          <w:iCs/>
          <w:sz w:val="24"/>
          <w:szCs w:val="24"/>
        </w:rPr>
      </w:pPr>
      <w:r>
        <w:rPr>
          <w:rFonts w:cstheme="minorHAnsi"/>
          <w:b/>
          <w:bCs/>
          <w:iCs/>
          <w:sz w:val="24"/>
          <w:szCs w:val="24"/>
        </w:rPr>
        <w:t>Look after our nursery</w:t>
      </w:r>
    </w:p>
    <w:p w:rsidR="00FA1DE3" w:rsidRPr="00CC7860" w:rsidRDefault="00FA1DE3" w:rsidP="00FA1DE3">
      <w:pPr>
        <w:rPr>
          <w:rFonts w:cstheme="minorHAnsi"/>
          <w:b/>
          <w:bCs/>
          <w:iCs/>
          <w:sz w:val="24"/>
          <w:szCs w:val="24"/>
        </w:rPr>
      </w:pPr>
    </w:p>
    <w:p w:rsidR="00FA1DE3" w:rsidRDefault="00FA1DE3" w:rsidP="007A0B77">
      <w:pPr>
        <w:autoSpaceDE w:val="0"/>
        <w:autoSpaceDN w:val="0"/>
        <w:adjustRightInd w:val="0"/>
        <w:spacing w:after="0" w:line="240" w:lineRule="auto"/>
        <w:rPr>
          <w:rFonts w:cstheme="minorHAnsi"/>
          <w:sz w:val="24"/>
          <w:szCs w:val="24"/>
        </w:rPr>
      </w:pPr>
    </w:p>
    <w:p w:rsidR="002D43CC" w:rsidRDefault="002D43CC" w:rsidP="007A0B77">
      <w:pPr>
        <w:autoSpaceDE w:val="0"/>
        <w:autoSpaceDN w:val="0"/>
        <w:adjustRightInd w:val="0"/>
        <w:spacing w:after="0" w:line="240" w:lineRule="auto"/>
        <w:rPr>
          <w:rFonts w:cstheme="minorHAnsi"/>
          <w:sz w:val="24"/>
          <w:szCs w:val="24"/>
        </w:rPr>
      </w:pPr>
    </w:p>
    <w:p w:rsidR="002D43CC" w:rsidRDefault="002D43CC" w:rsidP="007A0B77">
      <w:pPr>
        <w:autoSpaceDE w:val="0"/>
        <w:autoSpaceDN w:val="0"/>
        <w:adjustRightInd w:val="0"/>
        <w:spacing w:after="0" w:line="240" w:lineRule="auto"/>
        <w:rPr>
          <w:rFonts w:cstheme="minorHAnsi"/>
          <w:sz w:val="24"/>
          <w:szCs w:val="24"/>
        </w:rPr>
      </w:pPr>
    </w:p>
    <w:p w:rsidR="002D43CC" w:rsidRDefault="002D43CC" w:rsidP="007A0B77">
      <w:pPr>
        <w:autoSpaceDE w:val="0"/>
        <w:autoSpaceDN w:val="0"/>
        <w:adjustRightInd w:val="0"/>
        <w:spacing w:after="0" w:line="240" w:lineRule="auto"/>
        <w:rPr>
          <w:rFonts w:cstheme="minorHAnsi"/>
          <w:sz w:val="24"/>
          <w:szCs w:val="24"/>
        </w:rPr>
      </w:pPr>
    </w:p>
    <w:p w:rsidR="002D43CC" w:rsidRDefault="002D43CC" w:rsidP="007A0B77">
      <w:pPr>
        <w:autoSpaceDE w:val="0"/>
        <w:autoSpaceDN w:val="0"/>
        <w:adjustRightInd w:val="0"/>
        <w:spacing w:after="0" w:line="240" w:lineRule="auto"/>
        <w:rPr>
          <w:rFonts w:cstheme="minorHAnsi"/>
          <w:sz w:val="24"/>
          <w:szCs w:val="24"/>
        </w:rPr>
      </w:pPr>
    </w:p>
    <w:p w:rsidR="002D43CC" w:rsidRDefault="002D43CC" w:rsidP="007A0B77">
      <w:pPr>
        <w:autoSpaceDE w:val="0"/>
        <w:autoSpaceDN w:val="0"/>
        <w:adjustRightInd w:val="0"/>
        <w:spacing w:after="0" w:line="240" w:lineRule="auto"/>
        <w:rPr>
          <w:rFonts w:cstheme="minorHAnsi"/>
          <w:sz w:val="24"/>
          <w:szCs w:val="24"/>
        </w:rPr>
      </w:pPr>
    </w:p>
    <w:p w:rsidR="002D43CC" w:rsidRDefault="002D43CC" w:rsidP="007A0B77">
      <w:pPr>
        <w:autoSpaceDE w:val="0"/>
        <w:autoSpaceDN w:val="0"/>
        <w:adjustRightInd w:val="0"/>
        <w:spacing w:after="0" w:line="240" w:lineRule="auto"/>
        <w:rPr>
          <w:rFonts w:cstheme="minorHAnsi"/>
          <w:sz w:val="24"/>
          <w:szCs w:val="24"/>
        </w:rPr>
      </w:pPr>
    </w:p>
    <w:p w:rsidR="002D43CC" w:rsidRDefault="002D43CC" w:rsidP="007A0B77">
      <w:pPr>
        <w:autoSpaceDE w:val="0"/>
        <w:autoSpaceDN w:val="0"/>
        <w:adjustRightInd w:val="0"/>
        <w:spacing w:after="0" w:line="240" w:lineRule="auto"/>
        <w:rPr>
          <w:rFonts w:cstheme="minorHAnsi"/>
          <w:sz w:val="24"/>
          <w:szCs w:val="24"/>
        </w:rPr>
      </w:pPr>
    </w:p>
    <w:p w:rsidR="002D43CC" w:rsidRDefault="002D43CC" w:rsidP="007A0B77">
      <w:pPr>
        <w:autoSpaceDE w:val="0"/>
        <w:autoSpaceDN w:val="0"/>
        <w:adjustRightInd w:val="0"/>
        <w:spacing w:after="0" w:line="240" w:lineRule="auto"/>
        <w:rPr>
          <w:rFonts w:cstheme="minorHAnsi"/>
          <w:sz w:val="24"/>
          <w:szCs w:val="24"/>
        </w:rPr>
      </w:pPr>
    </w:p>
    <w:p w:rsidR="002D43CC" w:rsidRDefault="002D43CC" w:rsidP="007A0B77">
      <w:pPr>
        <w:autoSpaceDE w:val="0"/>
        <w:autoSpaceDN w:val="0"/>
        <w:adjustRightInd w:val="0"/>
        <w:spacing w:after="0" w:line="240" w:lineRule="auto"/>
        <w:rPr>
          <w:rFonts w:cstheme="minorHAnsi"/>
          <w:sz w:val="24"/>
          <w:szCs w:val="24"/>
        </w:rPr>
      </w:pPr>
    </w:p>
    <w:p w:rsidR="00B94E20" w:rsidRDefault="00B94E20" w:rsidP="007A0B77">
      <w:pPr>
        <w:autoSpaceDE w:val="0"/>
        <w:autoSpaceDN w:val="0"/>
        <w:adjustRightInd w:val="0"/>
        <w:spacing w:after="0" w:line="240" w:lineRule="auto"/>
        <w:rPr>
          <w:rFonts w:cstheme="minorHAnsi"/>
          <w:sz w:val="24"/>
          <w:szCs w:val="24"/>
          <w:u w:val="single"/>
        </w:rPr>
      </w:pPr>
    </w:p>
    <w:p w:rsidR="00B94E20" w:rsidRDefault="00B94E20" w:rsidP="007A0B77">
      <w:pPr>
        <w:autoSpaceDE w:val="0"/>
        <w:autoSpaceDN w:val="0"/>
        <w:adjustRightInd w:val="0"/>
        <w:spacing w:after="0" w:line="240" w:lineRule="auto"/>
        <w:rPr>
          <w:rFonts w:cstheme="minorHAnsi"/>
          <w:sz w:val="24"/>
          <w:szCs w:val="24"/>
          <w:u w:val="single"/>
        </w:rPr>
      </w:pPr>
    </w:p>
    <w:p w:rsidR="00B94E20" w:rsidRDefault="00B94E20" w:rsidP="007A0B77">
      <w:pPr>
        <w:autoSpaceDE w:val="0"/>
        <w:autoSpaceDN w:val="0"/>
        <w:adjustRightInd w:val="0"/>
        <w:spacing w:after="0" w:line="240" w:lineRule="auto"/>
        <w:rPr>
          <w:rFonts w:cstheme="minorHAnsi"/>
          <w:sz w:val="24"/>
          <w:szCs w:val="24"/>
          <w:u w:val="single"/>
        </w:rPr>
      </w:pPr>
    </w:p>
    <w:p w:rsidR="00B94E20" w:rsidRDefault="00B94E20" w:rsidP="007A0B77">
      <w:pPr>
        <w:autoSpaceDE w:val="0"/>
        <w:autoSpaceDN w:val="0"/>
        <w:adjustRightInd w:val="0"/>
        <w:spacing w:after="0" w:line="240" w:lineRule="auto"/>
        <w:rPr>
          <w:rFonts w:cstheme="minorHAnsi"/>
          <w:sz w:val="24"/>
          <w:szCs w:val="24"/>
          <w:u w:val="single"/>
        </w:rPr>
      </w:pPr>
    </w:p>
    <w:p w:rsidR="00B94E20" w:rsidRDefault="00B94E20" w:rsidP="007A0B77">
      <w:pPr>
        <w:autoSpaceDE w:val="0"/>
        <w:autoSpaceDN w:val="0"/>
        <w:adjustRightInd w:val="0"/>
        <w:spacing w:after="0" w:line="240" w:lineRule="auto"/>
        <w:rPr>
          <w:rFonts w:cstheme="minorHAnsi"/>
          <w:sz w:val="24"/>
          <w:szCs w:val="24"/>
          <w:u w:val="single"/>
        </w:rPr>
      </w:pPr>
    </w:p>
    <w:p w:rsidR="002D43CC" w:rsidRDefault="002D43CC" w:rsidP="007A0B77">
      <w:pPr>
        <w:autoSpaceDE w:val="0"/>
        <w:autoSpaceDN w:val="0"/>
        <w:adjustRightInd w:val="0"/>
        <w:spacing w:after="0" w:line="240" w:lineRule="auto"/>
        <w:rPr>
          <w:rFonts w:cstheme="minorHAnsi"/>
          <w:sz w:val="24"/>
          <w:szCs w:val="24"/>
          <w:u w:val="single"/>
        </w:rPr>
      </w:pPr>
      <w:r w:rsidRPr="002D43CC">
        <w:rPr>
          <w:rFonts w:cstheme="minorHAnsi"/>
          <w:sz w:val="24"/>
          <w:szCs w:val="24"/>
          <w:u w:val="single"/>
        </w:rPr>
        <w:t>Appendix 3</w:t>
      </w:r>
    </w:p>
    <w:p w:rsidR="003C3EA2" w:rsidRPr="002663CF" w:rsidRDefault="003C3EA2" w:rsidP="003C3EA2">
      <w:pPr>
        <w:rPr>
          <w:b/>
          <w:i/>
          <w:sz w:val="28"/>
          <w:szCs w:val="28"/>
        </w:rPr>
      </w:pPr>
    </w:p>
    <w:p w:rsidR="003C3EA2" w:rsidRDefault="003C3EA2" w:rsidP="003C3EA2">
      <w:r w:rsidRPr="002663CF">
        <w:rPr>
          <w:noProof/>
          <w:lang w:eastAsia="en-GB"/>
        </w:rPr>
        <mc:AlternateContent>
          <mc:Choice Requires="wps">
            <w:drawing>
              <wp:anchor distT="45720" distB="45720" distL="114300" distR="114300" simplePos="0" relativeHeight="251669504" behindDoc="0" locked="0" layoutInCell="1" allowOverlap="1" wp14:anchorId="305A77A9" wp14:editId="19AD544E">
                <wp:simplePos x="0" y="0"/>
                <wp:positionH relativeFrom="column">
                  <wp:posOffset>962025</wp:posOffset>
                </wp:positionH>
                <wp:positionV relativeFrom="paragraph">
                  <wp:posOffset>5875020</wp:posOffset>
                </wp:positionV>
                <wp:extent cx="1676400" cy="14001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0175"/>
                        </a:xfrm>
                        <a:prstGeom prst="rect">
                          <a:avLst/>
                        </a:prstGeom>
                        <a:solidFill>
                          <a:srgbClr val="FFFFFF"/>
                        </a:solidFill>
                        <a:ln w="9525">
                          <a:solidFill>
                            <a:srgbClr val="000000"/>
                          </a:solidFill>
                          <a:miter lim="800000"/>
                          <a:headEnd/>
                          <a:tailEnd/>
                        </a:ln>
                      </wps:spPr>
                      <wps:txbx>
                        <w:txbxContent>
                          <w:p w:rsidR="003C3EA2" w:rsidRDefault="003C3EA2" w:rsidP="003C3EA2">
                            <w:pPr>
                              <w:rPr>
                                <w:b/>
                              </w:rPr>
                            </w:pPr>
                            <w:r>
                              <w:t>Resolved?</w:t>
                            </w:r>
                          </w:p>
                          <w:p w:rsidR="003C3EA2" w:rsidRDefault="003C3EA2" w:rsidP="003C3EA2">
                            <w:r w:rsidRPr="002663CF">
                              <w:rPr>
                                <w:b/>
                              </w:rPr>
                              <w:t>No</w:t>
                            </w:r>
                            <w:r>
                              <w:t xml:space="preserve"> continue with strategies liaise with SENCO</w:t>
                            </w:r>
                          </w:p>
                          <w:p w:rsidR="003C3EA2" w:rsidRDefault="003C3EA2" w:rsidP="003C3EA2">
                            <w:r>
                              <w:t>Look at strategies for high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A77A9" id="_x0000_t202" coordsize="21600,21600" o:spt="202" path="m,l,21600r21600,l21600,xe">
                <v:stroke joinstyle="miter"/>
                <v:path gradientshapeok="t" o:connecttype="rect"/>
              </v:shapetype>
              <v:shape id="Text Box 2" o:spid="_x0000_s1026" type="#_x0000_t202" style="position:absolute;margin-left:75.75pt;margin-top:462.6pt;width:132pt;height:11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">
                <v:textbox>
                  <w:txbxContent>
                    <w:p w:rsidR="003C3EA2" w:rsidRDefault="003C3EA2" w:rsidP="003C3EA2">
                      <w:pPr>
                        <w:rPr>
                          <w:b/>
                        </w:rPr>
                      </w:pPr>
                      <w:r>
                        <w:t>Resolved?</w:t>
                      </w:r>
                    </w:p>
                    <w:p w:rsidR="003C3EA2" w:rsidRDefault="003C3EA2" w:rsidP="003C3EA2">
                      <w:r w:rsidRPr="002663CF">
                        <w:rPr>
                          <w:b/>
                        </w:rPr>
                        <w:t>No</w:t>
                      </w:r>
                      <w:r>
                        <w:t xml:space="preserve"> continue with strategies liaise with SENCO</w:t>
                      </w:r>
                    </w:p>
                    <w:p w:rsidR="003C3EA2" w:rsidRDefault="003C3EA2" w:rsidP="003C3EA2">
                      <w:r>
                        <w:t>Look at strategies for high level</w:t>
                      </w:r>
                    </w:p>
                  </w:txbxContent>
                </v:textbox>
                <w10:wrap type="squar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2987F9DF" wp14:editId="6089A911">
                <wp:simplePos x="0" y="0"/>
                <wp:positionH relativeFrom="column">
                  <wp:posOffset>3124200</wp:posOffset>
                </wp:positionH>
                <wp:positionV relativeFrom="paragraph">
                  <wp:posOffset>5334635</wp:posOffset>
                </wp:positionV>
                <wp:extent cx="228600" cy="549275"/>
                <wp:effectExtent l="19050" t="0" r="19050" b="41275"/>
                <wp:wrapNone/>
                <wp:docPr id="26" name="Down Arrow 26"/>
                <wp:cNvGraphicFramePr/>
                <a:graphic xmlns:a="http://schemas.openxmlformats.org/drawingml/2006/main">
                  <a:graphicData uri="http://schemas.microsoft.com/office/word/2010/wordprocessingShape">
                    <wps:wsp>
                      <wps:cNvSpPr/>
                      <wps:spPr>
                        <a:xfrm>
                          <a:off x="0" y="0"/>
                          <a:ext cx="228600" cy="54927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7FE8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246pt;margin-top:420.05pt;width:18pt;height:4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" adj="17105" fillcolor="#00b050" strokecolor="#1f4d78 [1604]" strokeweight="1pt"/>
            </w:pict>
          </mc:Fallback>
        </mc:AlternateContent>
      </w:r>
      <w:r>
        <w:rPr>
          <w:noProof/>
          <w:lang w:eastAsia="en-GB"/>
        </w:rPr>
        <mc:AlternateContent>
          <mc:Choice Requires="wps">
            <w:drawing>
              <wp:anchor distT="45720" distB="45720" distL="114300" distR="114300" simplePos="0" relativeHeight="251670528" behindDoc="0" locked="0" layoutInCell="1" allowOverlap="1" wp14:anchorId="1C27CED7" wp14:editId="3E36C388">
                <wp:simplePos x="0" y="0"/>
                <wp:positionH relativeFrom="column">
                  <wp:posOffset>3086100</wp:posOffset>
                </wp:positionH>
                <wp:positionV relativeFrom="paragraph">
                  <wp:posOffset>5855335</wp:posOffset>
                </wp:positionV>
                <wp:extent cx="1609725" cy="7905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790575"/>
                        </a:xfrm>
                        <a:prstGeom prst="rect">
                          <a:avLst/>
                        </a:prstGeom>
                        <a:solidFill>
                          <a:srgbClr val="FFFFFF"/>
                        </a:solidFill>
                        <a:ln w="9525">
                          <a:solidFill>
                            <a:srgbClr val="000000"/>
                          </a:solidFill>
                          <a:miter lim="800000"/>
                          <a:headEnd/>
                          <a:tailEnd/>
                        </a:ln>
                      </wps:spPr>
                      <wps:txbx>
                        <w:txbxContent>
                          <w:p w:rsidR="003C3EA2" w:rsidRDefault="003C3EA2" w:rsidP="003C3EA2">
                            <w:pPr>
                              <w:rPr>
                                <w:b/>
                              </w:rPr>
                            </w:pPr>
                            <w:r>
                              <w:t>Resolved?</w:t>
                            </w:r>
                          </w:p>
                          <w:p w:rsidR="003C3EA2" w:rsidRDefault="003C3EA2" w:rsidP="003C3EA2">
                            <w:r w:rsidRPr="002663CF">
                              <w:rPr>
                                <w:b/>
                              </w:rPr>
                              <w:t>No</w:t>
                            </w:r>
                            <w:r>
                              <w:t xml:space="preserve"> – increase high level of adult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7CED7" id="_x0000_s1027" type="#_x0000_t202" style="position:absolute;margin-left:243pt;margin-top:461.05pt;width:126.75pt;height:6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">
                <v:textbox>
                  <w:txbxContent>
                    <w:p w:rsidR="003C3EA2" w:rsidRDefault="003C3EA2" w:rsidP="003C3EA2">
                      <w:pPr>
                        <w:rPr>
                          <w:b/>
                        </w:rPr>
                      </w:pPr>
                      <w:r>
                        <w:t>Resolved?</w:t>
                      </w:r>
                    </w:p>
                    <w:p w:rsidR="003C3EA2" w:rsidRDefault="003C3EA2" w:rsidP="003C3EA2">
                      <w:r w:rsidRPr="002663CF">
                        <w:rPr>
                          <w:b/>
                        </w:rPr>
                        <w:t>No</w:t>
                      </w:r>
                      <w:r>
                        <w:t xml:space="preserve"> – increase high level of adult support</w:t>
                      </w:r>
                    </w:p>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55F7FF70" wp14:editId="260F4D05">
                <wp:simplePos x="0" y="0"/>
                <wp:positionH relativeFrom="column">
                  <wp:posOffset>3009900</wp:posOffset>
                </wp:positionH>
                <wp:positionV relativeFrom="paragraph">
                  <wp:posOffset>3437255</wp:posOffset>
                </wp:positionV>
                <wp:extent cx="3200400" cy="22669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66950"/>
                        </a:xfrm>
                        <a:prstGeom prst="rect">
                          <a:avLst/>
                        </a:prstGeom>
                        <a:solidFill>
                          <a:srgbClr val="FFFFFF"/>
                        </a:solidFill>
                        <a:ln w="9525">
                          <a:solidFill>
                            <a:srgbClr val="000000"/>
                          </a:solidFill>
                          <a:miter lim="800000"/>
                          <a:headEnd/>
                          <a:tailEnd/>
                        </a:ln>
                      </wps:spPr>
                      <wps:txbx>
                        <w:txbxContent>
                          <w:p w:rsidR="003C3EA2" w:rsidRDefault="003C3EA2" w:rsidP="003C3EA2">
                            <w:r>
                              <w:t xml:space="preserve">Strategies </w:t>
                            </w:r>
                          </w:p>
                          <w:p w:rsidR="003C3EA2" w:rsidRDefault="003C3EA2" w:rsidP="003C3EA2">
                            <w:pPr>
                              <w:pStyle w:val="ListParagraph"/>
                              <w:numPr>
                                <w:ilvl w:val="0"/>
                                <w:numId w:val="17"/>
                              </w:numPr>
                            </w:pPr>
                            <w:r>
                              <w:t>Not giving attention to unwanted behaviour</w:t>
                            </w:r>
                          </w:p>
                          <w:p w:rsidR="003C3EA2" w:rsidRDefault="003C3EA2" w:rsidP="003C3EA2">
                            <w:pPr>
                              <w:pStyle w:val="ListParagraph"/>
                              <w:numPr>
                                <w:ilvl w:val="0"/>
                                <w:numId w:val="17"/>
                              </w:numPr>
                            </w:pPr>
                            <w:r>
                              <w:t>Request a meeting with family to discuss behaviour at home/in public/ use the same strategies at home and at nursery</w:t>
                            </w:r>
                          </w:p>
                          <w:p w:rsidR="003C3EA2" w:rsidRDefault="003C3EA2" w:rsidP="003C3EA2">
                            <w:pPr>
                              <w:pStyle w:val="ListParagraph"/>
                              <w:numPr>
                                <w:ilvl w:val="0"/>
                                <w:numId w:val="17"/>
                              </w:numPr>
                            </w:pPr>
                            <w:r>
                              <w:t>Following three high level behaviour incidents consult SENCO and consider the following</w:t>
                            </w:r>
                          </w:p>
                          <w:p w:rsidR="003C3EA2" w:rsidRDefault="003C3EA2" w:rsidP="003C3EA2">
                            <w:pPr>
                              <w:pStyle w:val="ListParagraph"/>
                            </w:pPr>
                            <w:r>
                              <w:t xml:space="preserve"> A pattern? What are the triggers? Where is the behaviour happening? Who is involved? What time of the day?</w:t>
                            </w:r>
                            <w:r w:rsidRPr="002663C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7FF70" id="_x0000_s1028" type="#_x0000_t202" style="position:absolute;margin-left:237pt;margin-top:270.65pt;width:252pt;height:17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">
                <v:textbox>
                  <w:txbxContent>
                    <w:p w:rsidR="003C3EA2" w:rsidRDefault="003C3EA2" w:rsidP="003C3EA2">
                      <w:r>
                        <w:t xml:space="preserve">Strategies </w:t>
                      </w:r>
                    </w:p>
                    <w:p w:rsidR="003C3EA2" w:rsidRDefault="003C3EA2" w:rsidP="003C3EA2">
                      <w:pPr>
                        <w:pStyle w:val="ListParagraph"/>
                        <w:numPr>
                          <w:ilvl w:val="0"/>
                          <w:numId w:val="17"/>
                        </w:numPr>
                      </w:pPr>
                      <w:r>
                        <w:t>Not giving attention to unwanted behaviour</w:t>
                      </w:r>
                    </w:p>
                    <w:p w:rsidR="003C3EA2" w:rsidRDefault="003C3EA2" w:rsidP="003C3EA2">
                      <w:pPr>
                        <w:pStyle w:val="ListParagraph"/>
                        <w:numPr>
                          <w:ilvl w:val="0"/>
                          <w:numId w:val="17"/>
                        </w:numPr>
                      </w:pPr>
                      <w:r>
                        <w:t>Request a meeting with family to discuss behaviour at home/in public/ use the same strategies at home and at nursery</w:t>
                      </w:r>
                    </w:p>
                    <w:p w:rsidR="003C3EA2" w:rsidRDefault="003C3EA2" w:rsidP="003C3EA2">
                      <w:pPr>
                        <w:pStyle w:val="ListParagraph"/>
                        <w:numPr>
                          <w:ilvl w:val="0"/>
                          <w:numId w:val="17"/>
                        </w:numPr>
                      </w:pPr>
                      <w:r>
                        <w:t>Following three high level behaviour incidents consult SENCO and consider the following</w:t>
                      </w:r>
                    </w:p>
                    <w:p w:rsidR="003C3EA2" w:rsidRDefault="003C3EA2" w:rsidP="003C3EA2">
                      <w:pPr>
                        <w:pStyle w:val="ListParagraph"/>
                      </w:pPr>
                      <w:r>
                        <w:t xml:space="preserve"> A pattern? What are the triggers? Where is the behaviour happening? Who is involved? What time of the day?</w:t>
                      </w:r>
                      <w:r w:rsidRPr="002663CF">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340A90C9" wp14:editId="14612BF0">
                <wp:simplePos x="0" y="0"/>
                <wp:positionH relativeFrom="column">
                  <wp:posOffset>-428625</wp:posOffset>
                </wp:positionH>
                <wp:positionV relativeFrom="paragraph">
                  <wp:posOffset>3427730</wp:posOffset>
                </wp:positionV>
                <wp:extent cx="3076575" cy="23050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305050"/>
                        </a:xfrm>
                        <a:prstGeom prst="rect">
                          <a:avLst/>
                        </a:prstGeom>
                        <a:solidFill>
                          <a:srgbClr val="FFFFFF"/>
                        </a:solidFill>
                        <a:ln w="9525">
                          <a:solidFill>
                            <a:srgbClr val="000000"/>
                          </a:solidFill>
                          <a:miter lim="800000"/>
                          <a:headEnd/>
                          <a:tailEnd/>
                        </a:ln>
                      </wps:spPr>
                      <wps:txbx>
                        <w:txbxContent>
                          <w:p w:rsidR="003C3EA2" w:rsidRDefault="003C3EA2" w:rsidP="003C3EA2">
                            <w:r>
                              <w:t>Strategies</w:t>
                            </w:r>
                          </w:p>
                          <w:p w:rsidR="003C3EA2" w:rsidRDefault="003C3EA2" w:rsidP="003C3EA2">
                            <w:pPr>
                              <w:pStyle w:val="ListParagraph"/>
                              <w:numPr>
                                <w:ilvl w:val="0"/>
                                <w:numId w:val="16"/>
                              </w:numPr>
                            </w:pPr>
                            <w:r>
                              <w:t>Giving children choices</w:t>
                            </w:r>
                          </w:p>
                          <w:p w:rsidR="003C3EA2" w:rsidRDefault="003C3EA2" w:rsidP="003C3EA2">
                            <w:pPr>
                              <w:pStyle w:val="ListParagraph"/>
                              <w:numPr>
                                <w:ilvl w:val="0"/>
                                <w:numId w:val="16"/>
                              </w:numPr>
                            </w:pPr>
                            <w:r>
                              <w:t>Not giving attention to unwanted behaviour</w:t>
                            </w:r>
                          </w:p>
                          <w:p w:rsidR="003C3EA2" w:rsidRDefault="003C3EA2" w:rsidP="003C3EA2">
                            <w:pPr>
                              <w:pStyle w:val="ListParagraph"/>
                              <w:numPr>
                                <w:ilvl w:val="0"/>
                                <w:numId w:val="16"/>
                              </w:numPr>
                            </w:pPr>
                            <w:r>
                              <w:t>Anticipation and re direction</w:t>
                            </w:r>
                          </w:p>
                          <w:p w:rsidR="003C3EA2" w:rsidRDefault="003C3EA2" w:rsidP="003C3EA2">
                            <w:pPr>
                              <w:pStyle w:val="ListParagraph"/>
                              <w:numPr>
                                <w:ilvl w:val="0"/>
                                <w:numId w:val="16"/>
                              </w:numPr>
                            </w:pPr>
                            <w:r>
                              <w:t>Time with a member of staff</w:t>
                            </w:r>
                          </w:p>
                          <w:p w:rsidR="003C3EA2" w:rsidRDefault="003C3EA2" w:rsidP="003C3EA2">
                            <w:pPr>
                              <w:pStyle w:val="ListParagraph"/>
                              <w:numPr>
                                <w:ilvl w:val="0"/>
                                <w:numId w:val="16"/>
                              </w:numPr>
                            </w:pPr>
                            <w:r>
                              <w:t>Praise for good behaviour –using specific language</w:t>
                            </w:r>
                          </w:p>
                          <w:p w:rsidR="003C3EA2" w:rsidRDefault="003C3EA2" w:rsidP="003C3EA2">
                            <w:pPr>
                              <w:pStyle w:val="ListParagraph"/>
                              <w:numPr>
                                <w:ilvl w:val="0"/>
                                <w:numId w:val="16"/>
                              </w:numPr>
                            </w:pPr>
                            <w:r>
                              <w:t>Praise each tiny achievement</w:t>
                            </w:r>
                          </w:p>
                          <w:p w:rsidR="003C3EA2" w:rsidRDefault="003C3EA2" w:rsidP="003C3EA2">
                            <w:pPr>
                              <w:pStyle w:val="ListParagraph"/>
                              <w:numPr>
                                <w:ilvl w:val="0"/>
                                <w:numId w:val="16"/>
                              </w:numPr>
                            </w:pPr>
                            <w:r>
                              <w:t>Discussed during special week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A90C9" id="_x0000_s1029" type="#_x0000_t202" style="position:absolute;margin-left:-33.75pt;margin-top:269.9pt;width:242.25pt;height:18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">
                <v:textbox>
                  <w:txbxContent>
                    <w:p w:rsidR="003C3EA2" w:rsidRDefault="003C3EA2" w:rsidP="003C3EA2">
                      <w:r>
                        <w:t>Strategies</w:t>
                      </w:r>
                    </w:p>
                    <w:p w:rsidR="003C3EA2" w:rsidRDefault="003C3EA2" w:rsidP="003C3EA2">
                      <w:pPr>
                        <w:pStyle w:val="ListParagraph"/>
                        <w:numPr>
                          <w:ilvl w:val="0"/>
                          <w:numId w:val="16"/>
                        </w:numPr>
                      </w:pPr>
                      <w:r>
                        <w:t>Giving children choices</w:t>
                      </w:r>
                    </w:p>
                    <w:p w:rsidR="003C3EA2" w:rsidRDefault="003C3EA2" w:rsidP="003C3EA2">
                      <w:pPr>
                        <w:pStyle w:val="ListParagraph"/>
                        <w:numPr>
                          <w:ilvl w:val="0"/>
                          <w:numId w:val="16"/>
                        </w:numPr>
                      </w:pPr>
                      <w:r>
                        <w:t>Not giving attention to unwanted behaviour</w:t>
                      </w:r>
                    </w:p>
                    <w:p w:rsidR="003C3EA2" w:rsidRDefault="003C3EA2" w:rsidP="003C3EA2">
                      <w:pPr>
                        <w:pStyle w:val="ListParagraph"/>
                        <w:numPr>
                          <w:ilvl w:val="0"/>
                          <w:numId w:val="16"/>
                        </w:numPr>
                      </w:pPr>
                      <w:r>
                        <w:t>Anticipation and re direction</w:t>
                      </w:r>
                    </w:p>
                    <w:p w:rsidR="003C3EA2" w:rsidRDefault="003C3EA2" w:rsidP="003C3EA2">
                      <w:pPr>
                        <w:pStyle w:val="ListParagraph"/>
                        <w:numPr>
                          <w:ilvl w:val="0"/>
                          <w:numId w:val="16"/>
                        </w:numPr>
                      </w:pPr>
                      <w:r>
                        <w:t>Time with a member of staff</w:t>
                      </w:r>
                    </w:p>
                    <w:p w:rsidR="003C3EA2" w:rsidRDefault="003C3EA2" w:rsidP="003C3EA2">
                      <w:pPr>
                        <w:pStyle w:val="ListParagraph"/>
                        <w:numPr>
                          <w:ilvl w:val="0"/>
                          <w:numId w:val="16"/>
                        </w:numPr>
                      </w:pPr>
                      <w:r>
                        <w:t>Praise for good behaviour –using specific language</w:t>
                      </w:r>
                    </w:p>
                    <w:p w:rsidR="003C3EA2" w:rsidRDefault="003C3EA2" w:rsidP="003C3EA2">
                      <w:pPr>
                        <w:pStyle w:val="ListParagraph"/>
                        <w:numPr>
                          <w:ilvl w:val="0"/>
                          <w:numId w:val="16"/>
                        </w:numPr>
                      </w:pPr>
                      <w:r>
                        <w:t>Praise each tiny achievement</w:t>
                      </w:r>
                    </w:p>
                    <w:p w:rsidR="003C3EA2" w:rsidRDefault="003C3EA2" w:rsidP="003C3EA2">
                      <w:pPr>
                        <w:pStyle w:val="ListParagraph"/>
                        <w:numPr>
                          <w:ilvl w:val="0"/>
                          <w:numId w:val="16"/>
                        </w:numPr>
                      </w:pPr>
                      <w:r>
                        <w:t>Discussed during special week meeting</w:t>
                      </w:r>
                    </w:p>
                  </w:txbxContent>
                </v:textbox>
                <w10:wrap type="square"/>
              </v:shape>
            </w:pict>
          </mc:Fallback>
        </mc:AlternateContent>
      </w:r>
      <w:r>
        <w:rPr>
          <w:noProof/>
          <w:lang w:eastAsia="en-GB"/>
        </w:rPr>
        <mc:AlternateContent>
          <mc:Choice Requires="wps">
            <w:drawing>
              <wp:anchor distT="0" distB="0" distL="114300" distR="114300" simplePos="0" relativeHeight="251679744" behindDoc="0" locked="0" layoutInCell="1" allowOverlap="1" wp14:anchorId="6EDF6383" wp14:editId="0AF983D1">
                <wp:simplePos x="0" y="0"/>
                <wp:positionH relativeFrom="column">
                  <wp:posOffset>3284765</wp:posOffset>
                </wp:positionH>
                <wp:positionV relativeFrom="paragraph">
                  <wp:posOffset>7205267</wp:posOffset>
                </wp:positionV>
                <wp:extent cx="371475" cy="972747"/>
                <wp:effectExtent l="0" t="147955" r="0" b="147320"/>
                <wp:wrapNone/>
                <wp:docPr id="29" name="Down Arrow 29"/>
                <wp:cNvGraphicFramePr/>
                <a:graphic xmlns:a="http://schemas.openxmlformats.org/drawingml/2006/main">
                  <a:graphicData uri="http://schemas.microsoft.com/office/word/2010/wordprocessingShape">
                    <wps:wsp>
                      <wps:cNvSpPr/>
                      <wps:spPr>
                        <a:xfrm rot="3664908">
                          <a:off x="0" y="0"/>
                          <a:ext cx="371475" cy="972747"/>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B1E797" id="Down Arrow 29" o:spid="_x0000_s1026" type="#_x0000_t67" style="position:absolute;margin-left:258.65pt;margin-top:567.35pt;width:29.25pt;height:76.6pt;rotation:4003057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" adj="17476" fillcolor="#00b050" strokecolor="#1f4d78 [1604]" strokeweight="1pt"/>
            </w:pict>
          </mc:Fallback>
        </mc:AlternateContent>
      </w:r>
      <w:r>
        <w:rPr>
          <w:noProof/>
          <w:lang w:eastAsia="en-GB"/>
        </w:rPr>
        <mc:AlternateContent>
          <mc:Choice Requires="wps">
            <w:drawing>
              <wp:anchor distT="0" distB="0" distL="114300" distR="114300" simplePos="0" relativeHeight="251678720" behindDoc="0" locked="0" layoutInCell="1" allowOverlap="1" wp14:anchorId="214299B5" wp14:editId="130F71C0">
                <wp:simplePos x="0" y="0"/>
                <wp:positionH relativeFrom="column">
                  <wp:posOffset>4467225</wp:posOffset>
                </wp:positionH>
                <wp:positionV relativeFrom="paragraph">
                  <wp:posOffset>6398260</wp:posOffset>
                </wp:positionV>
                <wp:extent cx="209550" cy="457200"/>
                <wp:effectExtent l="19050" t="0" r="19050" b="38100"/>
                <wp:wrapNone/>
                <wp:docPr id="28" name="Down Arrow 28"/>
                <wp:cNvGraphicFramePr/>
                <a:graphic xmlns:a="http://schemas.openxmlformats.org/drawingml/2006/main">
                  <a:graphicData uri="http://schemas.microsoft.com/office/word/2010/wordprocessingShape">
                    <wps:wsp>
                      <wps:cNvSpPr/>
                      <wps:spPr>
                        <a:xfrm>
                          <a:off x="0" y="0"/>
                          <a:ext cx="209550" cy="45720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0300C" id="Down Arrow 28" o:spid="_x0000_s1026" type="#_x0000_t67" style="position:absolute;margin-left:351.75pt;margin-top:503.8pt;width:16.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" adj="16650" fillcolor="#00b050" strokecolor="#1f4d78 [1604]" strokeweight="1pt"/>
            </w:pict>
          </mc:Fallback>
        </mc:AlternateContent>
      </w:r>
      <w:r>
        <w:rPr>
          <w:noProof/>
          <w:lang w:eastAsia="en-GB"/>
        </w:rPr>
        <mc:AlternateContent>
          <mc:Choice Requires="wps">
            <w:drawing>
              <wp:anchor distT="0" distB="0" distL="114300" distR="114300" simplePos="0" relativeHeight="251677696" behindDoc="0" locked="0" layoutInCell="1" allowOverlap="1" wp14:anchorId="528B80AE" wp14:editId="4CD47A50">
                <wp:simplePos x="0" y="0"/>
                <wp:positionH relativeFrom="column">
                  <wp:posOffset>5943600</wp:posOffset>
                </wp:positionH>
                <wp:positionV relativeFrom="paragraph">
                  <wp:posOffset>5550535</wp:posOffset>
                </wp:positionV>
                <wp:extent cx="190500" cy="476250"/>
                <wp:effectExtent l="19050" t="0" r="19050" b="38100"/>
                <wp:wrapNone/>
                <wp:docPr id="27" name="Down Arrow 27"/>
                <wp:cNvGraphicFramePr/>
                <a:graphic xmlns:a="http://schemas.openxmlformats.org/drawingml/2006/main">
                  <a:graphicData uri="http://schemas.microsoft.com/office/word/2010/wordprocessingShape">
                    <wps:wsp>
                      <wps:cNvSpPr/>
                      <wps:spPr>
                        <a:xfrm>
                          <a:off x="0" y="0"/>
                          <a:ext cx="190500" cy="47625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AEB186" id="Down Arrow 27" o:spid="_x0000_s1026" type="#_x0000_t67" style="position:absolute;margin-left:468pt;margin-top:437.05pt;width:15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" adj="17280" fillcolor="#00b050" strokecolor="#1f4d78 [1604]" strokeweight="1pt"/>
            </w:pict>
          </mc:Fallback>
        </mc:AlternateContent>
      </w:r>
      <w:r>
        <w:rPr>
          <w:noProof/>
          <w:lang w:eastAsia="en-GB"/>
        </w:rPr>
        <mc:AlternateContent>
          <mc:Choice Requires="wps">
            <w:drawing>
              <wp:anchor distT="0" distB="0" distL="114300" distR="114300" simplePos="0" relativeHeight="251675648" behindDoc="0" locked="0" layoutInCell="1" allowOverlap="1" wp14:anchorId="0E652682" wp14:editId="5982FBBA">
                <wp:simplePos x="0" y="0"/>
                <wp:positionH relativeFrom="column">
                  <wp:posOffset>533400</wp:posOffset>
                </wp:positionH>
                <wp:positionV relativeFrom="paragraph">
                  <wp:posOffset>5569585</wp:posOffset>
                </wp:positionV>
                <wp:extent cx="180975" cy="457200"/>
                <wp:effectExtent l="19050" t="0" r="28575" b="38100"/>
                <wp:wrapNone/>
                <wp:docPr id="25" name="Down Arrow 25"/>
                <wp:cNvGraphicFramePr/>
                <a:graphic xmlns:a="http://schemas.openxmlformats.org/drawingml/2006/main">
                  <a:graphicData uri="http://schemas.microsoft.com/office/word/2010/wordprocessingShape">
                    <wps:wsp>
                      <wps:cNvSpPr/>
                      <wps:spPr>
                        <a:xfrm>
                          <a:off x="0" y="0"/>
                          <a:ext cx="180975" cy="457200"/>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AD332" id="Down Arrow 25" o:spid="_x0000_s1026" type="#_x0000_t67" style="position:absolute;margin-left:42pt;margin-top:438.55pt;width:14.25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" adj="17325" fillcolor="#00b050" strokecolor="#1f4d78 [1604]" strokeweight="1pt"/>
            </w:pict>
          </mc:Fallback>
        </mc:AlternateContent>
      </w:r>
      <w:r>
        <w:rPr>
          <w:noProof/>
          <w:lang w:eastAsia="en-GB"/>
        </w:rPr>
        <mc:AlternateContent>
          <mc:Choice Requires="wps">
            <w:drawing>
              <wp:anchor distT="0" distB="0" distL="114300" distR="114300" simplePos="0" relativeHeight="251674624" behindDoc="0" locked="0" layoutInCell="1" allowOverlap="1" wp14:anchorId="10FFF8BF" wp14:editId="46F679A0">
                <wp:simplePos x="0" y="0"/>
                <wp:positionH relativeFrom="column">
                  <wp:posOffset>2333625</wp:posOffset>
                </wp:positionH>
                <wp:positionV relativeFrom="paragraph">
                  <wp:posOffset>5502910</wp:posOffset>
                </wp:positionV>
                <wp:extent cx="219075" cy="561975"/>
                <wp:effectExtent l="19050" t="0" r="28575" b="47625"/>
                <wp:wrapNone/>
                <wp:docPr id="23" name="Down Arrow 23"/>
                <wp:cNvGraphicFramePr/>
                <a:graphic xmlns:a="http://schemas.openxmlformats.org/drawingml/2006/main">
                  <a:graphicData uri="http://schemas.microsoft.com/office/word/2010/wordprocessingShape">
                    <wps:wsp>
                      <wps:cNvSpPr/>
                      <wps:spPr>
                        <a:xfrm>
                          <a:off x="0" y="0"/>
                          <a:ext cx="219075" cy="56197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18BA46" id="Down Arrow 23" o:spid="_x0000_s1026" type="#_x0000_t67" style="position:absolute;margin-left:183.75pt;margin-top:433.3pt;width:17.25pt;height:4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" adj="17390" fillcolor="#00b050" strokecolor="#1f4d78 [1604]" strokeweight="1pt"/>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78A4B87A" wp14:editId="624619DA">
                <wp:simplePos x="0" y="0"/>
                <wp:positionH relativeFrom="column">
                  <wp:posOffset>3682365</wp:posOffset>
                </wp:positionH>
                <wp:positionV relativeFrom="paragraph">
                  <wp:posOffset>6783705</wp:posOffset>
                </wp:positionV>
                <wp:extent cx="2360930" cy="1404620"/>
                <wp:effectExtent l="0" t="0" r="2286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C3EA2" w:rsidRPr="002663CF" w:rsidRDefault="003C3EA2" w:rsidP="003C3EA2">
                            <w:pPr>
                              <w:rPr>
                                <w:b/>
                              </w:rPr>
                            </w:pPr>
                            <w:r w:rsidRPr="002663CF">
                              <w:rPr>
                                <w:b/>
                              </w:rPr>
                              <w:t>Discussion</w:t>
                            </w:r>
                            <w:r>
                              <w:rPr>
                                <w:b/>
                              </w:rPr>
                              <w:t xml:space="preserve"> </w:t>
                            </w:r>
                            <w:r w:rsidRPr="002663CF">
                              <w:t>Meet with key person and SENCO and family to make a plan. Implement and review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A4B87A" id="_x0000_s1030" type="#_x0000_t202" style="position:absolute;margin-left:289.95pt;margin-top:534.1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">
                <v:textbox style="mso-fit-shape-to-text:t">
                  <w:txbxContent>
                    <w:p w:rsidR="003C3EA2" w:rsidRPr="002663CF" w:rsidRDefault="003C3EA2" w:rsidP="003C3EA2">
                      <w:pPr>
                        <w:rPr>
                          <w:b/>
                        </w:rPr>
                      </w:pPr>
                      <w:r w:rsidRPr="002663CF">
                        <w:rPr>
                          <w:b/>
                        </w:rPr>
                        <w:t>Discussion</w:t>
                      </w:r>
                      <w:r>
                        <w:rPr>
                          <w:b/>
                        </w:rPr>
                        <w:t xml:space="preserve"> </w:t>
                      </w:r>
                      <w:r w:rsidRPr="002663CF">
                        <w:t>Meet with key person and SENCO and family to make a plan. Implement and review plan</w:t>
                      </w: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365AB203" wp14:editId="506BF38E">
                <wp:simplePos x="0" y="0"/>
                <wp:positionH relativeFrom="column">
                  <wp:posOffset>962025</wp:posOffset>
                </wp:positionH>
                <wp:positionV relativeFrom="paragraph">
                  <wp:posOffset>7400290</wp:posOffset>
                </wp:positionV>
                <wp:extent cx="2360930" cy="762000"/>
                <wp:effectExtent l="0" t="0" r="127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000"/>
                        </a:xfrm>
                        <a:prstGeom prst="rect">
                          <a:avLst/>
                        </a:prstGeom>
                        <a:solidFill>
                          <a:srgbClr val="FFFFFF"/>
                        </a:solidFill>
                        <a:ln w="9525">
                          <a:solidFill>
                            <a:srgbClr val="000000"/>
                          </a:solidFill>
                          <a:miter lim="800000"/>
                          <a:headEnd/>
                          <a:tailEnd/>
                        </a:ln>
                      </wps:spPr>
                      <wps:txbx>
                        <w:txbxContent>
                          <w:p w:rsidR="003C3EA2" w:rsidRDefault="003C3EA2" w:rsidP="003C3EA2">
                            <w:r>
                              <w:t>Concerned resolved No?</w:t>
                            </w:r>
                          </w:p>
                          <w:p w:rsidR="003C3EA2" w:rsidRDefault="003C3EA2" w:rsidP="003C3EA2">
                            <w:r>
                              <w:t>SENCO to make referral to appropriate agency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65AB203" id="_x0000_s1031" type="#_x0000_t202" style="position:absolute;margin-left:75.75pt;margin-top:582.7pt;width:185.9pt;height:60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">
                <v:textbox>
                  <w:txbxContent>
                    <w:p w:rsidR="003C3EA2" w:rsidRDefault="003C3EA2" w:rsidP="003C3EA2">
                      <w:r>
                        <w:t>Concerned resolved No?</w:t>
                      </w:r>
                    </w:p>
                    <w:p w:rsidR="003C3EA2" w:rsidRDefault="003C3EA2" w:rsidP="003C3EA2">
                      <w:r>
                        <w:t>SENCO to make referral to appropriate agency</w:t>
                      </w:r>
                    </w:p>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586B7FF4" wp14:editId="2F1886AA">
                <wp:simplePos x="0" y="0"/>
                <wp:positionH relativeFrom="column">
                  <wp:posOffset>4895850</wp:posOffset>
                </wp:positionH>
                <wp:positionV relativeFrom="paragraph">
                  <wp:posOffset>5884545</wp:posOffset>
                </wp:positionV>
                <wp:extent cx="1304925" cy="26670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solidFill>
                          <a:srgbClr val="FFFFFF"/>
                        </a:solidFill>
                        <a:ln w="9525">
                          <a:solidFill>
                            <a:srgbClr val="000000"/>
                          </a:solidFill>
                          <a:miter lim="800000"/>
                          <a:headEnd/>
                          <a:tailEnd/>
                        </a:ln>
                      </wps:spPr>
                      <wps:txbx>
                        <w:txbxContent>
                          <w:p w:rsidR="003C3EA2" w:rsidRDefault="003C3EA2" w:rsidP="003C3EA2">
                            <w:r>
                              <w:t xml:space="preserve">Resolved? </w:t>
                            </w:r>
                            <w:r w:rsidRPr="002663CF">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B7FF4" id="_x0000_s1032" type="#_x0000_t202" style="position:absolute;margin-left:385.5pt;margin-top:463.35pt;width:102.75pt;height:2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vXJQIAAEwEAAAOAAAAZHJzL2Uyb0RvYy54bWysVNtu2zAMfR+wfxD0vtjxkrQ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">
                <v:textbox>
                  <w:txbxContent>
                    <w:p w:rsidR="003C3EA2" w:rsidRDefault="003C3EA2" w:rsidP="003C3EA2">
                      <w:r>
                        <w:t xml:space="preserve">Resolved? </w:t>
                      </w:r>
                      <w:r w:rsidRPr="002663CF">
                        <w:rPr>
                          <w:b/>
                        </w:rPr>
                        <w:t>Yes</w:t>
                      </w:r>
                    </w:p>
                  </w:txbxContent>
                </v:textbox>
                <w10:wrap type="squar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5AF2E51F" wp14:editId="334CCD66">
                <wp:simplePos x="0" y="0"/>
                <wp:positionH relativeFrom="column">
                  <wp:posOffset>-466725</wp:posOffset>
                </wp:positionH>
                <wp:positionV relativeFrom="paragraph">
                  <wp:posOffset>5855335</wp:posOffset>
                </wp:positionV>
                <wp:extent cx="1304925" cy="266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6700"/>
                        </a:xfrm>
                        <a:prstGeom prst="rect">
                          <a:avLst/>
                        </a:prstGeom>
                        <a:solidFill>
                          <a:srgbClr val="FFFFFF"/>
                        </a:solidFill>
                        <a:ln w="9525">
                          <a:solidFill>
                            <a:srgbClr val="000000"/>
                          </a:solidFill>
                          <a:miter lim="800000"/>
                          <a:headEnd/>
                          <a:tailEnd/>
                        </a:ln>
                      </wps:spPr>
                      <wps:txbx>
                        <w:txbxContent>
                          <w:p w:rsidR="003C3EA2" w:rsidRDefault="003C3EA2" w:rsidP="003C3EA2">
                            <w:r>
                              <w:t xml:space="preserve">Resolved? </w:t>
                            </w:r>
                            <w:r w:rsidRPr="002663CF">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2E51F" id="_x0000_s1033" type="#_x0000_t202" style="position:absolute;margin-left:-36.75pt;margin-top:461.05pt;width:102.75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">
                <v:textbox>
                  <w:txbxContent>
                    <w:p w:rsidR="003C3EA2" w:rsidRDefault="003C3EA2" w:rsidP="003C3EA2">
                      <w:r>
                        <w:t xml:space="preserve">Resolved? </w:t>
                      </w:r>
                      <w:r w:rsidRPr="002663CF">
                        <w:rPr>
                          <w:b/>
                        </w:rPr>
                        <w:t>Yes</w:t>
                      </w:r>
                    </w:p>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470948E" wp14:editId="0DFFBE8A">
                <wp:simplePos x="0" y="0"/>
                <wp:positionH relativeFrom="rightMargin">
                  <wp:align>left</wp:align>
                </wp:positionH>
                <wp:positionV relativeFrom="paragraph">
                  <wp:posOffset>3035935</wp:posOffset>
                </wp:positionV>
                <wp:extent cx="333375" cy="600075"/>
                <wp:effectExtent l="19050" t="0" r="28575" b="47625"/>
                <wp:wrapNone/>
                <wp:docPr id="13" name="Down Arrow 13"/>
                <wp:cNvGraphicFramePr/>
                <a:graphic xmlns:a="http://schemas.openxmlformats.org/drawingml/2006/main">
                  <a:graphicData uri="http://schemas.microsoft.com/office/word/2010/wordprocessingShape">
                    <wps:wsp>
                      <wps:cNvSpPr/>
                      <wps:spPr>
                        <a:xfrm>
                          <a:off x="0" y="0"/>
                          <a:ext cx="333375" cy="60007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136040" id="Down Arrow 13" o:spid="_x0000_s1026" type="#_x0000_t67" style="position:absolute;margin-left:0;margin-top:239.05pt;width:26.25pt;height:47.25pt;z-index:251667456;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" adj="15600" fillcolor="#00b050" strokecolor="#1f4d78 [1604]" strokeweight="1pt">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73D7B64" wp14:editId="7CB37B33">
                <wp:simplePos x="0" y="0"/>
                <wp:positionH relativeFrom="column">
                  <wp:posOffset>2343150</wp:posOffset>
                </wp:positionH>
                <wp:positionV relativeFrom="paragraph">
                  <wp:posOffset>3035935</wp:posOffset>
                </wp:positionV>
                <wp:extent cx="333375" cy="600075"/>
                <wp:effectExtent l="19050" t="0" r="28575" b="47625"/>
                <wp:wrapNone/>
                <wp:docPr id="12" name="Down Arrow 12"/>
                <wp:cNvGraphicFramePr/>
                <a:graphic xmlns:a="http://schemas.openxmlformats.org/drawingml/2006/main">
                  <a:graphicData uri="http://schemas.microsoft.com/office/word/2010/wordprocessingShape">
                    <wps:wsp>
                      <wps:cNvSpPr/>
                      <wps:spPr>
                        <a:xfrm>
                          <a:off x="0" y="0"/>
                          <a:ext cx="333375" cy="600075"/>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A64775" id="Down Arrow 12" o:spid="_x0000_s1026" type="#_x0000_t67" style="position:absolute;margin-left:184.5pt;margin-top:239.05pt;width:26.25pt;height:47.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" adj="15600" fillcolor="#00b050" strokecolor="#1f4d78 [1604]" strokeweight="1pt"/>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0C8A457F" wp14:editId="2F98D741">
                <wp:simplePos x="0" y="0"/>
                <wp:positionH relativeFrom="margin">
                  <wp:posOffset>2952750</wp:posOffset>
                </wp:positionH>
                <wp:positionV relativeFrom="paragraph">
                  <wp:posOffset>1226185</wp:posOffset>
                </wp:positionV>
                <wp:extent cx="3219450" cy="18954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895475"/>
                        </a:xfrm>
                        <a:prstGeom prst="rect">
                          <a:avLst/>
                        </a:prstGeom>
                        <a:solidFill>
                          <a:srgbClr val="FFFFFF"/>
                        </a:solidFill>
                        <a:ln w="9525">
                          <a:solidFill>
                            <a:srgbClr val="000000"/>
                          </a:solidFill>
                          <a:miter lim="800000"/>
                          <a:headEnd/>
                          <a:tailEnd/>
                        </a:ln>
                      </wps:spPr>
                      <wps:txbx>
                        <w:txbxContent>
                          <w:p w:rsidR="003C3EA2" w:rsidRDefault="003C3EA2" w:rsidP="003C3EA2">
                            <w:pPr>
                              <w:rPr>
                                <w:b/>
                              </w:rPr>
                            </w:pPr>
                            <w:r w:rsidRPr="002663CF">
                              <w:rPr>
                                <w:b/>
                              </w:rPr>
                              <w:t>High Level</w:t>
                            </w:r>
                          </w:p>
                          <w:p w:rsidR="003C3EA2" w:rsidRPr="002663CF" w:rsidRDefault="003C3EA2" w:rsidP="003C3EA2">
                            <w:pPr>
                              <w:pStyle w:val="ListParagraph"/>
                              <w:numPr>
                                <w:ilvl w:val="0"/>
                                <w:numId w:val="15"/>
                              </w:numPr>
                            </w:pPr>
                            <w:r w:rsidRPr="002663CF">
                              <w:t>Scratching others or themselves</w:t>
                            </w:r>
                          </w:p>
                          <w:p w:rsidR="003C3EA2" w:rsidRPr="002663CF" w:rsidRDefault="003C3EA2" w:rsidP="003C3EA2">
                            <w:pPr>
                              <w:pStyle w:val="ListParagraph"/>
                              <w:numPr>
                                <w:ilvl w:val="0"/>
                                <w:numId w:val="15"/>
                              </w:numPr>
                            </w:pPr>
                            <w:r w:rsidRPr="002663CF">
                              <w:t>Biting, pushing, kicking or hitting others</w:t>
                            </w:r>
                          </w:p>
                          <w:p w:rsidR="003C3EA2" w:rsidRPr="002663CF" w:rsidRDefault="003C3EA2" w:rsidP="003C3EA2">
                            <w:pPr>
                              <w:pStyle w:val="ListParagraph"/>
                              <w:numPr>
                                <w:ilvl w:val="0"/>
                                <w:numId w:val="15"/>
                              </w:numPr>
                            </w:pPr>
                            <w:r w:rsidRPr="002663CF">
                              <w:t>Pulling hair</w:t>
                            </w:r>
                          </w:p>
                          <w:p w:rsidR="003C3EA2" w:rsidRPr="002663CF" w:rsidRDefault="003C3EA2" w:rsidP="003C3EA2">
                            <w:pPr>
                              <w:pStyle w:val="ListParagraph"/>
                              <w:numPr>
                                <w:ilvl w:val="0"/>
                                <w:numId w:val="15"/>
                              </w:numPr>
                            </w:pPr>
                            <w:r w:rsidRPr="002663CF">
                              <w:t>Throwing equipment at others</w:t>
                            </w:r>
                          </w:p>
                          <w:p w:rsidR="003C3EA2" w:rsidRPr="002663CF" w:rsidRDefault="003C3EA2" w:rsidP="003C3EA2">
                            <w:pPr>
                              <w:pStyle w:val="ListParagraph"/>
                              <w:numPr>
                                <w:ilvl w:val="0"/>
                                <w:numId w:val="15"/>
                              </w:numPr>
                            </w:pPr>
                            <w:r w:rsidRPr="002663CF">
                              <w:t>Damaging equipment or the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A457F" id="Text Box 1" o:spid="_x0000_s1034" type="#_x0000_t202" style="position:absolute;margin-left:232.5pt;margin-top:96.55pt;width:253.5pt;height:14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">
                <v:textbox>
                  <w:txbxContent>
                    <w:p w:rsidR="003C3EA2" w:rsidRDefault="003C3EA2" w:rsidP="003C3EA2">
                      <w:pPr>
                        <w:rPr>
                          <w:b/>
                        </w:rPr>
                      </w:pPr>
                      <w:r w:rsidRPr="002663CF">
                        <w:rPr>
                          <w:b/>
                        </w:rPr>
                        <w:t>High Level</w:t>
                      </w:r>
                    </w:p>
                    <w:p w:rsidR="003C3EA2" w:rsidRPr="002663CF" w:rsidRDefault="003C3EA2" w:rsidP="003C3EA2">
                      <w:pPr>
                        <w:pStyle w:val="ListParagraph"/>
                        <w:numPr>
                          <w:ilvl w:val="0"/>
                          <w:numId w:val="15"/>
                        </w:numPr>
                      </w:pPr>
                      <w:r w:rsidRPr="002663CF">
                        <w:t>Scratching others or themselves</w:t>
                      </w:r>
                    </w:p>
                    <w:p w:rsidR="003C3EA2" w:rsidRPr="002663CF" w:rsidRDefault="003C3EA2" w:rsidP="003C3EA2">
                      <w:pPr>
                        <w:pStyle w:val="ListParagraph"/>
                        <w:numPr>
                          <w:ilvl w:val="0"/>
                          <w:numId w:val="15"/>
                        </w:numPr>
                      </w:pPr>
                      <w:r w:rsidRPr="002663CF">
                        <w:t>Biting, pushing, kicking or hitting others</w:t>
                      </w:r>
                    </w:p>
                    <w:p w:rsidR="003C3EA2" w:rsidRPr="002663CF" w:rsidRDefault="003C3EA2" w:rsidP="003C3EA2">
                      <w:pPr>
                        <w:pStyle w:val="ListParagraph"/>
                        <w:numPr>
                          <w:ilvl w:val="0"/>
                          <w:numId w:val="15"/>
                        </w:numPr>
                      </w:pPr>
                      <w:r w:rsidRPr="002663CF">
                        <w:t>Pulling hair</w:t>
                      </w:r>
                    </w:p>
                    <w:p w:rsidR="003C3EA2" w:rsidRPr="002663CF" w:rsidRDefault="003C3EA2" w:rsidP="003C3EA2">
                      <w:pPr>
                        <w:pStyle w:val="ListParagraph"/>
                        <w:numPr>
                          <w:ilvl w:val="0"/>
                          <w:numId w:val="15"/>
                        </w:numPr>
                      </w:pPr>
                      <w:r w:rsidRPr="002663CF">
                        <w:t>Throwing equipment at others</w:t>
                      </w:r>
                    </w:p>
                    <w:p w:rsidR="003C3EA2" w:rsidRPr="002663CF" w:rsidRDefault="003C3EA2" w:rsidP="003C3EA2">
                      <w:pPr>
                        <w:pStyle w:val="ListParagraph"/>
                        <w:numPr>
                          <w:ilvl w:val="0"/>
                          <w:numId w:val="15"/>
                        </w:numPr>
                      </w:pPr>
                      <w:r w:rsidRPr="002663CF">
                        <w:t>Damaging equipment or the environment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1586A258" wp14:editId="690ED99E">
                <wp:simplePos x="0" y="0"/>
                <wp:positionH relativeFrom="margin">
                  <wp:posOffset>-447675</wp:posOffset>
                </wp:positionH>
                <wp:positionV relativeFrom="paragraph">
                  <wp:posOffset>1216660</wp:posOffset>
                </wp:positionV>
                <wp:extent cx="3086100" cy="1924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24050"/>
                        </a:xfrm>
                        <a:prstGeom prst="rect">
                          <a:avLst/>
                        </a:prstGeom>
                        <a:solidFill>
                          <a:srgbClr val="FFFFFF"/>
                        </a:solidFill>
                        <a:ln w="9525">
                          <a:solidFill>
                            <a:srgbClr val="000000"/>
                          </a:solidFill>
                          <a:miter lim="800000"/>
                          <a:headEnd/>
                          <a:tailEnd/>
                        </a:ln>
                      </wps:spPr>
                      <wps:txbx>
                        <w:txbxContent>
                          <w:p w:rsidR="003C3EA2" w:rsidRDefault="003C3EA2" w:rsidP="003C3EA2">
                            <w:pPr>
                              <w:rPr>
                                <w:b/>
                              </w:rPr>
                            </w:pPr>
                            <w:r w:rsidRPr="002663CF">
                              <w:rPr>
                                <w:b/>
                              </w:rPr>
                              <w:t>Low Level</w:t>
                            </w:r>
                          </w:p>
                          <w:p w:rsidR="003C3EA2" w:rsidRDefault="003C3EA2" w:rsidP="003C3EA2">
                            <w:pPr>
                              <w:pStyle w:val="ListParagraph"/>
                              <w:numPr>
                                <w:ilvl w:val="0"/>
                                <w:numId w:val="14"/>
                              </w:numPr>
                            </w:pPr>
                            <w:r>
                              <w:t>Refusing to share resources</w:t>
                            </w:r>
                          </w:p>
                          <w:p w:rsidR="003C3EA2" w:rsidRDefault="003C3EA2" w:rsidP="003C3EA2">
                            <w:pPr>
                              <w:pStyle w:val="ListParagraph"/>
                              <w:numPr>
                                <w:ilvl w:val="0"/>
                                <w:numId w:val="14"/>
                              </w:numPr>
                            </w:pPr>
                            <w:r>
                              <w:t>Refusing to take turns</w:t>
                            </w:r>
                          </w:p>
                          <w:p w:rsidR="003C3EA2" w:rsidRDefault="003C3EA2" w:rsidP="003C3EA2">
                            <w:pPr>
                              <w:pStyle w:val="ListParagraph"/>
                              <w:numPr>
                                <w:ilvl w:val="0"/>
                                <w:numId w:val="14"/>
                              </w:numPr>
                            </w:pPr>
                            <w:r>
                              <w:t>Screaming or crying when frustrated or not getting what they want</w:t>
                            </w:r>
                          </w:p>
                          <w:p w:rsidR="003C3EA2" w:rsidRDefault="003C3EA2" w:rsidP="003C3EA2">
                            <w:pPr>
                              <w:pStyle w:val="ListParagraph"/>
                              <w:numPr>
                                <w:ilvl w:val="0"/>
                                <w:numId w:val="14"/>
                              </w:numPr>
                            </w:pPr>
                            <w:r>
                              <w:t>Physically withdrawing sitting away or lying down</w:t>
                            </w:r>
                          </w:p>
                          <w:p w:rsidR="003C3EA2" w:rsidRDefault="003C3EA2" w:rsidP="003C3EA2">
                            <w:pPr>
                              <w:pStyle w:val="ListParagraph"/>
                              <w:numPr>
                                <w:ilvl w:val="0"/>
                                <w:numId w:val="14"/>
                              </w:numPr>
                            </w:pPr>
                            <w:r>
                              <w:t>Saying swear words</w:t>
                            </w:r>
                          </w:p>
                          <w:p w:rsidR="003C3EA2" w:rsidRPr="002663CF" w:rsidRDefault="003C3EA2" w:rsidP="003C3EA2">
                            <w:pPr>
                              <w:pStyle w:val="ListParagraph"/>
                              <w:numPr>
                                <w:ilvl w:val="0"/>
                                <w:numId w:val="14"/>
                              </w:numPr>
                            </w:pPr>
                            <w:r>
                              <w:t>Not listening and following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6A258" id="_x0000_s1035" type="#_x0000_t202" style="position:absolute;margin-left:-35.25pt;margin-top:95.8pt;width:243pt;height:15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OJw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">
                <v:textbox>
                  <w:txbxContent>
                    <w:p w:rsidR="003C3EA2" w:rsidRDefault="003C3EA2" w:rsidP="003C3EA2">
                      <w:pPr>
                        <w:rPr>
                          <w:b/>
                        </w:rPr>
                      </w:pPr>
                      <w:r w:rsidRPr="002663CF">
                        <w:rPr>
                          <w:b/>
                        </w:rPr>
                        <w:t>Low Level</w:t>
                      </w:r>
                    </w:p>
                    <w:p w:rsidR="003C3EA2" w:rsidRDefault="003C3EA2" w:rsidP="003C3EA2">
                      <w:pPr>
                        <w:pStyle w:val="ListParagraph"/>
                        <w:numPr>
                          <w:ilvl w:val="0"/>
                          <w:numId w:val="14"/>
                        </w:numPr>
                      </w:pPr>
                      <w:r>
                        <w:t>Refusing to share resources</w:t>
                      </w:r>
                    </w:p>
                    <w:p w:rsidR="003C3EA2" w:rsidRDefault="003C3EA2" w:rsidP="003C3EA2">
                      <w:pPr>
                        <w:pStyle w:val="ListParagraph"/>
                        <w:numPr>
                          <w:ilvl w:val="0"/>
                          <w:numId w:val="14"/>
                        </w:numPr>
                      </w:pPr>
                      <w:r>
                        <w:t>Refusing to take turns</w:t>
                      </w:r>
                    </w:p>
                    <w:p w:rsidR="003C3EA2" w:rsidRDefault="003C3EA2" w:rsidP="003C3EA2">
                      <w:pPr>
                        <w:pStyle w:val="ListParagraph"/>
                        <w:numPr>
                          <w:ilvl w:val="0"/>
                          <w:numId w:val="14"/>
                        </w:numPr>
                      </w:pPr>
                      <w:r>
                        <w:t>Screaming or crying when frustrated or not getting what they want</w:t>
                      </w:r>
                    </w:p>
                    <w:p w:rsidR="003C3EA2" w:rsidRDefault="003C3EA2" w:rsidP="003C3EA2">
                      <w:pPr>
                        <w:pStyle w:val="ListParagraph"/>
                        <w:numPr>
                          <w:ilvl w:val="0"/>
                          <w:numId w:val="14"/>
                        </w:numPr>
                      </w:pPr>
                      <w:r>
                        <w:t>Physically withdrawing sitting away or lying down</w:t>
                      </w:r>
                    </w:p>
                    <w:p w:rsidR="003C3EA2" w:rsidRDefault="003C3EA2" w:rsidP="003C3EA2">
                      <w:pPr>
                        <w:pStyle w:val="ListParagraph"/>
                        <w:numPr>
                          <w:ilvl w:val="0"/>
                          <w:numId w:val="14"/>
                        </w:numPr>
                      </w:pPr>
                      <w:r>
                        <w:t>Saying swear words</w:t>
                      </w:r>
                    </w:p>
                    <w:p w:rsidR="003C3EA2" w:rsidRPr="002663CF" w:rsidRDefault="003C3EA2" w:rsidP="003C3EA2">
                      <w:pPr>
                        <w:pStyle w:val="ListParagraph"/>
                        <w:numPr>
                          <w:ilvl w:val="0"/>
                          <w:numId w:val="14"/>
                        </w:numPr>
                      </w:pPr>
                      <w:r>
                        <w:t>Not listening and following instructions</w:t>
                      </w:r>
                    </w:p>
                  </w:txbxContent>
                </v:textbox>
                <w10:wrap type="square"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9BF5F75" wp14:editId="3DBDFC45">
                <wp:simplePos x="0" y="0"/>
                <wp:positionH relativeFrom="column">
                  <wp:posOffset>721519</wp:posOffset>
                </wp:positionH>
                <wp:positionV relativeFrom="paragraph">
                  <wp:posOffset>333217</wp:posOffset>
                </wp:positionV>
                <wp:extent cx="619127" cy="852490"/>
                <wp:effectExtent l="16828" t="2222" r="26352" b="45403"/>
                <wp:wrapNone/>
                <wp:docPr id="7" name="Bent Arrow 7"/>
                <wp:cNvGraphicFramePr/>
                <a:graphic xmlns:a="http://schemas.openxmlformats.org/drawingml/2006/main">
                  <a:graphicData uri="http://schemas.microsoft.com/office/word/2010/wordprocessingShape">
                    <wps:wsp>
                      <wps:cNvSpPr/>
                      <wps:spPr>
                        <a:xfrm rot="5400000" flipV="1">
                          <a:off x="0" y="0"/>
                          <a:ext cx="619127" cy="852490"/>
                        </a:xfrm>
                        <a:prstGeom prst="ben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18EB8" id="Bent Arrow 7" o:spid="_x0000_s1026" style="position:absolute;margin-left:56.8pt;margin-top:26.25pt;width:48.75pt;height:67.15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7,85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" path="m,852490l,348259c,198663,121272,77391,270868,77391r193477,l464345,,619127,154782,464345,309564r,-77391l270868,232173v-64113,,-116086,51973,-116086,116086l154782,852490,,852490xe" fillcolor="#00b050" strokecolor="#1f4d78 [1604]" strokeweight="1pt">
                <v:stroke joinstyle="miter"/>
                <v:path arrowok="t" o:connecttype="custom" o:connectlocs="0,852490;0,348259;270868,77391;464345,77391;464345,0;619127,154782;464345,309564;464345,232173;270868,232173;154782,348259;154782,852490;0,852490" o:connectangles="0,0,0,0,0,0,0,0,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C83CB24" wp14:editId="27150962">
                <wp:simplePos x="0" y="0"/>
                <wp:positionH relativeFrom="column">
                  <wp:posOffset>4281487</wp:posOffset>
                </wp:positionH>
                <wp:positionV relativeFrom="paragraph">
                  <wp:posOffset>392747</wp:posOffset>
                </wp:positionV>
                <wp:extent cx="619125" cy="800100"/>
                <wp:effectExtent l="4763" t="0" r="0" b="33338"/>
                <wp:wrapNone/>
                <wp:docPr id="6" name="Bent Arrow 6"/>
                <wp:cNvGraphicFramePr/>
                <a:graphic xmlns:a="http://schemas.openxmlformats.org/drawingml/2006/main">
                  <a:graphicData uri="http://schemas.microsoft.com/office/word/2010/wordprocessingShape">
                    <wps:wsp>
                      <wps:cNvSpPr/>
                      <wps:spPr>
                        <a:xfrm rot="5400000">
                          <a:off x="0" y="0"/>
                          <a:ext cx="619125" cy="800100"/>
                        </a:xfrm>
                        <a:prstGeom prst="ben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6F5D2" id="Bent Arrow 6" o:spid="_x0000_s1026" style="position:absolute;margin-left:337.1pt;margin-top:30.9pt;width:48.75pt;height:6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125,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" path="m,800100l,348258c,198662,121271,77391,270867,77391r193477,l464344,,619125,154781,464344,309563r,-77391l270867,232172v-64113,,-116086,51973,-116086,116086l154781,800100,,800100xe" fillcolor="#00b050" strokecolor="#1f4d78 [1604]" strokeweight="1pt">
                <v:stroke joinstyle="miter"/>
                <v:path arrowok="t" o:connecttype="custom" o:connectlocs="0,800100;0,348258;270867,77391;464344,77391;464344,0;619125,154781;464344,309563;464344,232172;270867,232172;154781,348258;154781,800100;0,800100" o:connectangles="0,0,0,0,0,0,0,0,0,0,0,0"/>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6D15BE41" wp14:editId="7630B2A7">
                <wp:simplePos x="0" y="0"/>
                <wp:positionH relativeFrom="column">
                  <wp:posOffset>1700530</wp:posOffset>
                </wp:positionH>
                <wp:positionV relativeFrom="paragraph">
                  <wp:posOffset>228600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C3EA2" w:rsidRDefault="003C3EA2" w:rsidP="003C3EA2">
                            <w:r>
                              <w:t>If you are concerned about a child’s behaviour in the nursery</w:t>
                            </w:r>
                          </w:p>
                          <w:p w:rsidR="003C3EA2" w:rsidRPr="002663CF" w:rsidRDefault="003C3EA2" w:rsidP="003C3EA2">
                            <w:pPr>
                              <w:rPr>
                                <w:b/>
                              </w:rPr>
                            </w:pPr>
                            <w:r>
                              <w:t xml:space="preserve">Identify if it is </w:t>
                            </w:r>
                            <w:r w:rsidRPr="002663CF">
                              <w:rPr>
                                <w:b/>
                              </w:rPr>
                              <w:t>low level</w:t>
                            </w:r>
                            <w:r>
                              <w:t xml:space="preserve"> or </w:t>
                            </w:r>
                            <w:r>
                              <w:rPr>
                                <w:b/>
                              </w:rPr>
                              <w:t>high level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15BE41" id="_x0000_s1036" type="#_x0000_t202" style="position:absolute;margin-left:133.9pt;margin-top:1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">
                <v:textbox style="mso-fit-shape-to-text:t">
                  <w:txbxContent>
                    <w:p w:rsidR="003C3EA2" w:rsidRDefault="003C3EA2" w:rsidP="003C3EA2">
                      <w:r>
                        <w:t>If you are concerned about a child’s behaviour in the nursery</w:t>
                      </w:r>
                    </w:p>
                    <w:p w:rsidR="003C3EA2" w:rsidRPr="002663CF" w:rsidRDefault="003C3EA2" w:rsidP="003C3EA2">
                      <w:pPr>
                        <w:rPr>
                          <w:b/>
                        </w:rPr>
                      </w:pPr>
                      <w:r>
                        <w:t xml:space="preserve">Identify if it is </w:t>
                      </w:r>
                      <w:r w:rsidRPr="002663CF">
                        <w:rPr>
                          <w:b/>
                        </w:rPr>
                        <w:t>low level</w:t>
                      </w:r>
                      <w:r>
                        <w:t xml:space="preserve"> or </w:t>
                      </w:r>
                      <w:r>
                        <w:rPr>
                          <w:b/>
                        </w:rPr>
                        <w:t>high level</w:t>
                      </w:r>
                    </w:p>
                  </w:txbxContent>
                </v:textbox>
                <w10:wrap type="square"/>
              </v:shape>
            </w:pict>
          </mc:Fallback>
        </mc:AlternateContent>
      </w:r>
    </w:p>
    <w:p w:rsidR="003C3EA2" w:rsidRPr="002D43CC" w:rsidRDefault="003C3EA2" w:rsidP="007A0B77">
      <w:pPr>
        <w:autoSpaceDE w:val="0"/>
        <w:autoSpaceDN w:val="0"/>
        <w:adjustRightInd w:val="0"/>
        <w:spacing w:after="0" w:line="240" w:lineRule="auto"/>
        <w:rPr>
          <w:rFonts w:cstheme="minorHAnsi"/>
          <w:sz w:val="24"/>
          <w:szCs w:val="24"/>
          <w:u w:val="single"/>
        </w:rPr>
      </w:pPr>
    </w:p>
    <w:p w:rsidR="002D43CC" w:rsidRPr="00CC7860" w:rsidRDefault="002D43CC" w:rsidP="007A0B77">
      <w:pPr>
        <w:autoSpaceDE w:val="0"/>
        <w:autoSpaceDN w:val="0"/>
        <w:adjustRightInd w:val="0"/>
        <w:spacing w:after="0" w:line="240" w:lineRule="auto"/>
        <w:rPr>
          <w:rFonts w:cstheme="minorHAnsi"/>
          <w:sz w:val="24"/>
          <w:szCs w:val="24"/>
        </w:rPr>
      </w:pPr>
    </w:p>
    <w:p w:rsidR="00477C7E" w:rsidRPr="00CC7860" w:rsidRDefault="00477C7E" w:rsidP="007A0B77">
      <w:pPr>
        <w:autoSpaceDE w:val="0"/>
        <w:autoSpaceDN w:val="0"/>
        <w:adjustRightInd w:val="0"/>
        <w:spacing w:after="0" w:line="240" w:lineRule="auto"/>
        <w:rPr>
          <w:rFonts w:cstheme="minorHAnsi"/>
          <w:color w:val="00B050"/>
          <w:sz w:val="24"/>
          <w:szCs w:val="24"/>
        </w:rPr>
      </w:pPr>
    </w:p>
    <w:p w:rsidR="00477C7E" w:rsidRPr="00CC7860" w:rsidRDefault="00477C7E" w:rsidP="007A0B77">
      <w:pPr>
        <w:autoSpaceDE w:val="0"/>
        <w:autoSpaceDN w:val="0"/>
        <w:adjustRightInd w:val="0"/>
        <w:spacing w:after="0" w:line="240" w:lineRule="auto"/>
        <w:rPr>
          <w:rFonts w:cstheme="minorHAnsi"/>
          <w:color w:val="00B050"/>
          <w:sz w:val="24"/>
          <w:szCs w:val="24"/>
        </w:rPr>
      </w:pPr>
    </w:p>
    <w:p w:rsidR="00477C7E" w:rsidRPr="00CC7860" w:rsidRDefault="00477C7E" w:rsidP="007A0B77">
      <w:pPr>
        <w:autoSpaceDE w:val="0"/>
        <w:autoSpaceDN w:val="0"/>
        <w:adjustRightInd w:val="0"/>
        <w:spacing w:after="0" w:line="240" w:lineRule="auto"/>
        <w:rPr>
          <w:rFonts w:cstheme="minorHAnsi"/>
          <w:color w:val="00B050"/>
          <w:sz w:val="24"/>
          <w:szCs w:val="24"/>
        </w:rPr>
      </w:pPr>
    </w:p>
    <w:p w:rsidR="00477C7E" w:rsidRPr="00CC7860" w:rsidRDefault="00477C7E" w:rsidP="007A0B77">
      <w:pPr>
        <w:autoSpaceDE w:val="0"/>
        <w:autoSpaceDN w:val="0"/>
        <w:adjustRightInd w:val="0"/>
        <w:spacing w:after="0" w:line="240" w:lineRule="auto"/>
        <w:rPr>
          <w:rFonts w:cstheme="minorHAnsi"/>
          <w:color w:val="00B050"/>
          <w:sz w:val="24"/>
          <w:szCs w:val="24"/>
        </w:rPr>
      </w:pPr>
    </w:p>
    <w:p w:rsidR="00477C7E" w:rsidRPr="00CC7860" w:rsidRDefault="00477C7E" w:rsidP="007A0B77">
      <w:pPr>
        <w:autoSpaceDE w:val="0"/>
        <w:autoSpaceDN w:val="0"/>
        <w:adjustRightInd w:val="0"/>
        <w:spacing w:after="0" w:line="240" w:lineRule="auto"/>
        <w:rPr>
          <w:rFonts w:cstheme="minorHAnsi"/>
          <w:color w:val="00B050"/>
          <w:sz w:val="24"/>
          <w:szCs w:val="24"/>
        </w:rPr>
      </w:pPr>
    </w:p>
    <w:p w:rsidR="00477C7E" w:rsidRPr="00CC7860" w:rsidRDefault="00477C7E" w:rsidP="007A0B77">
      <w:pPr>
        <w:autoSpaceDE w:val="0"/>
        <w:autoSpaceDN w:val="0"/>
        <w:adjustRightInd w:val="0"/>
        <w:spacing w:after="0" w:line="240" w:lineRule="auto"/>
        <w:rPr>
          <w:rFonts w:cstheme="minorHAnsi"/>
          <w:color w:val="00B050"/>
          <w:sz w:val="24"/>
          <w:szCs w:val="24"/>
        </w:rPr>
      </w:pPr>
    </w:p>
    <w:p w:rsidR="007A0B77" w:rsidRPr="00CC7860" w:rsidRDefault="007A0B77" w:rsidP="002A6936">
      <w:pPr>
        <w:autoSpaceDE w:val="0"/>
        <w:autoSpaceDN w:val="0"/>
        <w:adjustRightInd w:val="0"/>
        <w:spacing w:after="0" w:line="240" w:lineRule="auto"/>
        <w:rPr>
          <w:rFonts w:cstheme="minorHAnsi"/>
          <w:color w:val="00B050"/>
          <w:sz w:val="24"/>
          <w:szCs w:val="24"/>
        </w:rPr>
      </w:pPr>
    </w:p>
    <w:p w:rsidR="002A6936" w:rsidRPr="00CC7860" w:rsidRDefault="002A6936" w:rsidP="00DA7DA6">
      <w:pPr>
        <w:pStyle w:val="Default"/>
        <w:rPr>
          <w:rFonts w:asciiTheme="minorHAnsi" w:hAnsiTheme="minorHAnsi" w:cstheme="minorHAnsi"/>
          <w:color w:val="00B050"/>
        </w:rPr>
      </w:pPr>
    </w:p>
    <w:p w:rsidR="007C1215" w:rsidRPr="00CC7860" w:rsidRDefault="007C1215" w:rsidP="00216A8F">
      <w:pPr>
        <w:rPr>
          <w:rFonts w:cstheme="minorHAnsi"/>
          <w:i/>
          <w:color w:val="FF0000"/>
          <w:sz w:val="24"/>
          <w:szCs w:val="24"/>
        </w:rPr>
      </w:pPr>
    </w:p>
    <w:sectPr w:rsidR="007C1215" w:rsidRPr="00CC786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7C8" w:rsidRDefault="001A17C8" w:rsidP="008555F0">
      <w:pPr>
        <w:spacing w:after="0" w:line="240" w:lineRule="auto"/>
      </w:pPr>
      <w:r>
        <w:separator/>
      </w:r>
    </w:p>
  </w:endnote>
  <w:endnote w:type="continuationSeparator" w:id="0">
    <w:p w:rsidR="001A17C8" w:rsidRDefault="001A17C8" w:rsidP="0085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361317"/>
      <w:docPartObj>
        <w:docPartGallery w:val="Page Numbers (Bottom of Page)"/>
        <w:docPartUnique/>
      </w:docPartObj>
    </w:sdtPr>
    <w:sdtEndPr>
      <w:rPr>
        <w:noProof/>
      </w:rPr>
    </w:sdtEndPr>
    <w:sdtContent>
      <w:p w:rsidR="00E20241" w:rsidRDefault="00E20241">
        <w:pPr>
          <w:pStyle w:val="Footer"/>
          <w:jc w:val="center"/>
        </w:pPr>
        <w:r>
          <w:fldChar w:fldCharType="begin"/>
        </w:r>
        <w:r>
          <w:instrText xml:space="preserve"> PAGE   \* MERGEFORMAT </w:instrText>
        </w:r>
        <w:r>
          <w:fldChar w:fldCharType="separate"/>
        </w:r>
        <w:r w:rsidR="00FB6BEF">
          <w:rPr>
            <w:noProof/>
          </w:rPr>
          <w:t>8</w:t>
        </w:r>
        <w:r>
          <w:rPr>
            <w:noProof/>
          </w:rPr>
          <w:fldChar w:fldCharType="end"/>
        </w:r>
      </w:p>
    </w:sdtContent>
  </w:sdt>
  <w:p w:rsidR="008555F0" w:rsidRDefault="008555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7C8" w:rsidRDefault="001A17C8" w:rsidP="008555F0">
      <w:pPr>
        <w:spacing w:after="0" w:line="240" w:lineRule="auto"/>
      </w:pPr>
      <w:r>
        <w:separator/>
      </w:r>
    </w:p>
  </w:footnote>
  <w:footnote w:type="continuationSeparator" w:id="0">
    <w:p w:rsidR="001A17C8" w:rsidRDefault="001A17C8" w:rsidP="00855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5F0" w:rsidRDefault="003F4AA2">
    <w:pPr>
      <w:pStyle w:val="Header"/>
    </w:pPr>
    <w:r>
      <w:t xml:space="preserve">                                                                                                                                                               </w:t>
    </w:r>
    <w:r>
      <w:rPr>
        <w:noProof/>
        <w:lang w:eastAsia="en-GB"/>
      </w:rPr>
      <w:drawing>
        <wp:inline distT="0" distB="0" distL="0" distR="0" wp14:anchorId="543EC1D7" wp14:editId="069F3671">
          <wp:extent cx="702945" cy="575310"/>
          <wp:effectExtent l="0" t="0" r="1905" b="0"/>
          <wp:docPr id="2" name="Picture 2"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S 2008 PRINT2200"/>
                  <pic:cNvPicPr>
                    <a:picLocks noChangeAspect="1" noChangeArrowheads="1"/>
                  </pic:cNvPicPr>
                </pic:nvPicPr>
                <pic:blipFill>
                  <a:blip r:embed="rId1">
                    <a:extLst>
                      <a:ext uri="{28A0092B-C50C-407E-A947-70E740481C1C}">
                        <a14:useLocalDpi xmlns:a14="http://schemas.microsoft.com/office/drawing/2010/main" val="0"/>
                      </a:ext>
                    </a:extLst>
                  </a:blip>
                  <a:srcRect l="14404" t="5789" r="38258" b="65361"/>
                  <a:stretch>
                    <a:fillRect/>
                  </a:stretch>
                </pic:blipFill>
                <pic:spPr bwMode="auto">
                  <a:xfrm>
                    <a:off x="0" y="0"/>
                    <a:ext cx="702945" cy="575310"/>
                  </a:xfrm>
                  <a:prstGeom prst="rect">
                    <a:avLst/>
                  </a:prstGeom>
                  <a:noFill/>
                  <a:ln>
                    <a:noFill/>
                  </a:ln>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3E6"/>
    <w:multiLevelType w:val="hybridMultilevel"/>
    <w:tmpl w:val="179E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F086B"/>
    <w:multiLevelType w:val="hybridMultilevel"/>
    <w:tmpl w:val="3A1E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5B3B"/>
    <w:multiLevelType w:val="hybridMultilevel"/>
    <w:tmpl w:val="51B2A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BA0E03"/>
    <w:multiLevelType w:val="hybridMultilevel"/>
    <w:tmpl w:val="86A8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94949"/>
    <w:multiLevelType w:val="hybridMultilevel"/>
    <w:tmpl w:val="5A969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25961"/>
    <w:multiLevelType w:val="hybridMultilevel"/>
    <w:tmpl w:val="570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9652B"/>
    <w:multiLevelType w:val="hybridMultilevel"/>
    <w:tmpl w:val="9AC027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760828"/>
    <w:multiLevelType w:val="hybridMultilevel"/>
    <w:tmpl w:val="4A1A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F3477"/>
    <w:multiLevelType w:val="hybridMultilevel"/>
    <w:tmpl w:val="F57E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067E8"/>
    <w:multiLevelType w:val="hybridMultilevel"/>
    <w:tmpl w:val="14E0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E25CD"/>
    <w:multiLevelType w:val="hybridMultilevel"/>
    <w:tmpl w:val="712E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6666A"/>
    <w:multiLevelType w:val="hybridMultilevel"/>
    <w:tmpl w:val="5852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F79B9"/>
    <w:multiLevelType w:val="hybridMultilevel"/>
    <w:tmpl w:val="1C5E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4151F"/>
    <w:multiLevelType w:val="hybridMultilevel"/>
    <w:tmpl w:val="F41E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B18EB"/>
    <w:multiLevelType w:val="hybridMultilevel"/>
    <w:tmpl w:val="44F2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67816"/>
    <w:multiLevelType w:val="hybridMultilevel"/>
    <w:tmpl w:val="78D6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A7D6C"/>
    <w:multiLevelType w:val="hybridMultilevel"/>
    <w:tmpl w:val="CC30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5"/>
  </w:num>
  <w:num w:numId="5">
    <w:abstractNumId w:val="9"/>
  </w:num>
  <w:num w:numId="6">
    <w:abstractNumId w:val="8"/>
  </w:num>
  <w:num w:numId="7">
    <w:abstractNumId w:val="10"/>
  </w:num>
  <w:num w:numId="8">
    <w:abstractNumId w:val="4"/>
  </w:num>
  <w:num w:numId="9">
    <w:abstractNumId w:val="0"/>
  </w:num>
  <w:num w:numId="10">
    <w:abstractNumId w:val="14"/>
  </w:num>
  <w:num w:numId="11">
    <w:abstractNumId w:val="12"/>
  </w:num>
  <w:num w:numId="12">
    <w:abstractNumId w:val="7"/>
  </w:num>
  <w:num w:numId="13">
    <w:abstractNumId w:val="2"/>
  </w:num>
  <w:num w:numId="14">
    <w:abstractNumId w:val="13"/>
  </w:num>
  <w:num w:numId="15">
    <w:abstractNumId w:val="11"/>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30"/>
    <w:rsid w:val="00032D9C"/>
    <w:rsid w:val="0003305E"/>
    <w:rsid w:val="00036D95"/>
    <w:rsid w:val="000476EF"/>
    <w:rsid w:val="0007239C"/>
    <w:rsid w:val="000943F4"/>
    <w:rsid w:val="000D02FB"/>
    <w:rsid w:val="00124770"/>
    <w:rsid w:val="0015120F"/>
    <w:rsid w:val="0016477B"/>
    <w:rsid w:val="00164804"/>
    <w:rsid w:val="00195D68"/>
    <w:rsid w:val="001A17C8"/>
    <w:rsid w:val="001C47C3"/>
    <w:rsid w:val="00216A8F"/>
    <w:rsid w:val="002270C3"/>
    <w:rsid w:val="00251519"/>
    <w:rsid w:val="002542DD"/>
    <w:rsid w:val="00256182"/>
    <w:rsid w:val="00257DD0"/>
    <w:rsid w:val="0026708F"/>
    <w:rsid w:val="00272900"/>
    <w:rsid w:val="00274468"/>
    <w:rsid w:val="002A6936"/>
    <w:rsid w:val="002C0E02"/>
    <w:rsid w:val="002D43CC"/>
    <w:rsid w:val="002E3FB1"/>
    <w:rsid w:val="002E4FDD"/>
    <w:rsid w:val="003B24F6"/>
    <w:rsid w:val="003C3EA2"/>
    <w:rsid w:val="003D4530"/>
    <w:rsid w:val="003D4F33"/>
    <w:rsid w:val="003D5A61"/>
    <w:rsid w:val="003F4AA2"/>
    <w:rsid w:val="004056B7"/>
    <w:rsid w:val="00413761"/>
    <w:rsid w:val="00423D33"/>
    <w:rsid w:val="00431CFE"/>
    <w:rsid w:val="004449AF"/>
    <w:rsid w:val="00451C38"/>
    <w:rsid w:val="00477C7E"/>
    <w:rsid w:val="00486D31"/>
    <w:rsid w:val="004A1814"/>
    <w:rsid w:val="004E00AC"/>
    <w:rsid w:val="004E58F5"/>
    <w:rsid w:val="004F6111"/>
    <w:rsid w:val="00574863"/>
    <w:rsid w:val="00581EE1"/>
    <w:rsid w:val="0058583A"/>
    <w:rsid w:val="005E2505"/>
    <w:rsid w:val="005F37DF"/>
    <w:rsid w:val="00604639"/>
    <w:rsid w:val="0061609B"/>
    <w:rsid w:val="006510C8"/>
    <w:rsid w:val="006A53B4"/>
    <w:rsid w:val="0078139B"/>
    <w:rsid w:val="007A0B77"/>
    <w:rsid w:val="007C1215"/>
    <w:rsid w:val="007C5809"/>
    <w:rsid w:val="007D2D0A"/>
    <w:rsid w:val="007E275D"/>
    <w:rsid w:val="007F5B1B"/>
    <w:rsid w:val="008504F8"/>
    <w:rsid w:val="008555F0"/>
    <w:rsid w:val="0086099A"/>
    <w:rsid w:val="00866916"/>
    <w:rsid w:val="008759C0"/>
    <w:rsid w:val="008A1D4C"/>
    <w:rsid w:val="008E5876"/>
    <w:rsid w:val="00901229"/>
    <w:rsid w:val="00904944"/>
    <w:rsid w:val="00912D82"/>
    <w:rsid w:val="0092008C"/>
    <w:rsid w:val="00925E20"/>
    <w:rsid w:val="00940871"/>
    <w:rsid w:val="009426DA"/>
    <w:rsid w:val="00945DCD"/>
    <w:rsid w:val="009479E2"/>
    <w:rsid w:val="00964CCD"/>
    <w:rsid w:val="009B0C2F"/>
    <w:rsid w:val="009D03F2"/>
    <w:rsid w:val="009E5A0A"/>
    <w:rsid w:val="009E62CB"/>
    <w:rsid w:val="00A3447D"/>
    <w:rsid w:val="00A506B1"/>
    <w:rsid w:val="00A579E0"/>
    <w:rsid w:val="00A60D70"/>
    <w:rsid w:val="00A758AA"/>
    <w:rsid w:val="00A9346E"/>
    <w:rsid w:val="00AC06DF"/>
    <w:rsid w:val="00AC52FD"/>
    <w:rsid w:val="00AD5070"/>
    <w:rsid w:val="00AE04EA"/>
    <w:rsid w:val="00AE10A9"/>
    <w:rsid w:val="00AE510D"/>
    <w:rsid w:val="00AF2767"/>
    <w:rsid w:val="00B01E22"/>
    <w:rsid w:val="00B04AEE"/>
    <w:rsid w:val="00B316B9"/>
    <w:rsid w:val="00B345A9"/>
    <w:rsid w:val="00B365FD"/>
    <w:rsid w:val="00B94E20"/>
    <w:rsid w:val="00BA5F5B"/>
    <w:rsid w:val="00C2000E"/>
    <w:rsid w:val="00C2075B"/>
    <w:rsid w:val="00C215D2"/>
    <w:rsid w:val="00C2447C"/>
    <w:rsid w:val="00C34478"/>
    <w:rsid w:val="00C62B20"/>
    <w:rsid w:val="00C86903"/>
    <w:rsid w:val="00CB00B0"/>
    <w:rsid w:val="00CC7860"/>
    <w:rsid w:val="00CE526A"/>
    <w:rsid w:val="00CE7DE5"/>
    <w:rsid w:val="00CF4FF7"/>
    <w:rsid w:val="00D01556"/>
    <w:rsid w:val="00D12052"/>
    <w:rsid w:val="00D664C4"/>
    <w:rsid w:val="00D862A1"/>
    <w:rsid w:val="00DA5B06"/>
    <w:rsid w:val="00DA5CFB"/>
    <w:rsid w:val="00DA6F6A"/>
    <w:rsid w:val="00DA7DA6"/>
    <w:rsid w:val="00DC5F9C"/>
    <w:rsid w:val="00DC6FA1"/>
    <w:rsid w:val="00DD369C"/>
    <w:rsid w:val="00E06707"/>
    <w:rsid w:val="00E1549B"/>
    <w:rsid w:val="00E20241"/>
    <w:rsid w:val="00E2215E"/>
    <w:rsid w:val="00E96FAA"/>
    <w:rsid w:val="00EA18F7"/>
    <w:rsid w:val="00EB4295"/>
    <w:rsid w:val="00EB78F9"/>
    <w:rsid w:val="00ED2730"/>
    <w:rsid w:val="00EE6149"/>
    <w:rsid w:val="00EF069C"/>
    <w:rsid w:val="00F43ACD"/>
    <w:rsid w:val="00F444D5"/>
    <w:rsid w:val="00F5374E"/>
    <w:rsid w:val="00F72173"/>
    <w:rsid w:val="00F73583"/>
    <w:rsid w:val="00FA1499"/>
    <w:rsid w:val="00FA1DE3"/>
    <w:rsid w:val="00FB1E0D"/>
    <w:rsid w:val="00FB3353"/>
    <w:rsid w:val="00FB6BEF"/>
    <w:rsid w:val="00FB7B55"/>
    <w:rsid w:val="00FD5ED0"/>
    <w:rsid w:val="00FF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11852"/>
  <w15:chartTrackingRefBased/>
  <w15:docId w15:val="{C3C6A312-9046-4D79-9ACE-75439772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A8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5F48"/>
    <w:pPr>
      <w:ind w:left="720"/>
      <w:contextualSpacing/>
    </w:pPr>
  </w:style>
  <w:style w:type="paragraph" w:styleId="Header">
    <w:name w:val="header"/>
    <w:basedOn w:val="Normal"/>
    <w:link w:val="HeaderChar"/>
    <w:uiPriority w:val="99"/>
    <w:unhideWhenUsed/>
    <w:rsid w:val="00855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F0"/>
  </w:style>
  <w:style w:type="paragraph" w:styleId="Footer">
    <w:name w:val="footer"/>
    <w:basedOn w:val="Normal"/>
    <w:link w:val="FooterChar"/>
    <w:uiPriority w:val="99"/>
    <w:unhideWhenUsed/>
    <w:rsid w:val="00855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F0"/>
  </w:style>
  <w:style w:type="paragraph" w:styleId="BalloonText">
    <w:name w:val="Balloon Text"/>
    <w:basedOn w:val="Normal"/>
    <w:link w:val="BalloonTextChar"/>
    <w:uiPriority w:val="99"/>
    <w:semiHidden/>
    <w:unhideWhenUsed/>
    <w:rsid w:val="00DA5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FB"/>
    <w:rPr>
      <w:rFonts w:ascii="Segoe UI" w:hAnsi="Segoe UI" w:cs="Segoe UI"/>
      <w:sz w:val="18"/>
      <w:szCs w:val="18"/>
    </w:rPr>
  </w:style>
  <w:style w:type="table" w:styleId="TableGrid">
    <w:name w:val="Table Grid"/>
    <w:basedOn w:val="TableNormal"/>
    <w:uiPriority w:val="59"/>
    <w:rsid w:val="00FB6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3CE5-4044-4BED-BF4C-CEC95716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2019-06-18T07:05:00Z</cp:lastPrinted>
  <dcterms:created xsi:type="dcterms:W3CDTF">2019-05-17T09:49:00Z</dcterms:created>
  <dcterms:modified xsi:type="dcterms:W3CDTF">2019-10-30T12:05:00Z</dcterms:modified>
</cp:coreProperties>
</file>